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F467" w14:textId="1019DFDE" w:rsidR="00372164" w:rsidRPr="00372164" w:rsidRDefault="00372164" w:rsidP="00372164">
      <w:pPr>
        <w:jc w:val="center"/>
        <w:rPr>
          <w:rFonts w:asciiTheme="majorEastAsia" w:eastAsiaTheme="majorEastAsia" w:hAnsiTheme="majorEastAsia" w:cs="Arial"/>
          <w:sz w:val="68"/>
          <w:szCs w:val="68"/>
        </w:rPr>
      </w:pPr>
    </w:p>
    <w:p w14:paraId="2AF9873B" w14:textId="37BA80E7" w:rsidR="00372164" w:rsidRDefault="00372164" w:rsidP="00560A51">
      <w:pPr>
        <w:jc w:val="center"/>
        <w:rPr>
          <w:rFonts w:asciiTheme="majorEastAsia" w:eastAsiaTheme="majorEastAsia" w:hAnsiTheme="majorEastAsia" w:cs="Arial"/>
          <w:sz w:val="68"/>
          <w:szCs w:val="68"/>
        </w:rPr>
      </w:pPr>
      <w:r>
        <w:rPr>
          <w:rFonts w:asciiTheme="majorEastAsia" w:eastAsiaTheme="majorEastAsia" w:hAnsiTheme="majorEastAsia" w:cs="Arial" w:hint="eastAsia"/>
          <w:sz w:val="68"/>
          <w:szCs w:val="68"/>
        </w:rPr>
        <w:t>企画競争</w:t>
      </w:r>
    </w:p>
    <w:p w14:paraId="0BE8BE26" w14:textId="470BCE63" w:rsidR="00372164" w:rsidRDefault="00372164" w:rsidP="00560A51">
      <w:pPr>
        <w:jc w:val="center"/>
        <w:rPr>
          <w:rFonts w:asciiTheme="majorEastAsia" w:eastAsiaTheme="majorEastAsia" w:hAnsiTheme="majorEastAsia" w:cs="Arial"/>
          <w:sz w:val="68"/>
          <w:szCs w:val="68"/>
        </w:rPr>
      </w:pPr>
      <w:r>
        <w:rPr>
          <w:rFonts w:asciiTheme="majorEastAsia" w:eastAsiaTheme="majorEastAsia" w:hAnsiTheme="majorEastAsia" w:cs="Arial" w:hint="eastAsia"/>
          <w:sz w:val="68"/>
          <w:szCs w:val="68"/>
        </w:rPr>
        <w:t>（</w:t>
      </w:r>
      <w:r w:rsidR="00AB4FF5" w:rsidRPr="000C76EE">
        <w:rPr>
          <w:rFonts w:asciiTheme="majorEastAsia" w:eastAsiaTheme="majorEastAsia" w:hAnsiTheme="majorEastAsia" w:cs="Arial" w:hint="eastAsia"/>
          <w:sz w:val="68"/>
          <w:szCs w:val="68"/>
        </w:rPr>
        <w:t>プロポーザル方式選定</w:t>
      </w:r>
      <w:r>
        <w:rPr>
          <w:rFonts w:asciiTheme="majorEastAsia" w:eastAsiaTheme="majorEastAsia" w:hAnsiTheme="majorEastAsia" w:cs="Arial" w:hint="eastAsia"/>
          <w:sz w:val="68"/>
          <w:szCs w:val="68"/>
        </w:rPr>
        <w:t>）</w:t>
      </w:r>
    </w:p>
    <w:p w14:paraId="09388451" w14:textId="09D001FB" w:rsidR="00C35C56" w:rsidRPr="000C76EE" w:rsidRDefault="00C35C56" w:rsidP="00560A51">
      <w:pPr>
        <w:jc w:val="center"/>
        <w:rPr>
          <w:rFonts w:asciiTheme="majorEastAsia" w:eastAsiaTheme="majorEastAsia" w:hAnsiTheme="majorEastAsia" w:cs="Arial"/>
          <w:b/>
          <w:bCs/>
          <w:sz w:val="68"/>
          <w:szCs w:val="68"/>
        </w:rPr>
      </w:pPr>
      <w:r w:rsidRPr="000C76EE">
        <w:rPr>
          <w:rFonts w:asciiTheme="majorEastAsia" w:eastAsiaTheme="majorEastAsia" w:hAnsiTheme="majorEastAsia" w:cs="Arial"/>
          <w:sz w:val="68"/>
          <w:szCs w:val="68"/>
          <w:lang w:eastAsia="zh-TW"/>
        </w:rPr>
        <w:t>説明書</w:t>
      </w:r>
    </w:p>
    <w:p w14:paraId="5838C1AF" w14:textId="77777777" w:rsidR="00C35C56" w:rsidRPr="000C76EE" w:rsidRDefault="00C35C56" w:rsidP="001D52C4">
      <w:pPr>
        <w:ind w:leftChars="1" w:left="2378" w:rightChars="14" w:right="34" w:hangingChars="660" w:hanging="2376"/>
        <w:jc w:val="center"/>
        <w:rPr>
          <w:rFonts w:asciiTheme="majorEastAsia" w:eastAsiaTheme="majorEastAsia" w:hAnsiTheme="majorEastAsia" w:cs="Arial"/>
          <w:sz w:val="36"/>
          <w:szCs w:val="36"/>
          <w:lang w:eastAsia="zh-TW"/>
        </w:rPr>
      </w:pPr>
    </w:p>
    <w:p w14:paraId="146B4180" w14:textId="77777777" w:rsidR="00C35C56" w:rsidRPr="000C76EE" w:rsidRDefault="00C35C56" w:rsidP="001D52C4">
      <w:pPr>
        <w:ind w:leftChars="1" w:left="2378" w:rightChars="14" w:right="34" w:hangingChars="660" w:hanging="2376"/>
        <w:jc w:val="center"/>
        <w:rPr>
          <w:rFonts w:asciiTheme="majorEastAsia" w:eastAsiaTheme="majorEastAsia" w:hAnsiTheme="majorEastAsia" w:cs="Arial"/>
          <w:sz w:val="36"/>
          <w:szCs w:val="36"/>
        </w:rPr>
      </w:pPr>
    </w:p>
    <w:p w14:paraId="71BC86B1" w14:textId="77777777" w:rsidR="00AB4FF5" w:rsidRPr="000C76EE" w:rsidRDefault="00AB4FF5" w:rsidP="001D52C4">
      <w:pPr>
        <w:ind w:leftChars="1" w:left="2378" w:rightChars="14" w:right="34" w:hangingChars="660" w:hanging="2376"/>
        <w:jc w:val="center"/>
        <w:rPr>
          <w:rFonts w:asciiTheme="majorEastAsia" w:eastAsiaTheme="majorEastAsia" w:hAnsiTheme="majorEastAsia" w:cs="Arial"/>
          <w:sz w:val="36"/>
          <w:szCs w:val="36"/>
        </w:rPr>
      </w:pPr>
    </w:p>
    <w:p w14:paraId="6888212B" w14:textId="77777777" w:rsidR="004023CE" w:rsidRDefault="004023CE" w:rsidP="004023CE">
      <w:pPr>
        <w:ind w:rightChars="79" w:right="190"/>
        <w:rPr>
          <w:rFonts w:asciiTheme="majorEastAsia" w:eastAsiaTheme="majorEastAsia" w:hAnsiTheme="majorEastAsia" w:cs="Arial"/>
          <w:sz w:val="36"/>
          <w:szCs w:val="36"/>
        </w:rPr>
      </w:pPr>
    </w:p>
    <w:p w14:paraId="05D42B3E" w14:textId="36E736FE" w:rsidR="006D1B92" w:rsidRPr="004023CE" w:rsidRDefault="002E34ED" w:rsidP="00807125">
      <w:pPr>
        <w:ind w:rightChars="-296" w:right="-710"/>
        <w:jc w:val="center"/>
        <w:rPr>
          <w:rFonts w:asciiTheme="majorEastAsia" w:eastAsiaTheme="majorEastAsia" w:hAnsiTheme="majorEastAsia" w:cs="Arial"/>
          <w:sz w:val="36"/>
          <w:szCs w:val="36"/>
          <w:lang w:eastAsia="zh-CN"/>
        </w:rPr>
      </w:pPr>
      <w:r>
        <w:rPr>
          <w:rFonts w:asciiTheme="majorEastAsia" w:eastAsiaTheme="majorEastAsia" w:hAnsiTheme="majorEastAsia" w:cs="Arial" w:hint="eastAsia"/>
          <w:sz w:val="36"/>
          <w:szCs w:val="36"/>
          <w:lang w:eastAsia="zh-CN"/>
        </w:rPr>
        <w:t>２０１９年度</w:t>
      </w:r>
      <w:r w:rsidR="007F6A7A">
        <w:rPr>
          <w:rFonts w:asciiTheme="majorEastAsia" w:eastAsiaTheme="majorEastAsia" w:hAnsiTheme="majorEastAsia" w:cs="Arial" w:hint="eastAsia"/>
          <w:sz w:val="36"/>
          <w:szCs w:val="36"/>
        </w:rPr>
        <w:t>通訳</w:t>
      </w:r>
      <w:r w:rsidR="004023CE">
        <w:rPr>
          <w:rFonts w:asciiTheme="majorEastAsia" w:eastAsiaTheme="majorEastAsia" w:hAnsiTheme="majorEastAsia" w:cs="Arial" w:hint="eastAsia"/>
          <w:sz w:val="36"/>
          <w:szCs w:val="36"/>
          <w:lang w:eastAsia="zh-CN"/>
        </w:rPr>
        <w:t>業務（単価契約）</w:t>
      </w:r>
    </w:p>
    <w:p w14:paraId="378B9FB3" w14:textId="77777777" w:rsidR="00D34D08" w:rsidRPr="006D1B92" w:rsidRDefault="00D34D08" w:rsidP="00807125">
      <w:pPr>
        <w:ind w:left="1080" w:rightChars="14" w:right="34" w:hangingChars="300" w:hanging="1080"/>
        <w:jc w:val="center"/>
        <w:rPr>
          <w:rFonts w:asciiTheme="majorEastAsia" w:eastAsiaTheme="majorEastAsia" w:hAnsiTheme="majorEastAsia" w:cs="Arial"/>
          <w:sz w:val="36"/>
          <w:szCs w:val="36"/>
          <w:lang w:eastAsia="zh-CN"/>
        </w:rPr>
      </w:pPr>
    </w:p>
    <w:p w14:paraId="027A5605" w14:textId="482EB1CD" w:rsidR="00C35C56" w:rsidRPr="000C76EE" w:rsidRDefault="00807125" w:rsidP="00807125">
      <w:pPr>
        <w:ind w:leftChars="1" w:left="2114" w:rightChars="14" w:right="34" w:hangingChars="660" w:hanging="2112"/>
        <w:jc w:val="center"/>
        <w:rPr>
          <w:rFonts w:asciiTheme="majorEastAsia" w:eastAsiaTheme="majorEastAsia" w:hAnsiTheme="majorEastAsia" w:cs="Arial"/>
          <w:sz w:val="32"/>
          <w:szCs w:val="32"/>
        </w:rPr>
      </w:pPr>
      <w:r>
        <w:rPr>
          <w:rFonts w:asciiTheme="majorEastAsia" w:eastAsiaTheme="majorEastAsia" w:hAnsiTheme="majorEastAsia" w:cs="Arial" w:hint="eastAsia"/>
          <w:sz w:val="32"/>
          <w:szCs w:val="32"/>
        </w:rPr>
        <w:t xml:space="preserve">　</w:t>
      </w:r>
      <w:r w:rsidR="00842401">
        <w:rPr>
          <w:rFonts w:asciiTheme="majorEastAsia" w:eastAsiaTheme="majorEastAsia" w:hAnsiTheme="majorEastAsia" w:cs="Arial" w:hint="eastAsia"/>
          <w:sz w:val="32"/>
          <w:szCs w:val="32"/>
        </w:rPr>
        <w:t>【企画競争（プロポーザル方式選定）】</w:t>
      </w:r>
    </w:p>
    <w:p w14:paraId="2A42B5F0" w14:textId="77777777" w:rsidR="00C35C56" w:rsidRPr="000C76EE" w:rsidRDefault="00C35C56" w:rsidP="00807125">
      <w:pPr>
        <w:jc w:val="right"/>
        <w:rPr>
          <w:rFonts w:asciiTheme="majorEastAsia" w:eastAsiaTheme="majorEastAsia" w:hAnsiTheme="majorEastAsia" w:cs="Arial"/>
        </w:rPr>
      </w:pPr>
    </w:p>
    <w:p w14:paraId="5C4A93E7" w14:textId="77777777" w:rsidR="00E7070D" w:rsidRPr="000C76EE" w:rsidRDefault="00E7070D" w:rsidP="00560A51">
      <w:pPr>
        <w:jc w:val="center"/>
        <w:rPr>
          <w:rFonts w:asciiTheme="majorEastAsia" w:eastAsiaTheme="majorEastAsia" w:hAnsiTheme="majorEastAsia" w:cs="Arial"/>
        </w:rPr>
      </w:pPr>
    </w:p>
    <w:p w14:paraId="3418DBFC" w14:textId="77777777" w:rsidR="00C35C56" w:rsidRDefault="00C35C56" w:rsidP="00560A51">
      <w:pPr>
        <w:jc w:val="center"/>
        <w:rPr>
          <w:rFonts w:asciiTheme="majorEastAsia" w:eastAsiaTheme="majorEastAsia" w:hAnsiTheme="majorEastAsia" w:cs="Arial"/>
        </w:rPr>
      </w:pPr>
    </w:p>
    <w:p w14:paraId="38BC2EEF" w14:textId="77777777" w:rsidR="004023CE" w:rsidRPr="000C76EE" w:rsidRDefault="004023CE" w:rsidP="00560A51">
      <w:pPr>
        <w:jc w:val="center"/>
        <w:rPr>
          <w:rFonts w:asciiTheme="majorEastAsia" w:eastAsiaTheme="majorEastAsia" w:hAnsiTheme="majorEastAsia" w:cs="Arial"/>
        </w:rPr>
      </w:pPr>
    </w:p>
    <w:p w14:paraId="26615F3E" w14:textId="77777777" w:rsidR="00C35C56" w:rsidRPr="000C76EE" w:rsidRDefault="00C35C56" w:rsidP="00560A51">
      <w:pPr>
        <w:jc w:val="center"/>
        <w:rPr>
          <w:rFonts w:asciiTheme="majorEastAsia" w:eastAsiaTheme="majorEastAsia" w:hAnsiTheme="majorEastAsia" w:cs="Arial"/>
          <w:lang w:eastAsia="zh-TW"/>
        </w:rPr>
      </w:pPr>
    </w:p>
    <w:p w14:paraId="008F8DE4" w14:textId="77777777" w:rsidR="00C35C56" w:rsidRPr="000C76EE" w:rsidRDefault="00C35C56" w:rsidP="00560A51">
      <w:pPr>
        <w:jc w:val="center"/>
        <w:rPr>
          <w:rFonts w:asciiTheme="majorEastAsia" w:eastAsiaTheme="majorEastAsia" w:hAnsiTheme="majorEastAsia" w:cs="Arial"/>
          <w:lang w:eastAsia="zh-TW"/>
        </w:rPr>
      </w:pPr>
    </w:p>
    <w:p w14:paraId="1E43186E" w14:textId="77777777" w:rsidR="00C35C56" w:rsidRPr="00842401" w:rsidRDefault="00E71412" w:rsidP="007F6A7A">
      <w:pPr>
        <w:widowControl/>
        <w:ind w:leftChars="708" w:left="1699" w:firstLineChars="300" w:firstLine="720"/>
        <w:jc w:val="left"/>
        <w:rPr>
          <w:rFonts w:asciiTheme="majorEastAsia" w:eastAsiaTheme="majorEastAsia" w:hAnsiTheme="majorEastAsia" w:cs="Arial"/>
        </w:rPr>
      </w:pPr>
      <w:r>
        <w:rPr>
          <w:rFonts w:asciiTheme="majorEastAsia" w:eastAsiaTheme="majorEastAsia" w:hAnsiTheme="majorEastAsia" w:cs="Arial"/>
          <w:lang w:eastAsia="zh-TW"/>
        </w:rPr>
        <w:t xml:space="preserve">第１ </w:t>
      </w:r>
      <w:r w:rsidR="00AB4FF5" w:rsidRPr="00842401">
        <w:rPr>
          <w:rFonts w:asciiTheme="majorEastAsia" w:eastAsiaTheme="majorEastAsia" w:hAnsiTheme="majorEastAsia" w:cs="Arial" w:hint="eastAsia"/>
        </w:rPr>
        <w:t>競争の手順</w:t>
      </w:r>
    </w:p>
    <w:p w14:paraId="0F0CFB13" w14:textId="77777777" w:rsidR="00C35C56" w:rsidRPr="00842401" w:rsidRDefault="00E71412" w:rsidP="007F6A7A">
      <w:pPr>
        <w:ind w:leftChars="708" w:left="1699" w:firstLineChars="300" w:firstLine="720"/>
        <w:rPr>
          <w:rFonts w:asciiTheme="majorEastAsia" w:eastAsiaTheme="majorEastAsia" w:hAnsiTheme="majorEastAsia" w:cs="Arial"/>
          <w:lang w:eastAsia="zh-TW"/>
        </w:rPr>
      </w:pPr>
      <w:r>
        <w:rPr>
          <w:rFonts w:asciiTheme="majorEastAsia" w:eastAsiaTheme="majorEastAsia" w:hAnsiTheme="majorEastAsia" w:cs="Arial"/>
          <w:lang w:eastAsia="zh-TW"/>
        </w:rPr>
        <w:t xml:space="preserve">第２ </w:t>
      </w:r>
      <w:r w:rsidR="00744FAF" w:rsidRPr="00842401">
        <w:rPr>
          <w:rFonts w:asciiTheme="majorEastAsia" w:eastAsiaTheme="majorEastAsia" w:hAnsiTheme="majorEastAsia" w:cs="Arial" w:hint="eastAsia"/>
        </w:rPr>
        <w:t>業務</w:t>
      </w:r>
      <w:r w:rsidR="00C35C56" w:rsidRPr="00842401">
        <w:rPr>
          <w:rFonts w:asciiTheme="majorEastAsia" w:eastAsiaTheme="majorEastAsia" w:hAnsiTheme="majorEastAsia" w:cs="Arial"/>
          <w:lang w:eastAsia="zh-TW"/>
        </w:rPr>
        <w:t>仕様書</w:t>
      </w:r>
    </w:p>
    <w:p w14:paraId="0008AEFB" w14:textId="50A88F8E" w:rsidR="00C35C56" w:rsidRPr="00842401" w:rsidRDefault="00E71412" w:rsidP="007F6A7A">
      <w:pPr>
        <w:ind w:leftChars="708" w:left="1699" w:firstLineChars="300" w:firstLine="720"/>
        <w:rPr>
          <w:rFonts w:asciiTheme="majorEastAsia" w:eastAsiaTheme="majorEastAsia" w:hAnsiTheme="majorEastAsia" w:cs="Arial"/>
        </w:rPr>
      </w:pPr>
      <w:r>
        <w:rPr>
          <w:rFonts w:asciiTheme="majorEastAsia" w:eastAsiaTheme="majorEastAsia" w:hAnsiTheme="majorEastAsia" w:cs="Arial"/>
          <w:lang w:eastAsia="zh-TW"/>
        </w:rPr>
        <w:t xml:space="preserve">第３ </w:t>
      </w:r>
      <w:r w:rsidR="00BD5064">
        <w:rPr>
          <w:rFonts w:asciiTheme="majorEastAsia" w:eastAsiaTheme="majorEastAsia" w:hAnsiTheme="majorEastAsia" w:hint="eastAsia"/>
        </w:rPr>
        <w:t>プロポーザル</w:t>
      </w:r>
      <w:r w:rsidR="004D5FE1">
        <w:rPr>
          <w:rFonts w:asciiTheme="majorEastAsia" w:eastAsiaTheme="majorEastAsia" w:hAnsiTheme="majorEastAsia" w:cs="Arial" w:hint="eastAsia"/>
        </w:rPr>
        <w:t>に記載されるべき事項及び</w:t>
      </w:r>
      <w:r w:rsidR="00BD5064">
        <w:rPr>
          <w:rFonts w:asciiTheme="majorEastAsia" w:eastAsiaTheme="majorEastAsia" w:hAnsiTheme="majorEastAsia" w:hint="eastAsia"/>
        </w:rPr>
        <w:t>作成</w:t>
      </w:r>
      <w:r w:rsidR="002B7CE3" w:rsidRPr="00842401">
        <w:rPr>
          <w:rFonts w:asciiTheme="majorEastAsia" w:eastAsiaTheme="majorEastAsia" w:hAnsiTheme="majorEastAsia" w:hint="eastAsia"/>
        </w:rPr>
        <w:t>要領</w:t>
      </w:r>
    </w:p>
    <w:p w14:paraId="682D8F50" w14:textId="13E057CA" w:rsidR="003C1DA3" w:rsidRPr="00842401" w:rsidRDefault="003C1DA3" w:rsidP="007F6A7A">
      <w:pPr>
        <w:ind w:leftChars="708" w:left="1699" w:firstLineChars="300" w:firstLine="720"/>
        <w:rPr>
          <w:rFonts w:asciiTheme="majorEastAsia" w:eastAsiaTheme="majorEastAsia" w:hAnsiTheme="majorEastAsia" w:cs="Arial"/>
        </w:rPr>
      </w:pPr>
      <w:r>
        <w:rPr>
          <w:rFonts w:asciiTheme="majorEastAsia" w:eastAsiaTheme="majorEastAsia" w:hAnsiTheme="majorEastAsia" w:cs="Arial"/>
          <w:lang w:eastAsia="zh-TW"/>
        </w:rPr>
        <w:t>第</w:t>
      </w:r>
      <w:r>
        <w:rPr>
          <w:rFonts w:asciiTheme="majorEastAsia" w:eastAsiaTheme="majorEastAsia" w:hAnsiTheme="majorEastAsia" w:cs="Arial" w:hint="eastAsia"/>
        </w:rPr>
        <w:t>４</w:t>
      </w:r>
      <w:r w:rsidR="00E71412">
        <w:rPr>
          <w:rFonts w:asciiTheme="majorEastAsia" w:eastAsiaTheme="majorEastAsia" w:hAnsiTheme="majorEastAsia" w:cs="Arial"/>
          <w:lang w:eastAsia="zh-TW"/>
        </w:rPr>
        <w:t xml:space="preserve"> </w:t>
      </w:r>
      <w:r w:rsidR="004D5FE1">
        <w:rPr>
          <w:rFonts w:asciiTheme="majorEastAsia" w:eastAsiaTheme="majorEastAsia" w:hAnsiTheme="majorEastAsia" w:cs="Arial" w:hint="eastAsia"/>
        </w:rPr>
        <w:t>単価表</w:t>
      </w:r>
      <w:r w:rsidR="004D7E0D">
        <w:rPr>
          <w:rFonts w:asciiTheme="majorEastAsia" w:eastAsiaTheme="majorEastAsia" w:hAnsiTheme="majorEastAsia" w:hint="eastAsia"/>
        </w:rPr>
        <w:t>作成</w:t>
      </w:r>
      <w:r w:rsidRPr="00842401">
        <w:rPr>
          <w:rFonts w:asciiTheme="majorEastAsia" w:eastAsiaTheme="majorEastAsia" w:hAnsiTheme="majorEastAsia" w:hint="eastAsia"/>
        </w:rPr>
        <w:t>要領</w:t>
      </w:r>
    </w:p>
    <w:p w14:paraId="36DFD422" w14:textId="44F79C7A" w:rsidR="00C35C56" w:rsidRPr="00842401" w:rsidRDefault="00C35C56" w:rsidP="007F6A7A">
      <w:pPr>
        <w:widowControl/>
        <w:ind w:leftChars="708" w:left="1699" w:firstLineChars="300" w:firstLine="720"/>
        <w:jc w:val="left"/>
        <w:rPr>
          <w:rFonts w:asciiTheme="majorEastAsia" w:eastAsiaTheme="majorEastAsia" w:hAnsiTheme="majorEastAsia" w:cs="Arial"/>
          <w:lang w:eastAsia="zh-TW"/>
        </w:rPr>
      </w:pPr>
      <w:r w:rsidRPr="00842401">
        <w:rPr>
          <w:rFonts w:asciiTheme="majorEastAsia" w:eastAsiaTheme="majorEastAsia" w:hAnsiTheme="majorEastAsia" w:cs="Arial"/>
        </w:rPr>
        <w:t>第</w:t>
      </w:r>
      <w:r w:rsidR="00C6732E">
        <w:rPr>
          <w:rFonts w:asciiTheme="majorEastAsia" w:eastAsiaTheme="majorEastAsia" w:hAnsiTheme="majorEastAsia" w:cs="Arial" w:hint="eastAsia"/>
        </w:rPr>
        <w:t>５</w:t>
      </w:r>
      <w:r w:rsidR="00E71412">
        <w:rPr>
          <w:rFonts w:asciiTheme="majorEastAsia" w:eastAsiaTheme="majorEastAsia" w:hAnsiTheme="majorEastAsia" w:cs="Arial" w:hint="eastAsia"/>
        </w:rPr>
        <w:t xml:space="preserve">  </w:t>
      </w:r>
      <w:r w:rsidRPr="00842401">
        <w:rPr>
          <w:rFonts w:asciiTheme="majorEastAsia" w:eastAsiaTheme="majorEastAsia" w:hAnsiTheme="majorEastAsia" w:cs="Arial"/>
          <w:lang w:eastAsia="zh-TW"/>
        </w:rPr>
        <w:t>契約書</w:t>
      </w:r>
      <w:r w:rsidR="004D5FE1">
        <w:rPr>
          <w:rFonts w:asciiTheme="majorEastAsia" w:eastAsiaTheme="majorEastAsia" w:hAnsiTheme="majorEastAsia" w:cs="Arial" w:hint="eastAsia"/>
        </w:rPr>
        <w:t>（通訳業務）</w:t>
      </w:r>
      <w:r w:rsidRPr="00842401">
        <w:rPr>
          <w:rFonts w:asciiTheme="majorEastAsia" w:eastAsiaTheme="majorEastAsia" w:hAnsiTheme="majorEastAsia" w:cs="Arial"/>
          <w:lang w:eastAsia="zh-TW"/>
        </w:rPr>
        <w:t>（案）</w:t>
      </w:r>
    </w:p>
    <w:p w14:paraId="43D9E09D" w14:textId="77777777" w:rsidR="00C35C56" w:rsidRPr="00842401" w:rsidRDefault="00C35C56" w:rsidP="007F6A7A">
      <w:pPr>
        <w:widowControl/>
        <w:ind w:leftChars="708" w:left="1699" w:firstLineChars="300" w:firstLine="720"/>
        <w:jc w:val="left"/>
        <w:rPr>
          <w:rFonts w:asciiTheme="majorEastAsia" w:eastAsiaTheme="majorEastAsia" w:hAnsiTheme="majorEastAsia" w:cs="Arial"/>
          <w:lang w:eastAsia="zh-TW"/>
        </w:rPr>
      </w:pPr>
      <w:r w:rsidRPr="00842401">
        <w:rPr>
          <w:rFonts w:asciiTheme="majorEastAsia" w:eastAsiaTheme="majorEastAsia" w:hAnsiTheme="majorEastAsia" w:cs="Arial"/>
          <w:lang w:eastAsia="zh-TW"/>
        </w:rPr>
        <w:t>別添</w:t>
      </w:r>
      <w:r w:rsidR="00C15331" w:rsidRPr="00842401">
        <w:rPr>
          <w:rFonts w:asciiTheme="majorEastAsia" w:eastAsiaTheme="majorEastAsia" w:hAnsiTheme="majorEastAsia" w:cs="Arial" w:hint="eastAsia"/>
          <w:lang w:eastAsia="zh-CN"/>
        </w:rPr>
        <w:t xml:space="preserve">　</w:t>
      </w:r>
      <w:r w:rsidRPr="00842401">
        <w:rPr>
          <w:rFonts w:asciiTheme="majorEastAsia" w:eastAsiaTheme="majorEastAsia" w:hAnsiTheme="majorEastAsia" w:cs="Arial"/>
          <w:lang w:eastAsia="zh-TW"/>
        </w:rPr>
        <w:t>様式集</w:t>
      </w:r>
    </w:p>
    <w:p w14:paraId="188AACB9" w14:textId="77777777" w:rsidR="00C35C56" w:rsidRPr="000C76EE" w:rsidRDefault="00C35C56" w:rsidP="00C34B0E">
      <w:pPr>
        <w:jc w:val="center"/>
        <w:rPr>
          <w:rFonts w:asciiTheme="majorEastAsia" w:eastAsiaTheme="majorEastAsia" w:hAnsiTheme="majorEastAsia" w:cs="Arial"/>
          <w:sz w:val="28"/>
          <w:szCs w:val="28"/>
          <w:lang w:eastAsia="zh-TW"/>
        </w:rPr>
      </w:pPr>
    </w:p>
    <w:p w14:paraId="1B10E5D7" w14:textId="77777777" w:rsidR="00E7070D" w:rsidRPr="000C76EE" w:rsidRDefault="00E7070D" w:rsidP="00C34B0E">
      <w:pPr>
        <w:jc w:val="center"/>
        <w:rPr>
          <w:rFonts w:asciiTheme="majorEastAsia" w:eastAsiaTheme="majorEastAsia" w:hAnsiTheme="majorEastAsia" w:cs="Arial"/>
          <w:sz w:val="28"/>
          <w:szCs w:val="28"/>
          <w:lang w:eastAsia="zh-CN"/>
        </w:rPr>
      </w:pPr>
    </w:p>
    <w:p w14:paraId="724E1828" w14:textId="77777777" w:rsidR="00C35C56" w:rsidRPr="000C76EE" w:rsidRDefault="00C35C56" w:rsidP="00C34B0E">
      <w:pPr>
        <w:jc w:val="center"/>
        <w:rPr>
          <w:rFonts w:asciiTheme="majorEastAsia" w:eastAsiaTheme="majorEastAsia" w:hAnsiTheme="majorEastAsia" w:cs="Arial"/>
          <w:sz w:val="28"/>
          <w:szCs w:val="28"/>
          <w:lang w:eastAsia="zh-TW"/>
        </w:rPr>
      </w:pPr>
    </w:p>
    <w:p w14:paraId="22AABBAC" w14:textId="16427FB9" w:rsidR="00842401" w:rsidRPr="00200950" w:rsidRDefault="00842401" w:rsidP="00200950">
      <w:pPr>
        <w:rPr>
          <w:rFonts w:asciiTheme="majorEastAsia" w:eastAsia="SimSun" w:hAnsiTheme="majorEastAsia" w:cs="Arial"/>
          <w:highlight w:val="yellow"/>
          <w:lang w:eastAsia="zh-CN"/>
        </w:rPr>
      </w:pPr>
    </w:p>
    <w:p w14:paraId="0AEE710E" w14:textId="7C107A2A" w:rsidR="00B421A5" w:rsidRPr="004305B3" w:rsidRDefault="004305B3" w:rsidP="00807125">
      <w:pPr>
        <w:jc w:val="center"/>
        <w:rPr>
          <w:rFonts w:asciiTheme="majorEastAsia" w:eastAsiaTheme="majorEastAsia" w:hAnsiTheme="majorEastAsia" w:cs="Arial"/>
          <w:lang w:eastAsia="zh-CN"/>
        </w:rPr>
      </w:pPr>
      <w:r w:rsidRPr="004305B3">
        <w:rPr>
          <w:rFonts w:asciiTheme="majorEastAsia" w:eastAsiaTheme="majorEastAsia" w:hAnsiTheme="majorEastAsia" w:cs="Arial"/>
          <w:lang w:eastAsia="zh-CN"/>
        </w:rPr>
        <w:t>2019年</w:t>
      </w:r>
      <w:r w:rsidRPr="004305B3">
        <w:rPr>
          <w:rFonts w:asciiTheme="majorEastAsia" w:eastAsiaTheme="majorEastAsia" w:hAnsiTheme="majorEastAsia" w:cs="Arial" w:hint="eastAsia"/>
          <w:lang w:eastAsia="zh-CN"/>
        </w:rPr>
        <w:t>4月</w:t>
      </w:r>
      <w:r w:rsidR="00807125">
        <w:rPr>
          <w:rFonts w:asciiTheme="majorEastAsia" w:eastAsiaTheme="majorEastAsia" w:hAnsiTheme="majorEastAsia" w:cs="Arial" w:hint="eastAsia"/>
          <w:lang w:eastAsia="zh-CN"/>
        </w:rPr>
        <w:t>2</w:t>
      </w:r>
      <w:r w:rsidR="00B4009F" w:rsidRPr="00B4009F">
        <w:rPr>
          <w:rFonts w:asciiTheme="majorEastAsia" w:eastAsiaTheme="majorEastAsia" w:hAnsiTheme="majorEastAsia" w:cs="Arial" w:hint="eastAsia"/>
          <w:lang w:eastAsia="zh-CN"/>
        </w:rPr>
        <w:t>6</w:t>
      </w:r>
      <w:r w:rsidRPr="004305B3">
        <w:rPr>
          <w:rFonts w:asciiTheme="majorEastAsia" w:eastAsiaTheme="majorEastAsia" w:hAnsiTheme="majorEastAsia" w:cs="Arial" w:hint="eastAsia"/>
          <w:lang w:eastAsia="zh-CN"/>
        </w:rPr>
        <w:t>日</w:t>
      </w:r>
    </w:p>
    <w:p w14:paraId="7873E912" w14:textId="06DFAA83" w:rsidR="00C35C56" w:rsidRDefault="00C35C56" w:rsidP="00210C1F">
      <w:pPr>
        <w:jc w:val="center"/>
        <w:rPr>
          <w:rFonts w:asciiTheme="majorEastAsia" w:eastAsia="PMingLiU" w:hAnsiTheme="majorEastAsia" w:cs="Arial"/>
          <w:lang w:eastAsia="zh-TW"/>
        </w:rPr>
      </w:pPr>
      <w:r w:rsidRPr="009E78F5">
        <w:rPr>
          <w:rFonts w:asciiTheme="majorEastAsia" w:eastAsiaTheme="majorEastAsia" w:hAnsiTheme="majorEastAsia" w:cs="Arial"/>
          <w:lang w:eastAsia="zh-TW"/>
        </w:rPr>
        <w:t>独立行政法人国際協力機構</w:t>
      </w:r>
    </w:p>
    <w:p w14:paraId="4EF0D8DE" w14:textId="5EF3BF18" w:rsidR="00200950" w:rsidRPr="00200950" w:rsidRDefault="00200950" w:rsidP="00210C1F">
      <w:pPr>
        <w:jc w:val="center"/>
        <w:rPr>
          <w:rFonts w:asciiTheme="majorEastAsia" w:eastAsiaTheme="majorEastAsia" w:hAnsiTheme="majorEastAsia" w:cs="Arial"/>
          <w:lang w:eastAsia="zh-TW"/>
        </w:rPr>
      </w:pPr>
      <w:r w:rsidRPr="00200950">
        <w:rPr>
          <w:rFonts w:asciiTheme="majorEastAsia" w:eastAsiaTheme="majorEastAsia" w:hAnsiTheme="majorEastAsia" w:cs="Arial" w:hint="eastAsia"/>
        </w:rPr>
        <w:t>中華人民共和国事務所</w:t>
      </w:r>
    </w:p>
    <w:p w14:paraId="11C14038" w14:textId="60192716" w:rsidR="00C35C56" w:rsidRPr="00200950" w:rsidRDefault="00200950" w:rsidP="00200950">
      <w:pPr>
        <w:rPr>
          <w:rFonts w:eastAsia="SimSun" w:hAnsi="ＭＳ ゴシック"/>
        </w:rPr>
        <w:sectPr w:rsidR="00C35C56" w:rsidRPr="00200950" w:rsidSect="00200950">
          <w:headerReference w:type="default" r:id="rId8"/>
          <w:footerReference w:type="default" r:id="rId9"/>
          <w:headerReference w:type="first" r:id="rId10"/>
          <w:footerReference w:type="first" r:id="rId11"/>
          <w:type w:val="continuous"/>
          <w:pgSz w:w="11906" w:h="16838" w:code="9"/>
          <w:pgMar w:top="1701" w:right="1418" w:bottom="1134" w:left="1418" w:header="851" w:footer="680" w:gutter="0"/>
          <w:pgNumType w:start="0"/>
          <w:cols w:space="425"/>
          <w:titlePg/>
          <w:docGrid w:linePitch="357" w:charSpace="1064"/>
        </w:sectPr>
      </w:pPr>
      <w:r>
        <w:rPr>
          <w:rFonts w:asciiTheme="minorEastAsia" w:eastAsiaTheme="minorEastAsia" w:hAnsi="ＭＳ ゴシック" w:hint="eastAsia"/>
          <w:noProof/>
        </w:rPr>
        <mc:AlternateContent>
          <mc:Choice Requires="wps">
            <w:drawing>
              <wp:anchor distT="0" distB="0" distL="114300" distR="114300" simplePos="0" relativeHeight="251659264" behindDoc="0" locked="0" layoutInCell="1" allowOverlap="1" wp14:anchorId="3FFD56C0" wp14:editId="7FD76C66">
                <wp:simplePos x="0" y="0"/>
                <wp:positionH relativeFrom="column">
                  <wp:posOffset>2604770</wp:posOffset>
                </wp:positionH>
                <wp:positionV relativeFrom="paragraph">
                  <wp:posOffset>622935</wp:posOffset>
                </wp:positionV>
                <wp:extent cx="466725" cy="25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667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7F21E" id="正方形/長方形 5" o:spid="_x0000_s1026" style="position:absolute;left:0;text-align:left;margin-left:205.1pt;margin-top:49.05pt;width:36.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" fillcolor="white [3212]" strokecolor="white [3212]" strokeweight="2pt"/>
            </w:pict>
          </mc:Fallback>
        </mc:AlternateContent>
      </w:r>
      <w:r>
        <w:rPr>
          <w:rFonts w:asciiTheme="minorEastAsia" w:eastAsiaTheme="minorEastAsia" w:hAnsi="ＭＳ ゴシック" w:hint="eastAsia"/>
        </w:rPr>
        <w:t xml:space="preserve">　　　　　　　　　　　　　　　　　　　　　　　　　</w:t>
      </w:r>
    </w:p>
    <w:p w14:paraId="3DC94E61" w14:textId="77777777" w:rsidR="00C35C56" w:rsidRPr="000C76EE" w:rsidRDefault="00C35C56">
      <w:pPr>
        <w:spacing w:line="320" w:lineRule="exact"/>
        <w:rPr>
          <w:rFonts w:asciiTheme="majorEastAsia" w:eastAsiaTheme="majorEastAsia" w:hAnsiTheme="majorEastAsia" w:cs="Arial"/>
          <w:sz w:val="28"/>
          <w:szCs w:val="28"/>
        </w:rPr>
      </w:pPr>
      <w:r w:rsidRPr="000C76EE">
        <w:rPr>
          <w:rFonts w:asciiTheme="majorEastAsia" w:eastAsiaTheme="majorEastAsia" w:hAnsiTheme="majorEastAsia" w:cs="Arial"/>
          <w:b/>
          <w:bCs/>
          <w:sz w:val="28"/>
          <w:szCs w:val="28"/>
        </w:rPr>
        <w:lastRenderedPageBreak/>
        <w:t xml:space="preserve">第１　</w:t>
      </w:r>
      <w:r w:rsidR="00AB4FF5" w:rsidRPr="000C76EE">
        <w:rPr>
          <w:rFonts w:asciiTheme="majorEastAsia" w:eastAsiaTheme="majorEastAsia" w:hAnsiTheme="majorEastAsia" w:cs="Arial" w:hint="eastAsia"/>
          <w:b/>
          <w:bCs/>
          <w:sz w:val="28"/>
          <w:szCs w:val="28"/>
        </w:rPr>
        <w:t>競争の手順</w:t>
      </w:r>
    </w:p>
    <w:p w14:paraId="6ED0B541" w14:textId="77777777" w:rsidR="00C35C56" w:rsidRPr="000C76EE" w:rsidRDefault="00C35C56" w:rsidP="001D52C4">
      <w:pPr>
        <w:ind w:rightChars="14" w:right="34"/>
        <w:jc w:val="left"/>
        <w:rPr>
          <w:rFonts w:asciiTheme="majorEastAsia" w:eastAsiaTheme="majorEastAsia" w:hAnsiTheme="majorEastAsia" w:cs="Arial"/>
        </w:rPr>
      </w:pPr>
    </w:p>
    <w:p w14:paraId="57C66C88" w14:textId="77777777" w:rsidR="00C35C56" w:rsidRPr="000C76EE" w:rsidRDefault="00C35C56" w:rsidP="001D52C4">
      <w:pPr>
        <w:ind w:rightChars="14" w:right="34" w:firstLineChars="100" w:firstLine="240"/>
        <w:jc w:val="left"/>
        <w:rPr>
          <w:rFonts w:asciiTheme="majorEastAsia" w:eastAsiaTheme="majorEastAsia" w:hAnsiTheme="majorEastAsia" w:cs="Arial"/>
        </w:rPr>
      </w:pPr>
      <w:r w:rsidRPr="000C76EE">
        <w:rPr>
          <w:rFonts w:asciiTheme="majorEastAsia" w:eastAsiaTheme="majorEastAsia" w:hAnsiTheme="majorEastAsia" w:cs="Arial"/>
        </w:rPr>
        <w:t>本件に係る</w:t>
      </w:r>
      <w:r w:rsidR="00AB4FF5" w:rsidRPr="000C76EE">
        <w:rPr>
          <w:rFonts w:asciiTheme="majorEastAsia" w:eastAsiaTheme="majorEastAsia" w:hAnsiTheme="majorEastAsia" w:cs="Arial" w:hint="eastAsia"/>
        </w:rPr>
        <w:t>公示</w:t>
      </w:r>
      <w:r w:rsidRPr="000C76EE">
        <w:rPr>
          <w:rFonts w:asciiTheme="majorEastAsia" w:eastAsiaTheme="majorEastAsia" w:hAnsiTheme="majorEastAsia" w:cs="Arial"/>
        </w:rPr>
        <w:t>に基づく</w:t>
      </w:r>
      <w:r w:rsidR="00257B09">
        <w:rPr>
          <w:rFonts w:asciiTheme="majorEastAsia" w:eastAsiaTheme="majorEastAsia" w:hAnsiTheme="majorEastAsia" w:cs="Arial" w:hint="eastAsia"/>
        </w:rPr>
        <w:t>企画</w:t>
      </w:r>
      <w:r w:rsidR="00AB4FF5" w:rsidRPr="000C76EE">
        <w:rPr>
          <w:rFonts w:asciiTheme="majorEastAsia" w:eastAsiaTheme="majorEastAsia" w:hAnsiTheme="majorEastAsia" w:cs="Arial" w:hint="eastAsia"/>
        </w:rPr>
        <w:t>競争</w:t>
      </w:r>
      <w:r w:rsidRPr="000C76EE">
        <w:rPr>
          <w:rFonts w:asciiTheme="majorEastAsia" w:eastAsiaTheme="majorEastAsia" w:hAnsiTheme="majorEastAsia" w:cs="Arial"/>
        </w:rPr>
        <w:t>については、この</w:t>
      </w:r>
      <w:r w:rsidR="00AB4FF5" w:rsidRPr="000C76EE">
        <w:rPr>
          <w:rFonts w:asciiTheme="majorEastAsia" w:eastAsiaTheme="majorEastAsia" w:hAnsiTheme="majorEastAsia" w:cs="Arial" w:hint="eastAsia"/>
        </w:rPr>
        <w:t>プロポーザル方式選定説明書</w:t>
      </w:r>
      <w:r w:rsidRPr="000C76EE">
        <w:rPr>
          <w:rFonts w:asciiTheme="majorEastAsia" w:eastAsiaTheme="majorEastAsia" w:hAnsiTheme="majorEastAsia" w:cs="Arial"/>
        </w:rPr>
        <w:t>によるものとします。</w:t>
      </w:r>
    </w:p>
    <w:p w14:paraId="723E893A" w14:textId="77777777" w:rsidR="00C35C56" w:rsidRPr="000C76EE" w:rsidRDefault="00C35C56">
      <w:pPr>
        <w:rPr>
          <w:rFonts w:asciiTheme="majorEastAsia" w:eastAsiaTheme="majorEastAsia" w:hAnsiTheme="majorEastAsia" w:cs="Arial"/>
        </w:rPr>
      </w:pPr>
    </w:p>
    <w:p w14:paraId="3BEDF640" w14:textId="5F35742E" w:rsidR="00C35C56" w:rsidRPr="000C76EE" w:rsidRDefault="00C35C56" w:rsidP="00CD37EA">
      <w:pPr>
        <w:rPr>
          <w:rFonts w:asciiTheme="majorEastAsia" w:eastAsiaTheme="majorEastAsia" w:hAnsiTheme="majorEastAsia" w:cs="Arial"/>
          <w:b/>
          <w:bCs/>
        </w:rPr>
      </w:pPr>
      <w:r w:rsidRPr="000C76EE">
        <w:rPr>
          <w:rFonts w:asciiTheme="majorEastAsia" w:eastAsiaTheme="majorEastAsia" w:hAnsiTheme="majorEastAsia" w:cs="Arial"/>
          <w:b/>
          <w:bCs/>
        </w:rPr>
        <w:t>１．</w:t>
      </w:r>
      <w:r w:rsidR="00807125">
        <w:rPr>
          <w:rFonts w:asciiTheme="majorEastAsia" w:eastAsiaTheme="majorEastAsia" w:hAnsiTheme="majorEastAsia" w:cs="Arial" w:hint="eastAsia"/>
          <w:b/>
          <w:bCs/>
        </w:rPr>
        <w:t>本説明書配布日</w:t>
      </w:r>
    </w:p>
    <w:p w14:paraId="330CB83D" w14:textId="3EDE0404" w:rsidR="00C35C56" w:rsidRPr="00966BAD" w:rsidRDefault="00C35C56" w:rsidP="001D52C4">
      <w:pPr>
        <w:ind w:firstLineChars="200" w:firstLine="480"/>
        <w:rPr>
          <w:rFonts w:asciiTheme="majorEastAsia" w:eastAsiaTheme="majorEastAsia" w:hAnsiTheme="majorEastAsia" w:cs="Arial"/>
          <w:lang w:eastAsia="zh-CN"/>
        </w:rPr>
      </w:pPr>
      <w:r w:rsidRPr="00966BAD">
        <w:rPr>
          <w:rFonts w:asciiTheme="majorEastAsia" w:eastAsiaTheme="majorEastAsia" w:hAnsiTheme="majorEastAsia" w:cs="Arial"/>
          <w:lang w:eastAsia="zh-CN"/>
        </w:rPr>
        <w:t xml:space="preserve">公示日　</w:t>
      </w:r>
      <w:r w:rsidR="00B421A5" w:rsidRPr="00966BAD">
        <w:rPr>
          <w:rFonts w:asciiTheme="majorEastAsia" w:eastAsiaTheme="majorEastAsia" w:hAnsiTheme="majorEastAsia" w:cs="Arial" w:hint="eastAsia"/>
          <w:lang w:eastAsia="zh-CN"/>
        </w:rPr>
        <w:t xml:space="preserve">　</w:t>
      </w:r>
      <w:r w:rsidR="00257B09" w:rsidRPr="00966BAD">
        <w:rPr>
          <w:rFonts w:asciiTheme="majorEastAsia" w:eastAsiaTheme="majorEastAsia" w:hAnsiTheme="majorEastAsia" w:cs="Arial" w:hint="eastAsia"/>
          <w:lang w:eastAsia="zh-CN"/>
        </w:rPr>
        <w:t>20</w:t>
      </w:r>
      <w:r w:rsidR="004023CE" w:rsidRPr="00966BAD">
        <w:rPr>
          <w:rFonts w:asciiTheme="majorEastAsia" w:eastAsiaTheme="majorEastAsia" w:hAnsiTheme="majorEastAsia" w:cs="Arial" w:hint="eastAsia"/>
          <w:lang w:eastAsia="zh-CN"/>
        </w:rPr>
        <w:t>1</w:t>
      </w:r>
      <w:r w:rsidR="00C22B4F">
        <w:rPr>
          <w:rFonts w:asciiTheme="majorEastAsia" w:eastAsiaTheme="majorEastAsia" w:hAnsiTheme="majorEastAsia" w:cs="Arial" w:hint="eastAsia"/>
          <w:lang w:eastAsia="zh-CN"/>
        </w:rPr>
        <w:t>9</w:t>
      </w:r>
      <w:r w:rsidR="00256BAA" w:rsidRPr="00966BAD">
        <w:rPr>
          <w:rFonts w:asciiTheme="majorEastAsia" w:eastAsiaTheme="majorEastAsia" w:hAnsiTheme="majorEastAsia" w:cs="Arial"/>
          <w:lang w:eastAsia="zh-CN"/>
        </w:rPr>
        <w:t>年</w:t>
      </w:r>
      <w:r w:rsidR="00C22B4F">
        <w:rPr>
          <w:rFonts w:asciiTheme="majorEastAsia" w:eastAsiaTheme="majorEastAsia" w:hAnsiTheme="majorEastAsia" w:cs="Arial" w:hint="eastAsia"/>
          <w:lang w:eastAsia="zh-CN"/>
        </w:rPr>
        <w:t>4</w:t>
      </w:r>
      <w:r w:rsidRPr="00966BAD">
        <w:rPr>
          <w:rFonts w:asciiTheme="majorEastAsia" w:eastAsiaTheme="majorEastAsia" w:hAnsiTheme="majorEastAsia" w:cs="Arial"/>
          <w:lang w:eastAsia="zh-CN"/>
        </w:rPr>
        <w:t>月</w:t>
      </w:r>
      <w:r w:rsidR="00B4009F">
        <w:rPr>
          <w:rFonts w:asciiTheme="majorEastAsia" w:eastAsiaTheme="majorEastAsia" w:hAnsiTheme="majorEastAsia" w:cs="Arial" w:hint="eastAsia"/>
        </w:rPr>
        <w:t>26</w:t>
      </w:r>
      <w:r w:rsidR="003863A5" w:rsidRPr="00966BAD">
        <w:rPr>
          <w:rFonts w:asciiTheme="majorEastAsia" w:eastAsiaTheme="majorEastAsia" w:hAnsiTheme="majorEastAsia" w:cs="Arial" w:hint="eastAsia"/>
          <w:lang w:eastAsia="zh-CN"/>
        </w:rPr>
        <w:t>日</w:t>
      </w:r>
      <w:r w:rsidR="00C44AE2" w:rsidRPr="00966BAD">
        <w:rPr>
          <w:rFonts w:asciiTheme="majorEastAsia" w:eastAsiaTheme="majorEastAsia" w:hAnsiTheme="majorEastAsia" w:cs="Arial"/>
          <w:lang w:eastAsia="zh-CN"/>
        </w:rPr>
        <w:t xml:space="preserve"> </w:t>
      </w:r>
    </w:p>
    <w:p w14:paraId="0A04BE7A" w14:textId="77777777" w:rsidR="00D54668" w:rsidRPr="000C76EE" w:rsidRDefault="00D54668">
      <w:pPr>
        <w:rPr>
          <w:rFonts w:asciiTheme="majorEastAsia" w:eastAsiaTheme="majorEastAsia" w:hAnsiTheme="majorEastAsia" w:cs="Arial"/>
          <w:lang w:eastAsia="zh-CN"/>
        </w:rPr>
      </w:pPr>
    </w:p>
    <w:p w14:paraId="730BF847" w14:textId="77777777" w:rsidR="00C35C56" w:rsidRDefault="00C35C56">
      <w:pPr>
        <w:pStyle w:val="a3"/>
        <w:tabs>
          <w:tab w:val="clear" w:pos="4252"/>
          <w:tab w:val="clear" w:pos="8504"/>
        </w:tabs>
        <w:snapToGrid/>
        <w:rPr>
          <w:rFonts w:asciiTheme="majorEastAsia" w:eastAsia="SimSun" w:hAnsiTheme="majorEastAsia" w:cs="Arial"/>
          <w:b/>
          <w:bCs/>
          <w:lang w:eastAsia="zh-CN"/>
        </w:rPr>
      </w:pPr>
      <w:r w:rsidRPr="000C76EE">
        <w:rPr>
          <w:rFonts w:asciiTheme="majorEastAsia" w:eastAsiaTheme="majorEastAsia" w:hAnsiTheme="majorEastAsia" w:cs="Arial"/>
          <w:b/>
          <w:bCs/>
          <w:lang w:eastAsia="zh-CN"/>
        </w:rPr>
        <w:t>２．契約担当役</w:t>
      </w:r>
    </w:p>
    <w:p w14:paraId="2D40B135" w14:textId="77777777" w:rsidR="004305B3" w:rsidRPr="004305B3" w:rsidRDefault="004305B3">
      <w:pPr>
        <w:pStyle w:val="a3"/>
        <w:tabs>
          <w:tab w:val="clear" w:pos="4252"/>
          <w:tab w:val="clear" w:pos="8504"/>
        </w:tabs>
        <w:snapToGrid/>
        <w:rPr>
          <w:rFonts w:asciiTheme="majorEastAsia" w:eastAsiaTheme="majorEastAsia" w:hAnsiTheme="majorEastAsia" w:cs="Arial"/>
          <w:bCs/>
          <w:lang w:eastAsia="zh-CN"/>
        </w:rPr>
      </w:pPr>
      <w:r>
        <w:rPr>
          <w:rFonts w:asciiTheme="minorEastAsia" w:eastAsiaTheme="minorEastAsia" w:hAnsiTheme="minorEastAsia" w:cs="Arial" w:hint="eastAsia"/>
          <w:b/>
          <w:bCs/>
          <w:lang w:eastAsia="zh-CN"/>
        </w:rPr>
        <w:t xml:space="preserve">　　</w:t>
      </w:r>
      <w:r w:rsidRPr="004305B3">
        <w:rPr>
          <w:rFonts w:asciiTheme="majorEastAsia" w:eastAsiaTheme="majorEastAsia" w:hAnsiTheme="majorEastAsia" w:cs="Arial" w:hint="eastAsia"/>
          <w:bCs/>
          <w:lang w:eastAsia="zh-CN"/>
        </w:rPr>
        <w:t>中華人民共和国事務所　所長</w:t>
      </w:r>
    </w:p>
    <w:p w14:paraId="25DB0A02" w14:textId="77777777" w:rsidR="00D54668" w:rsidRPr="000C76EE" w:rsidRDefault="00D54668">
      <w:pPr>
        <w:rPr>
          <w:rFonts w:asciiTheme="majorEastAsia" w:eastAsiaTheme="majorEastAsia" w:hAnsiTheme="majorEastAsia" w:cs="Arial"/>
          <w:lang w:eastAsia="zh-CN"/>
        </w:rPr>
      </w:pPr>
    </w:p>
    <w:p w14:paraId="5F1BBAB4" w14:textId="77777777" w:rsidR="00C35C56" w:rsidRPr="000C76EE" w:rsidRDefault="00C35C56" w:rsidP="00A52081">
      <w:pPr>
        <w:ind w:right="190"/>
        <w:rPr>
          <w:rFonts w:asciiTheme="majorEastAsia" w:eastAsiaTheme="majorEastAsia" w:hAnsiTheme="majorEastAsia" w:cs="Arial"/>
          <w:b/>
          <w:bCs/>
        </w:rPr>
      </w:pPr>
      <w:r w:rsidRPr="000C76EE">
        <w:rPr>
          <w:rFonts w:asciiTheme="majorEastAsia" w:eastAsiaTheme="majorEastAsia" w:hAnsiTheme="majorEastAsia" w:cs="Arial"/>
          <w:b/>
          <w:bCs/>
        </w:rPr>
        <w:t xml:space="preserve">３．競争に付する事項　</w:t>
      </w:r>
    </w:p>
    <w:p w14:paraId="45D66C46" w14:textId="25D2CDBB" w:rsidR="004023CE" w:rsidRPr="00E143EB" w:rsidRDefault="00C35C56" w:rsidP="004305B3">
      <w:pPr>
        <w:ind w:leftChars="-218" w:left="-523" w:rightChars="-296" w:right="-710" w:firstLineChars="200" w:firstLine="480"/>
        <w:rPr>
          <w:rFonts w:asciiTheme="majorEastAsia" w:eastAsiaTheme="majorEastAsia" w:hAnsiTheme="majorEastAsia" w:cs="Arial"/>
        </w:rPr>
      </w:pPr>
      <w:r w:rsidRPr="000C76EE">
        <w:rPr>
          <w:rFonts w:asciiTheme="majorEastAsia" w:eastAsiaTheme="majorEastAsia" w:hAnsiTheme="majorEastAsia" w:cs="Arial"/>
        </w:rPr>
        <w:t>（１）</w:t>
      </w:r>
      <w:r w:rsidR="000354D8" w:rsidRPr="00966BAD">
        <w:rPr>
          <w:rFonts w:asciiTheme="majorEastAsia" w:eastAsiaTheme="majorEastAsia" w:hAnsiTheme="majorEastAsia" w:cs="Arial" w:hint="eastAsia"/>
        </w:rPr>
        <w:t>業</w:t>
      </w:r>
      <w:r w:rsidR="000354D8" w:rsidRPr="00E143EB">
        <w:rPr>
          <w:rFonts w:asciiTheme="majorEastAsia" w:eastAsiaTheme="majorEastAsia" w:hAnsiTheme="majorEastAsia" w:cs="Arial" w:hint="eastAsia"/>
        </w:rPr>
        <w:t>務名称</w:t>
      </w:r>
      <w:r w:rsidRPr="00E143EB">
        <w:rPr>
          <w:rFonts w:asciiTheme="majorEastAsia" w:eastAsiaTheme="majorEastAsia" w:hAnsiTheme="majorEastAsia" w:cs="Arial"/>
        </w:rPr>
        <w:t>：</w:t>
      </w:r>
      <w:r w:rsidR="00807125" w:rsidRPr="00E143EB">
        <w:rPr>
          <w:rFonts w:asciiTheme="majorEastAsia" w:eastAsiaTheme="majorEastAsia" w:hAnsiTheme="majorEastAsia" w:cs="Arial" w:hint="eastAsia"/>
        </w:rPr>
        <w:t>2019</w:t>
      </w:r>
      <w:r w:rsidR="002E34ED" w:rsidRPr="00E143EB">
        <w:rPr>
          <w:rFonts w:asciiTheme="majorEastAsia" w:eastAsiaTheme="majorEastAsia" w:hAnsiTheme="majorEastAsia" w:cs="Arial" w:hint="eastAsia"/>
        </w:rPr>
        <w:t>年度</w:t>
      </w:r>
      <w:r w:rsidR="007F6A7A" w:rsidRPr="00E143EB">
        <w:rPr>
          <w:rFonts w:asciiTheme="majorEastAsia" w:eastAsiaTheme="majorEastAsia" w:hAnsiTheme="majorEastAsia" w:cs="Arial" w:hint="eastAsia"/>
        </w:rPr>
        <w:t>通訳</w:t>
      </w:r>
      <w:r w:rsidR="004023CE" w:rsidRPr="00E143EB">
        <w:rPr>
          <w:rFonts w:asciiTheme="majorEastAsia" w:eastAsiaTheme="majorEastAsia" w:hAnsiTheme="majorEastAsia" w:cs="Arial" w:hint="eastAsia"/>
        </w:rPr>
        <w:t>業務（単価契約）</w:t>
      </w:r>
    </w:p>
    <w:p w14:paraId="4E048DF3" w14:textId="77777777" w:rsidR="000354D8" w:rsidRPr="00E143EB" w:rsidRDefault="000354D8" w:rsidP="004023CE">
      <w:pPr>
        <w:ind w:leftChars="200" w:left="480" w:rightChars="79" w:right="190"/>
        <w:rPr>
          <w:rFonts w:hAnsi="ＭＳ ゴシック" w:cs="Arial"/>
        </w:rPr>
      </w:pPr>
      <w:r w:rsidRPr="00E143EB">
        <w:rPr>
          <w:rFonts w:asciiTheme="majorEastAsia" w:eastAsiaTheme="majorEastAsia" w:hAnsiTheme="majorEastAsia" w:cs="Arial" w:hint="eastAsia"/>
        </w:rPr>
        <w:t>（企画競争（プロポーザル方式</w:t>
      </w:r>
      <w:r w:rsidR="00257B09" w:rsidRPr="00E143EB">
        <w:rPr>
          <w:rFonts w:asciiTheme="majorEastAsia" w:eastAsiaTheme="majorEastAsia" w:hAnsiTheme="majorEastAsia" w:cs="Arial" w:hint="eastAsia"/>
        </w:rPr>
        <w:t>選定</w:t>
      </w:r>
      <w:r w:rsidRPr="00E143EB">
        <w:rPr>
          <w:rFonts w:asciiTheme="majorEastAsia" w:eastAsiaTheme="majorEastAsia" w:hAnsiTheme="majorEastAsia" w:cs="Arial" w:hint="eastAsia"/>
        </w:rPr>
        <w:t>））</w:t>
      </w:r>
    </w:p>
    <w:p w14:paraId="1FC678EC" w14:textId="7D0E1834" w:rsidR="00C35C56" w:rsidRPr="00E143EB" w:rsidRDefault="00200950" w:rsidP="000354D8">
      <w:pPr>
        <w:ind w:rightChars="79" w:right="190"/>
        <w:rPr>
          <w:rFonts w:asciiTheme="majorEastAsia" w:eastAsiaTheme="majorEastAsia" w:hAnsiTheme="majorEastAsia" w:cs="Arial"/>
        </w:rPr>
      </w:pPr>
      <w:r w:rsidRPr="00E143EB">
        <w:rPr>
          <w:rFonts w:asciiTheme="majorEastAsia" w:eastAsiaTheme="majorEastAsia" w:hAnsiTheme="majorEastAsia" w:cs="Arial"/>
        </w:rPr>
        <w:t>（２）業務内容：「第２</w:t>
      </w:r>
      <w:r w:rsidRPr="00E143EB">
        <w:rPr>
          <w:rFonts w:asciiTheme="majorEastAsia" w:eastAsiaTheme="majorEastAsia" w:hAnsiTheme="majorEastAsia" w:cs="Arial" w:hint="eastAsia"/>
        </w:rPr>
        <w:t xml:space="preserve">　</w:t>
      </w:r>
      <w:r w:rsidR="00744FAF" w:rsidRPr="00E143EB">
        <w:rPr>
          <w:rFonts w:asciiTheme="majorEastAsia" w:eastAsiaTheme="majorEastAsia" w:hAnsiTheme="majorEastAsia" w:cs="Arial" w:hint="eastAsia"/>
        </w:rPr>
        <w:t>業務</w:t>
      </w:r>
      <w:r w:rsidR="00C35C56" w:rsidRPr="00E143EB">
        <w:rPr>
          <w:rFonts w:asciiTheme="majorEastAsia" w:eastAsiaTheme="majorEastAsia" w:hAnsiTheme="majorEastAsia" w:cs="Arial"/>
        </w:rPr>
        <w:t>仕様書」のとおり</w:t>
      </w:r>
    </w:p>
    <w:p w14:paraId="1C19C0D1" w14:textId="4B6F5F87" w:rsidR="00B64DEB" w:rsidRPr="00E143EB" w:rsidRDefault="000354D8" w:rsidP="00783AF7">
      <w:pPr>
        <w:ind w:left="2640" w:hangingChars="1100" w:hanging="2640"/>
        <w:rPr>
          <w:rFonts w:asciiTheme="majorEastAsia" w:eastAsiaTheme="majorEastAsia" w:hAnsiTheme="majorEastAsia"/>
        </w:rPr>
      </w:pPr>
      <w:r w:rsidRPr="00E143EB">
        <w:rPr>
          <w:rFonts w:asciiTheme="majorEastAsia" w:eastAsiaTheme="majorEastAsia" w:hAnsiTheme="majorEastAsia" w:cs="Arial" w:hint="eastAsia"/>
        </w:rPr>
        <w:t>（３）</w:t>
      </w:r>
      <w:r w:rsidR="00AA4610" w:rsidRPr="00E143EB">
        <w:rPr>
          <w:rFonts w:asciiTheme="majorEastAsia" w:eastAsiaTheme="majorEastAsia" w:hAnsiTheme="majorEastAsia" w:cs="Arial" w:hint="eastAsia"/>
        </w:rPr>
        <w:t>契約</w:t>
      </w:r>
      <w:r w:rsidR="00C35C56" w:rsidRPr="00E143EB">
        <w:rPr>
          <w:rFonts w:asciiTheme="majorEastAsia" w:eastAsiaTheme="majorEastAsia" w:hAnsiTheme="majorEastAsia" w:cs="Arial"/>
        </w:rPr>
        <w:t>期間（予定）：</w:t>
      </w:r>
      <w:r w:rsidR="004305B3" w:rsidRPr="00E143EB">
        <w:rPr>
          <w:rFonts w:asciiTheme="majorEastAsia" w:eastAsiaTheme="majorEastAsia" w:hAnsiTheme="majorEastAsia" w:hint="eastAsia"/>
        </w:rPr>
        <w:t>2019</w:t>
      </w:r>
      <w:r w:rsidR="002E1FDE" w:rsidRPr="00E143EB">
        <w:rPr>
          <w:rFonts w:asciiTheme="majorEastAsia" w:eastAsiaTheme="majorEastAsia" w:hAnsiTheme="majorEastAsia" w:hint="eastAsia"/>
        </w:rPr>
        <w:t>年</w:t>
      </w:r>
      <w:r w:rsidR="00807125" w:rsidRPr="00E143EB">
        <w:rPr>
          <w:rFonts w:asciiTheme="majorEastAsia" w:eastAsiaTheme="majorEastAsia" w:hAnsiTheme="majorEastAsia" w:hint="eastAsia"/>
        </w:rPr>
        <w:t>5</w:t>
      </w:r>
      <w:r w:rsidR="002E1FDE" w:rsidRPr="00E143EB">
        <w:rPr>
          <w:rFonts w:asciiTheme="majorEastAsia" w:eastAsiaTheme="majorEastAsia" w:hAnsiTheme="majorEastAsia" w:hint="eastAsia"/>
        </w:rPr>
        <w:t>月</w:t>
      </w:r>
      <w:r w:rsidR="00064860" w:rsidRPr="00E143EB">
        <w:rPr>
          <w:rFonts w:asciiTheme="majorEastAsia" w:eastAsiaTheme="majorEastAsia" w:hAnsiTheme="majorEastAsia" w:hint="eastAsia"/>
        </w:rPr>
        <w:t>30</w:t>
      </w:r>
      <w:r w:rsidR="002E1FDE" w:rsidRPr="00E143EB">
        <w:rPr>
          <w:rFonts w:asciiTheme="majorEastAsia" w:eastAsiaTheme="majorEastAsia" w:hAnsiTheme="majorEastAsia" w:hint="eastAsia"/>
        </w:rPr>
        <w:t>日から</w:t>
      </w:r>
      <w:r w:rsidR="004023CE" w:rsidRPr="00E143EB">
        <w:rPr>
          <w:rFonts w:asciiTheme="majorEastAsia" w:eastAsiaTheme="majorEastAsia" w:hAnsiTheme="majorEastAsia" w:hint="eastAsia"/>
        </w:rPr>
        <w:t>2020</w:t>
      </w:r>
      <w:r w:rsidR="002E1FDE" w:rsidRPr="00E143EB">
        <w:rPr>
          <w:rFonts w:asciiTheme="majorEastAsia" w:eastAsiaTheme="majorEastAsia" w:hAnsiTheme="majorEastAsia" w:hint="eastAsia"/>
        </w:rPr>
        <w:t>年3月31日</w:t>
      </w:r>
      <w:r w:rsidR="004305B3" w:rsidRPr="00E143EB">
        <w:rPr>
          <w:rFonts w:asciiTheme="majorEastAsia" w:eastAsiaTheme="majorEastAsia" w:hAnsiTheme="majorEastAsia" w:hint="eastAsia"/>
        </w:rPr>
        <w:t>（単</w:t>
      </w:r>
      <w:r w:rsidR="00803204" w:rsidRPr="00E143EB">
        <w:rPr>
          <w:rFonts w:asciiTheme="majorEastAsia" w:eastAsiaTheme="majorEastAsia" w:hAnsiTheme="majorEastAsia" w:hint="eastAsia"/>
        </w:rPr>
        <w:t>年度契約）</w:t>
      </w:r>
    </w:p>
    <w:p w14:paraId="2306C58E" w14:textId="77777777" w:rsidR="00D54668" w:rsidRPr="00E143EB" w:rsidRDefault="00D54668" w:rsidP="00E12B51">
      <w:pPr>
        <w:ind w:right="190"/>
        <w:rPr>
          <w:rFonts w:asciiTheme="majorEastAsia" w:eastAsiaTheme="majorEastAsia" w:hAnsiTheme="majorEastAsia" w:cs="Arial"/>
        </w:rPr>
      </w:pPr>
    </w:p>
    <w:p w14:paraId="55D591D5" w14:textId="77777777" w:rsidR="00C35C56" w:rsidRPr="00E143EB" w:rsidRDefault="007A339A" w:rsidP="00CD37EA">
      <w:pPr>
        <w:rPr>
          <w:rFonts w:asciiTheme="majorEastAsia" w:eastAsiaTheme="majorEastAsia" w:hAnsiTheme="majorEastAsia" w:cs="Arial"/>
          <w:b/>
          <w:bCs/>
        </w:rPr>
      </w:pPr>
      <w:r w:rsidRPr="00E143EB">
        <w:rPr>
          <w:rFonts w:asciiTheme="majorEastAsia" w:eastAsiaTheme="majorEastAsia" w:hAnsiTheme="majorEastAsia" w:cs="Arial"/>
          <w:b/>
          <w:bCs/>
        </w:rPr>
        <w:t>４．</w:t>
      </w:r>
      <w:r w:rsidR="00D147EA" w:rsidRPr="00E143EB">
        <w:rPr>
          <w:rFonts w:asciiTheme="majorEastAsia" w:eastAsiaTheme="majorEastAsia" w:hAnsiTheme="majorEastAsia" w:cs="Arial" w:hint="eastAsia"/>
          <w:b/>
          <w:bCs/>
        </w:rPr>
        <w:t>選定</w:t>
      </w:r>
      <w:r w:rsidR="00D44013" w:rsidRPr="00E143EB">
        <w:rPr>
          <w:rFonts w:asciiTheme="majorEastAsia" w:eastAsiaTheme="majorEastAsia" w:hAnsiTheme="majorEastAsia" w:cs="Arial" w:hint="eastAsia"/>
          <w:b/>
          <w:bCs/>
        </w:rPr>
        <w:t>手続き窓口と書類の提出方法</w:t>
      </w:r>
    </w:p>
    <w:p w14:paraId="7D486986" w14:textId="77777777" w:rsidR="000C148C" w:rsidRPr="00E143EB" w:rsidRDefault="000C148C" w:rsidP="000C148C">
      <w:pPr>
        <w:outlineLvl w:val="0"/>
        <w:rPr>
          <w:rFonts w:asciiTheme="majorEastAsia" w:eastAsiaTheme="majorEastAsia" w:hAnsiTheme="majorEastAsia"/>
        </w:rPr>
      </w:pPr>
      <w:r w:rsidRPr="00E143EB">
        <w:rPr>
          <w:rFonts w:asciiTheme="majorEastAsia" w:eastAsiaTheme="majorEastAsia" w:hAnsiTheme="majorEastAsia" w:hint="eastAsia"/>
        </w:rPr>
        <w:t>（１）</w:t>
      </w:r>
      <w:r w:rsidR="00D147EA" w:rsidRPr="00E143EB">
        <w:rPr>
          <w:rFonts w:asciiTheme="majorEastAsia" w:eastAsiaTheme="majorEastAsia" w:hAnsiTheme="majorEastAsia" w:hint="eastAsia"/>
        </w:rPr>
        <w:t>選定</w:t>
      </w:r>
      <w:r w:rsidR="00D44013" w:rsidRPr="00E143EB">
        <w:rPr>
          <w:rFonts w:asciiTheme="majorEastAsia" w:eastAsiaTheme="majorEastAsia" w:hAnsiTheme="majorEastAsia" w:hint="eastAsia"/>
        </w:rPr>
        <w:t>手続き窓口</w:t>
      </w:r>
    </w:p>
    <w:p w14:paraId="5E052F04" w14:textId="22524288" w:rsidR="004305B3" w:rsidRPr="00E143EB" w:rsidRDefault="00245BD3" w:rsidP="00245BD3">
      <w:pPr>
        <w:ind w:left="470" w:firstLineChars="100" w:firstLine="240"/>
        <w:rPr>
          <w:rFonts w:asciiTheme="majorEastAsia" w:eastAsia="SimSun" w:hAnsiTheme="majorEastAsia"/>
        </w:rPr>
      </w:pPr>
      <w:r w:rsidRPr="00E143EB">
        <w:rPr>
          <w:rFonts w:asciiTheme="majorEastAsia" w:eastAsiaTheme="majorEastAsia" w:hAnsiTheme="majorEastAsia" w:hint="eastAsia"/>
        </w:rPr>
        <w:t>郵便番号</w:t>
      </w:r>
      <w:r w:rsidR="004305B3" w:rsidRPr="00E143EB">
        <w:rPr>
          <w:rFonts w:asciiTheme="majorEastAsia" w:eastAsiaTheme="majorEastAsia" w:hAnsiTheme="majorEastAsia" w:hint="eastAsia"/>
        </w:rPr>
        <w:t>1000</w:t>
      </w:r>
      <w:r w:rsidR="00B4009F">
        <w:rPr>
          <w:rFonts w:asciiTheme="majorEastAsia" w:eastAsiaTheme="majorEastAsia" w:hAnsiTheme="majorEastAsia" w:hint="eastAsia"/>
        </w:rPr>
        <w:t>0</w:t>
      </w:r>
      <w:bookmarkStart w:id="0" w:name="_GoBack"/>
      <w:bookmarkEnd w:id="0"/>
      <w:r w:rsidR="004305B3" w:rsidRPr="00E143EB">
        <w:rPr>
          <w:rFonts w:asciiTheme="majorEastAsia" w:eastAsiaTheme="majorEastAsia" w:hAnsiTheme="majorEastAsia" w:hint="eastAsia"/>
        </w:rPr>
        <w:t>4　北京市朝陽区東三環北路５号　北京発展大</w:t>
      </w:r>
      <w:r w:rsidR="004305B3" w:rsidRPr="00E143EB">
        <w:rPr>
          <w:rFonts w:eastAsia="SimSun" w:hint="eastAsia"/>
          <w:noProof/>
          <w:kern w:val="0"/>
        </w:rPr>
        <w:t>厦</w:t>
      </w:r>
    </w:p>
    <w:p w14:paraId="07E997AE" w14:textId="13DF5F18" w:rsidR="00245BD3" w:rsidRPr="00E143EB" w:rsidRDefault="004305B3" w:rsidP="00245BD3">
      <w:pPr>
        <w:ind w:left="470" w:firstLineChars="100" w:firstLine="240"/>
        <w:rPr>
          <w:rFonts w:asciiTheme="majorEastAsia" w:eastAsiaTheme="majorEastAsia" w:hAnsiTheme="majorEastAsia"/>
          <w:lang w:eastAsia="zh-CN"/>
        </w:rPr>
      </w:pPr>
      <w:r w:rsidRPr="00E143EB">
        <w:rPr>
          <w:rFonts w:asciiTheme="majorEastAsia" w:eastAsiaTheme="majorEastAsia" w:hAnsiTheme="majorEastAsia" w:hint="eastAsia"/>
          <w:lang w:eastAsia="zh-CN"/>
        </w:rPr>
        <w:t>独立行政法人国際協力機構</w:t>
      </w:r>
      <w:r w:rsidR="00E2087E" w:rsidRPr="00E143EB">
        <w:rPr>
          <w:rFonts w:asciiTheme="majorEastAsia" w:eastAsiaTheme="majorEastAsia" w:hAnsiTheme="majorEastAsia" w:hint="eastAsia"/>
          <w:lang w:eastAsia="zh-CN"/>
        </w:rPr>
        <w:t>（JICA）</w:t>
      </w:r>
      <w:r w:rsidRPr="00E143EB">
        <w:rPr>
          <w:rFonts w:asciiTheme="majorEastAsia" w:eastAsiaTheme="majorEastAsia" w:hAnsiTheme="majorEastAsia" w:hint="eastAsia"/>
          <w:lang w:eastAsia="zh-CN"/>
        </w:rPr>
        <w:t xml:space="preserve">　中華人民共和国事務所　調達班</w:t>
      </w:r>
    </w:p>
    <w:p w14:paraId="276C9EEB" w14:textId="77777777" w:rsidR="004305B3" w:rsidRPr="00E143EB" w:rsidRDefault="004305B3" w:rsidP="00245BD3">
      <w:pPr>
        <w:ind w:left="470" w:firstLineChars="100" w:firstLine="240"/>
        <w:rPr>
          <w:rFonts w:asciiTheme="majorEastAsia" w:eastAsia="SimSun" w:hAnsiTheme="majorEastAsia"/>
        </w:rPr>
      </w:pPr>
      <w:r w:rsidRPr="00E143EB">
        <w:rPr>
          <w:rFonts w:asciiTheme="majorEastAsia" w:eastAsiaTheme="majorEastAsia" w:hAnsiTheme="majorEastAsia" w:hint="eastAsia"/>
        </w:rPr>
        <w:t>担当：</w:t>
      </w:r>
      <w:r w:rsidR="000F3B8D" w:rsidRPr="00E143EB">
        <w:rPr>
          <w:rFonts w:asciiTheme="majorEastAsia" w:eastAsiaTheme="majorEastAsia" w:hAnsiTheme="majorEastAsia" w:hint="eastAsia"/>
        </w:rPr>
        <w:t>黄濤</w:t>
      </w:r>
    </w:p>
    <w:p w14:paraId="0D195366" w14:textId="5BC18F19" w:rsidR="00245BD3" w:rsidRPr="00E143EB" w:rsidRDefault="00245BD3" w:rsidP="00245BD3">
      <w:pPr>
        <w:ind w:firstLineChars="300" w:firstLine="720"/>
        <w:rPr>
          <w:rFonts w:asciiTheme="majorEastAsia" w:eastAsiaTheme="majorEastAsia" w:hAnsiTheme="majorEastAsia" w:cs="Arial"/>
        </w:rPr>
      </w:pPr>
      <w:r w:rsidRPr="00E143EB">
        <w:rPr>
          <w:rFonts w:asciiTheme="majorEastAsia" w:eastAsiaTheme="majorEastAsia" w:hAnsiTheme="majorEastAsia" w:cs="Arial"/>
        </w:rPr>
        <w:t>【メールアドレス】</w:t>
      </w:r>
      <w:r w:rsidR="00C22B4F" w:rsidRPr="00E143EB">
        <w:rPr>
          <w:rFonts w:asciiTheme="majorEastAsia" w:eastAsiaTheme="majorEastAsia" w:hAnsiTheme="majorEastAsia" w:cs="Arial" w:hint="eastAsia"/>
        </w:rPr>
        <w:t>h</w:t>
      </w:r>
      <w:r w:rsidR="000F3B8D" w:rsidRPr="00E143EB">
        <w:rPr>
          <w:rFonts w:asciiTheme="majorEastAsia" w:eastAsiaTheme="majorEastAsia" w:hAnsiTheme="majorEastAsia" w:cs="Arial"/>
        </w:rPr>
        <w:t>uang</w:t>
      </w:r>
      <w:r w:rsidR="00C22B4F" w:rsidRPr="00E143EB">
        <w:rPr>
          <w:rFonts w:asciiTheme="majorEastAsia" w:eastAsiaTheme="majorEastAsia" w:hAnsiTheme="majorEastAsia" w:cs="Arial"/>
        </w:rPr>
        <w:t>t</w:t>
      </w:r>
      <w:r w:rsidR="000F3B8D" w:rsidRPr="00E143EB">
        <w:rPr>
          <w:rFonts w:asciiTheme="majorEastAsia" w:eastAsiaTheme="majorEastAsia" w:hAnsiTheme="majorEastAsia" w:cs="Arial"/>
        </w:rPr>
        <w:t>ao.</w:t>
      </w:r>
      <w:r w:rsidR="00C22B4F" w:rsidRPr="00E143EB">
        <w:rPr>
          <w:rFonts w:asciiTheme="majorEastAsia" w:eastAsiaTheme="majorEastAsia" w:hAnsiTheme="majorEastAsia" w:cs="Arial"/>
        </w:rPr>
        <w:t>cn</w:t>
      </w:r>
      <w:r w:rsidR="000F3B8D" w:rsidRPr="00E143EB">
        <w:rPr>
          <w:rFonts w:asciiTheme="majorEastAsia" w:eastAsiaTheme="majorEastAsia" w:hAnsiTheme="majorEastAsia" w:cs="Arial"/>
        </w:rPr>
        <w:t>@jica.go.jp</w:t>
      </w:r>
    </w:p>
    <w:p w14:paraId="1FA1221C" w14:textId="121E069E" w:rsidR="00245BD3" w:rsidRPr="00E143EB" w:rsidRDefault="00245BD3" w:rsidP="00245BD3">
      <w:pPr>
        <w:ind w:firstLineChars="300" w:firstLine="720"/>
        <w:rPr>
          <w:rFonts w:asciiTheme="majorEastAsia" w:eastAsiaTheme="majorEastAsia" w:hAnsiTheme="majorEastAsia" w:cs="Arial"/>
        </w:rPr>
      </w:pPr>
      <w:r w:rsidRPr="00E143EB">
        <w:rPr>
          <w:rFonts w:asciiTheme="majorEastAsia" w:eastAsiaTheme="majorEastAsia" w:hAnsiTheme="majorEastAsia" w:cs="Arial" w:hint="eastAsia"/>
        </w:rPr>
        <w:t>【電話】</w:t>
      </w:r>
      <w:r w:rsidR="000F3B8D" w:rsidRPr="00E143EB">
        <w:rPr>
          <w:rFonts w:asciiTheme="majorEastAsia" w:eastAsiaTheme="majorEastAsia" w:hAnsiTheme="majorEastAsia" w:cs="Arial" w:hint="eastAsia"/>
        </w:rPr>
        <w:t>010-</w:t>
      </w:r>
      <w:r w:rsidR="000F3B8D" w:rsidRPr="00E143EB">
        <w:rPr>
          <w:rFonts w:asciiTheme="majorEastAsia" w:eastAsiaTheme="majorEastAsia" w:hAnsiTheme="majorEastAsia" w:cs="Arial"/>
        </w:rPr>
        <w:t>6590-9250</w:t>
      </w:r>
      <w:r w:rsidR="00C22B4F" w:rsidRPr="00E143EB">
        <w:rPr>
          <w:rFonts w:asciiTheme="majorEastAsia" w:eastAsiaTheme="majorEastAsia" w:hAnsiTheme="majorEastAsia" w:cs="Arial"/>
        </w:rPr>
        <w:t xml:space="preserve"> </w:t>
      </w:r>
      <w:r w:rsidR="00200950" w:rsidRPr="00E143EB">
        <w:rPr>
          <w:rFonts w:asciiTheme="majorEastAsia" w:eastAsiaTheme="majorEastAsia" w:hAnsiTheme="majorEastAsia" w:cs="Arial" w:hint="eastAsia"/>
        </w:rPr>
        <w:t>（</w:t>
      </w:r>
      <w:r w:rsidR="00C22B4F" w:rsidRPr="00E143EB">
        <w:rPr>
          <w:rFonts w:asciiTheme="majorEastAsia" w:eastAsiaTheme="majorEastAsia" w:hAnsiTheme="majorEastAsia" w:cs="Arial"/>
        </w:rPr>
        <w:t>EX 18</w:t>
      </w:r>
      <w:r w:rsidR="00200950" w:rsidRPr="00E143EB">
        <w:rPr>
          <w:rFonts w:asciiTheme="majorEastAsia" w:eastAsiaTheme="majorEastAsia" w:hAnsiTheme="majorEastAsia" w:cs="Arial" w:hint="eastAsia"/>
        </w:rPr>
        <w:t>）</w:t>
      </w:r>
      <w:r w:rsidR="000F3B8D" w:rsidRPr="00E143EB">
        <w:rPr>
          <w:rFonts w:asciiTheme="majorEastAsia" w:eastAsiaTheme="majorEastAsia" w:hAnsiTheme="majorEastAsia" w:cs="Arial" w:hint="eastAsia"/>
        </w:rPr>
        <w:t xml:space="preserve">　【FAX】</w:t>
      </w:r>
      <w:r w:rsidR="000F3B8D" w:rsidRPr="00E143EB">
        <w:rPr>
          <w:rFonts w:asciiTheme="majorEastAsia" w:eastAsiaTheme="majorEastAsia" w:hAnsiTheme="majorEastAsia" w:cs="Arial"/>
        </w:rPr>
        <w:t>010-6590-9260</w:t>
      </w:r>
    </w:p>
    <w:p w14:paraId="03A64C8A" w14:textId="77777777" w:rsidR="00245BD3" w:rsidRPr="00E143EB" w:rsidRDefault="00245BD3" w:rsidP="000C148C">
      <w:pPr>
        <w:rPr>
          <w:rFonts w:asciiTheme="majorEastAsia" w:eastAsiaTheme="majorEastAsia" w:hAnsiTheme="majorEastAsia"/>
        </w:rPr>
      </w:pPr>
    </w:p>
    <w:p w14:paraId="1DD2FEBC" w14:textId="77777777" w:rsidR="000C148C" w:rsidRPr="00E143EB" w:rsidRDefault="000C148C" w:rsidP="000C148C">
      <w:pPr>
        <w:rPr>
          <w:rFonts w:asciiTheme="majorEastAsia" w:eastAsiaTheme="majorEastAsia" w:hAnsiTheme="majorEastAsia"/>
        </w:rPr>
      </w:pPr>
      <w:r w:rsidRPr="00E143EB">
        <w:rPr>
          <w:rFonts w:asciiTheme="majorEastAsia" w:eastAsiaTheme="majorEastAsia" w:hAnsiTheme="majorEastAsia" w:hint="eastAsia"/>
        </w:rPr>
        <w:t>（２）書類の提出方法</w:t>
      </w:r>
    </w:p>
    <w:p w14:paraId="42833967" w14:textId="77777777" w:rsidR="000C148C" w:rsidRPr="000C76EE" w:rsidRDefault="000C148C" w:rsidP="000C148C">
      <w:pPr>
        <w:ind w:left="470" w:firstLineChars="100" w:firstLine="240"/>
        <w:rPr>
          <w:rFonts w:asciiTheme="majorEastAsia" w:eastAsiaTheme="majorEastAsia" w:hAnsiTheme="majorEastAsia"/>
        </w:rPr>
      </w:pPr>
      <w:r w:rsidRPr="00E143EB">
        <w:rPr>
          <w:rFonts w:asciiTheme="majorEastAsia" w:eastAsiaTheme="majorEastAsia" w:hAnsiTheme="majorEastAsia" w:hint="eastAsia"/>
        </w:rPr>
        <w:t>・郵送等による場合：上記（１）あて</w:t>
      </w:r>
    </w:p>
    <w:p w14:paraId="3F3E0CB8" w14:textId="27810D46" w:rsidR="00245BD3" w:rsidRPr="00245BD3" w:rsidRDefault="000C148C" w:rsidP="00245BD3">
      <w:pPr>
        <w:ind w:left="470" w:firstLineChars="100" w:firstLine="240"/>
        <w:rPr>
          <w:rFonts w:asciiTheme="majorEastAsia" w:eastAsiaTheme="majorEastAsia" w:hAnsiTheme="majorEastAsia"/>
        </w:rPr>
      </w:pPr>
      <w:r w:rsidRPr="000C76EE">
        <w:rPr>
          <w:rFonts w:asciiTheme="majorEastAsia" w:eastAsiaTheme="majorEastAsia" w:hAnsiTheme="majorEastAsia" w:hint="eastAsia"/>
        </w:rPr>
        <w:t>・持参の場合：</w:t>
      </w:r>
      <w:r w:rsidR="000F3B8D">
        <w:rPr>
          <w:rFonts w:asciiTheme="majorEastAsia" w:eastAsiaTheme="majorEastAsia" w:hAnsiTheme="majorEastAsia" w:hint="eastAsia"/>
        </w:rPr>
        <w:t xml:space="preserve">同ビル4階　</w:t>
      </w:r>
      <w:r w:rsidR="00A22876">
        <w:rPr>
          <w:rFonts w:asciiTheme="majorEastAsia" w:eastAsiaTheme="majorEastAsia" w:hAnsiTheme="majorEastAsia" w:hint="eastAsia"/>
        </w:rPr>
        <w:t>JICA</w:t>
      </w:r>
      <w:r w:rsidR="000F3B8D">
        <w:rPr>
          <w:rFonts w:asciiTheme="majorEastAsia" w:eastAsiaTheme="majorEastAsia" w:hAnsiTheme="majorEastAsia" w:hint="eastAsia"/>
        </w:rPr>
        <w:t>中華人民共和国事務所</w:t>
      </w:r>
    </w:p>
    <w:p w14:paraId="4A7AC2B0" w14:textId="33B40742" w:rsidR="000354D8" w:rsidRPr="000C76EE" w:rsidRDefault="000F3B8D" w:rsidP="00245BD3">
      <w:pPr>
        <w:ind w:leftChars="336" w:left="806"/>
        <w:rPr>
          <w:rFonts w:asciiTheme="majorEastAsia" w:eastAsiaTheme="majorEastAsia" w:hAnsiTheme="majorEastAsia" w:cs="Arial"/>
        </w:rPr>
      </w:pPr>
      <w:r>
        <w:rPr>
          <w:rFonts w:asciiTheme="majorEastAsia" w:eastAsiaTheme="majorEastAsia" w:hAnsiTheme="majorEastAsia" w:cs="Arial" w:hint="eastAsia"/>
        </w:rPr>
        <w:t>なお、調達</w:t>
      </w:r>
      <w:r w:rsidR="00245BD3" w:rsidRPr="00245BD3">
        <w:rPr>
          <w:rFonts w:asciiTheme="majorEastAsia" w:eastAsiaTheme="majorEastAsia" w:hAnsiTheme="majorEastAsia" w:cs="Arial" w:hint="eastAsia"/>
        </w:rPr>
        <w:t>開所時間は、土曜日、日曜日及び祝日を除く毎日、午前</w:t>
      </w:r>
      <w:r>
        <w:rPr>
          <w:rFonts w:asciiTheme="majorEastAsia" w:eastAsiaTheme="majorEastAsia" w:hAnsiTheme="majorEastAsia" w:cs="Arial" w:hint="eastAsia"/>
        </w:rPr>
        <w:t>9</w:t>
      </w:r>
      <w:r w:rsidR="00245BD3" w:rsidRPr="00245BD3">
        <w:rPr>
          <w:rFonts w:asciiTheme="majorEastAsia" w:eastAsiaTheme="majorEastAsia" w:hAnsiTheme="majorEastAsia" w:cs="Arial" w:hint="eastAsia"/>
        </w:rPr>
        <w:t>時から午後</w:t>
      </w:r>
      <w:r w:rsidR="005D5DF9">
        <w:rPr>
          <w:rFonts w:asciiTheme="majorEastAsia" w:eastAsiaTheme="majorEastAsia" w:hAnsiTheme="majorEastAsia" w:cs="Arial" w:hint="eastAsia"/>
        </w:rPr>
        <w:t>5</w:t>
      </w:r>
      <w:r w:rsidR="00245BD3" w:rsidRPr="00245BD3">
        <w:rPr>
          <w:rFonts w:asciiTheme="majorEastAsia" w:eastAsiaTheme="majorEastAsia" w:hAnsiTheme="majorEastAsia" w:cs="Arial" w:hint="eastAsia"/>
        </w:rPr>
        <w:t>時（午後0時</w:t>
      </w:r>
      <w:r>
        <w:rPr>
          <w:rFonts w:asciiTheme="majorEastAsia" w:eastAsiaTheme="majorEastAsia" w:hAnsiTheme="majorEastAsia" w:cs="Arial" w:hint="eastAsia"/>
        </w:rPr>
        <w:t>0</w:t>
      </w:r>
      <w:r w:rsidR="00245BD3" w:rsidRPr="00245BD3">
        <w:rPr>
          <w:rFonts w:asciiTheme="majorEastAsia" w:eastAsiaTheme="majorEastAsia" w:hAnsiTheme="majorEastAsia" w:cs="Arial" w:hint="eastAsia"/>
        </w:rPr>
        <w:t>0分から午後1時</w:t>
      </w:r>
      <w:r>
        <w:rPr>
          <w:rFonts w:asciiTheme="majorEastAsia" w:eastAsiaTheme="majorEastAsia" w:hAnsiTheme="majorEastAsia" w:cs="Arial" w:hint="eastAsia"/>
        </w:rPr>
        <w:t>00</w:t>
      </w:r>
      <w:r w:rsidR="00245BD3" w:rsidRPr="00245BD3">
        <w:rPr>
          <w:rFonts w:asciiTheme="majorEastAsia" w:eastAsiaTheme="majorEastAsia" w:hAnsiTheme="majorEastAsia" w:cs="Arial" w:hint="eastAsia"/>
        </w:rPr>
        <w:t>分の間を除く）となります。</w:t>
      </w:r>
    </w:p>
    <w:p w14:paraId="628BBD97" w14:textId="77777777" w:rsidR="00D54668" w:rsidRPr="000C76EE" w:rsidRDefault="00D54668">
      <w:pPr>
        <w:rPr>
          <w:rFonts w:asciiTheme="majorEastAsia" w:eastAsiaTheme="majorEastAsia" w:hAnsiTheme="majorEastAsia" w:cs="Arial"/>
        </w:rPr>
      </w:pPr>
    </w:p>
    <w:p w14:paraId="25F53A06" w14:textId="77777777" w:rsidR="00C35C56" w:rsidRPr="000C76EE" w:rsidRDefault="00C35C56" w:rsidP="00CD37EA">
      <w:pPr>
        <w:rPr>
          <w:rFonts w:asciiTheme="majorEastAsia" w:eastAsiaTheme="majorEastAsia" w:hAnsiTheme="majorEastAsia" w:cs="Arial"/>
        </w:rPr>
      </w:pPr>
      <w:r w:rsidRPr="000C76EE">
        <w:rPr>
          <w:rFonts w:asciiTheme="majorEastAsia" w:eastAsiaTheme="majorEastAsia" w:hAnsiTheme="majorEastAsia" w:cs="Arial"/>
          <w:b/>
          <w:bCs/>
        </w:rPr>
        <w:t>５．競争参加資格</w:t>
      </w:r>
    </w:p>
    <w:p w14:paraId="4BBFCECC" w14:textId="77777777" w:rsidR="000354D8" w:rsidRPr="000C76EE" w:rsidRDefault="00257B09" w:rsidP="000354D8">
      <w:pPr>
        <w:ind w:firstLineChars="120" w:firstLine="288"/>
        <w:rPr>
          <w:rFonts w:asciiTheme="majorEastAsia" w:eastAsiaTheme="majorEastAsia" w:hAnsiTheme="majorEastAsia" w:cs="Times New Roman"/>
        </w:rPr>
      </w:pPr>
      <w:r>
        <w:rPr>
          <w:rFonts w:asciiTheme="majorEastAsia" w:eastAsiaTheme="majorEastAsia" w:hAnsiTheme="majorEastAsia" w:cs="Times New Roman" w:hint="eastAsia"/>
        </w:rPr>
        <w:t>この企画</w:t>
      </w:r>
      <w:r w:rsidR="000354D8" w:rsidRPr="000C76EE">
        <w:rPr>
          <w:rFonts w:asciiTheme="majorEastAsia" w:eastAsiaTheme="majorEastAsia" w:hAnsiTheme="majorEastAsia" w:cs="Times New Roman" w:hint="eastAsia"/>
        </w:rPr>
        <w:t>競争に参加を希望する者は、競争参加資格を有することを証明するため、当機構の確認を受けなければなりません。</w:t>
      </w:r>
    </w:p>
    <w:p w14:paraId="186D410D" w14:textId="77777777" w:rsidR="000354D8" w:rsidRPr="000C76EE" w:rsidRDefault="000354D8" w:rsidP="000354D8">
      <w:pPr>
        <w:ind w:leftChars="120" w:left="475" w:hangingChars="78" w:hanging="187"/>
        <w:rPr>
          <w:rFonts w:asciiTheme="majorEastAsia" w:eastAsiaTheme="majorEastAsia" w:hAnsiTheme="majorEastAsia" w:cs="Times New Roman"/>
        </w:rPr>
      </w:pPr>
      <w:r w:rsidRPr="000C76EE">
        <w:rPr>
          <w:rFonts w:asciiTheme="majorEastAsia" w:eastAsiaTheme="majorEastAsia" w:hAnsiTheme="majorEastAsia" w:cs="Times New Roman" w:hint="eastAsia"/>
        </w:rPr>
        <w:t>具体的には、競争参加の資格要件を以下のとおり設定します。</w:t>
      </w:r>
    </w:p>
    <w:p w14:paraId="32655A81" w14:textId="32702461" w:rsidR="000354D8" w:rsidRPr="00CA1163" w:rsidRDefault="00CA1163" w:rsidP="00CA1163">
      <w:pPr>
        <w:pStyle w:val="aff0"/>
        <w:ind w:leftChars="0" w:left="720" w:hanging="720"/>
        <w:rPr>
          <w:rFonts w:hAnsi="ＭＳ ゴシック" w:cs="Times New Roman"/>
        </w:rPr>
      </w:pPr>
      <w:r w:rsidRPr="00CA1163">
        <w:rPr>
          <w:rFonts w:hAnsi="ＭＳ ゴシック" w:cs="Times New Roman" w:hint="eastAsia"/>
        </w:rPr>
        <w:t>（１）中華人民共和国国内における業務範囲が明記されている営業許可証（写）をプロポーザルと同時に提出してください。</w:t>
      </w:r>
    </w:p>
    <w:p w14:paraId="754DC4FA" w14:textId="2CEF57F2" w:rsidR="009E78F5" w:rsidRPr="0004645F" w:rsidRDefault="000F3B8D" w:rsidP="00CA1163">
      <w:pPr>
        <w:pStyle w:val="aff0"/>
        <w:ind w:leftChars="0" w:left="720" w:hanging="720"/>
        <w:rPr>
          <w:rFonts w:hAnsi="ＭＳ ゴシック"/>
        </w:rPr>
      </w:pPr>
      <w:r w:rsidRPr="00CA1163">
        <w:rPr>
          <w:rFonts w:hAnsi="ＭＳ ゴシック" w:cs="Times New Roman" w:hint="eastAsia"/>
        </w:rPr>
        <w:t>（</w:t>
      </w:r>
      <w:r w:rsidR="00CA1163" w:rsidRPr="00CA1163">
        <w:rPr>
          <w:rFonts w:hAnsi="ＭＳ ゴシック" w:cs="Times New Roman" w:hint="eastAsia"/>
        </w:rPr>
        <w:t>２</w:t>
      </w:r>
      <w:r w:rsidR="000354D8" w:rsidRPr="00CA1163">
        <w:rPr>
          <w:rFonts w:hAnsi="ＭＳ ゴシック" w:cs="Times New Roman" w:hint="eastAsia"/>
        </w:rPr>
        <w:t>）</w:t>
      </w:r>
      <w:r w:rsidR="009E78F5" w:rsidRPr="00CA1163">
        <w:rPr>
          <w:rFonts w:hAnsi="ＭＳ ゴシック" w:cs="Times New Roman" w:hint="eastAsia"/>
        </w:rPr>
        <w:t>当機構から</w:t>
      </w:r>
      <w:r w:rsidR="00E2087E" w:rsidRPr="00CA1163">
        <w:rPr>
          <w:rFonts w:hAnsi="ＭＳ ゴシック" w:cs="Times New Roman" w:hint="eastAsia"/>
        </w:rPr>
        <w:t>独立行政法人国際協力機構</w:t>
      </w:r>
      <w:r w:rsidR="00E2087E">
        <w:rPr>
          <w:rFonts w:hAnsi="ＭＳ ゴシック" w:cs="Times New Roman" w:hint="eastAsia"/>
        </w:rPr>
        <w:t>が行う契約における不正行為等に対する措置規程</w:t>
      </w:r>
      <w:r w:rsidR="00E2087E" w:rsidRPr="00CA1163">
        <w:rPr>
          <w:rFonts w:hAnsi="ＭＳ ゴシック" w:cs="Times New Roman" w:hint="eastAsia"/>
        </w:rPr>
        <w:t>」（平成</w:t>
      </w:r>
      <w:r w:rsidR="00E2087E" w:rsidRPr="0004645F">
        <w:rPr>
          <w:rFonts w:hAnsi="ＭＳ ゴシック" w:hint="eastAsia"/>
        </w:rPr>
        <w:t>20年規程（調）第42号）</w:t>
      </w:r>
      <w:r w:rsidR="009E78F5" w:rsidRPr="0004645F">
        <w:rPr>
          <w:rFonts w:hAnsi="ＭＳ ゴシック" w:hint="eastAsia"/>
        </w:rPr>
        <w:t>に基づく契約競争参加資格停止措置を受けていないこと。具体的には、以下のとおり取り扱います。</w:t>
      </w:r>
    </w:p>
    <w:p w14:paraId="438A9AEA" w14:textId="77777777" w:rsidR="009E78F5" w:rsidRPr="00CE6CEF" w:rsidRDefault="009E78F5" w:rsidP="009E78F5">
      <w:pPr>
        <w:autoSpaceDE w:val="0"/>
        <w:autoSpaceDN w:val="0"/>
        <w:adjustRightInd w:val="0"/>
        <w:ind w:leftChars="400" w:left="1200" w:hangingChars="100" w:hanging="240"/>
        <w:jc w:val="left"/>
        <w:rPr>
          <w:rFonts w:hAnsi="ＭＳ ゴシック" w:cs="ＭＳ明朝"/>
          <w:kern w:val="0"/>
        </w:rPr>
      </w:pPr>
      <w:r w:rsidRPr="00CE6CEF">
        <w:rPr>
          <w:rFonts w:hAnsi="ＭＳ ゴシック" w:cs="ＭＳ明朝" w:hint="eastAsia"/>
          <w:kern w:val="0"/>
        </w:rPr>
        <w:t>ア.プロ</w:t>
      </w:r>
      <w:r w:rsidR="00EE36D2">
        <w:rPr>
          <w:rFonts w:hAnsi="ＭＳ ゴシック" w:cs="ＭＳ明朝" w:hint="eastAsia"/>
          <w:kern w:val="0"/>
        </w:rPr>
        <w:t>ポーザルの提出締切日が資格停止期間中の場合、プロポーザルを無効</w:t>
      </w:r>
      <w:r w:rsidRPr="00CE6CEF">
        <w:rPr>
          <w:rFonts w:hAnsi="ＭＳ ゴシック" w:cs="ＭＳ明朝" w:hint="eastAsia"/>
          <w:kern w:val="0"/>
        </w:rPr>
        <w:t>とします。</w:t>
      </w:r>
    </w:p>
    <w:p w14:paraId="3765D2A8" w14:textId="1D14D9B5" w:rsidR="009E78F5" w:rsidRPr="00CE6CEF" w:rsidRDefault="009E78F5" w:rsidP="009E78F5">
      <w:pPr>
        <w:autoSpaceDE w:val="0"/>
        <w:autoSpaceDN w:val="0"/>
        <w:adjustRightInd w:val="0"/>
        <w:ind w:leftChars="400" w:left="1200" w:hangingChars="100" w:hanging="240"/>
        <w:jc w:val="left"/>
        <w:rPr>
          <w:rFonts w:hAnsi="ＭＳ ゴシック" w:cs="ＭＳ明朝"/>
          <w:kern w:val="0"/>
        </w:rPr>
      </w:pPr>
      <w:r w:rsidRPr="00CE6CEF">
        <w:rPr>
          <w:rFonts w:hAnsi="ＭＳ ゴシック" w:cs="ＭＳ明朝" w:hint="eastAsia"/>
          <w:kern w:val="0"/>
        </w:rPr>
        <w:t>イ.資格停止期間中に公示され、プロポーザルの提出締切日が資格停止期間終了後の案件については、プロポーザルを受付けます。</w:t>
      </w:r>
    </w:p>
    <w:p w14:paraId="584F5417" w14:textId="77777777" w:rsidR="009E78F5" w:rsidRPr="00CE6CEF" w:rsidRDefault="009E78F5" w:rsidP="009E78F5">
      <w:pPr>
        <w:autoSpaceDE w:val="0"/>
        <w:autoSpaceDN w:val="0"/>
        <w:adjustRightInd w:val="0"/>
        <w:ind w:leftChars="400" w:left="1200" w:hangingChars="100" w:hanging="240"/>
        <w:jc w:val="left"/>
        <w:rPr>
          <w:rFonts w:hAnsi="ＭＳ ゴシック" w:cs="ＭＳ明朝"/>
          <w:kern w:val="0"/>
        </w:rPr>
      </w:pPr>
      <w:r w:rsidRPr="00CE6CEF">
        <w:rPr>
          <w:rFonts w:hAnsi="ＭＳ ゴシック" w:cs="ＭＳ明朝" w:hint="eastAsia"/>
          <w:kern w:val="0"/>
        </w:rPr>
        <w:lastRenderedPageBreak/>
        <w:t>ウ.資格停止期間前に、契約交渉相手方として通知されている場合は、当該相手方との契約手続きを進めます。</w:t>
      </w:r>
    </w:p>
    <w:p w14:paraId="7659E71F" w14:textId="77777777" w:rsidR="00FA3C21" w:rsidRPr="0030472C" w:rsidRDefault="009E78F5" w:rsidP="00245BD3">
      <w:pPr>
        <w:autoSpaceDE w:val="0"/>
        <w:autoSpaceDN w:val="0"/>
        <w:adjustRightInd w:val="0"/>
        <w:ind w:leftChars="400" w:left="1200" w:hangingChars="100" w:hanging="240"/>
        <w:jc w:val="left"/>
        <w:rPr>
          <w:rFonts w:hAnsi="ＭＳ ゴシック" w:cs="ＭＳ明朝"/>
          <w:kern w:val="0"/>
        </w:rPr>
      </w:pPr>
      <w:r w:rsidRPr="00CE6CEF">
        <w:rPr>
          <w:rFonts w:hAnsi="ＭＳ ゴシック" w:cs="ＭＳ明朝" w:hint="eastAsia"/>
          <w:kern w:val="0"/>
        </w:rPr>
        <w:t>エ.契約交渉相手方として通知される前に資格停止期間が始まる案件のプロポーザルは無効とします。</w:t>
      </w:r>
    </w:p>
    <w:p w14:paraId="308680AD" w14:textId="77777777" w:rsidR="00C94923" w:rsidRDefault="00C94923" w:rsidP="00E463A7">
      <w:pPr>
        <w:autoSpaceDE w:val="0"/>
        <w:autoSpaceDN w:val="0"/>
        <w:adjustRightInd w:val="0"/>
        <w:ind w:left="720" w:hangingChars="300" w:hanging="720"/>
        <w:jc w:val="left"/>
        <w:rPr>
          <w:rFonts w:hAnsi="ＭＳ ゴシック"/>
        </w:rPr>
      </w:pPr>
    </w:p>
    <w:p w14:paraId="33033AB3" w14:textId="77777777" w:rsidR="00542FE1" w:rsidRPr="0030472C" w:rsidRDefault="0067397B" w:rsidP="00C94923">
      <w:pPr>
        <w:spacing w:line="320" w:lineRule="exact"/>
        <w:rPr>
          <w:rFonts w:hAnsi="ＭＳ ゴシック"/>
        </w:rPr>
      </w:pPr>
      <w:r w:rsidRPr="0067397B">
        <w:rPr>
          <w:rFonts w:asciiTheme="majorEastAsia" w:eastAsiaTheme="majorEastAsia" w:hAnsiTheme="majorEastAsia" w:cs="Times New Roman" w:hint="eastAsia"/>
          <w:szCs w:val="20"/>
        </w:rPr>
        <w:t>（２）</w:t>
      </w:r>
      <w:r w:rsidR="00542FE1" w:rsidRPr="0030472C">
        <w:rPr>
          <w:rFonts w:hAnsi="ＭＳ ゴシック" w:hint="eastAsia"/>
        </w:rPr>
        <w:t>共同企業体、再委託について</w:t>
      </w:r>
    </w:p>
    <w:p w14:paraId="1DEFB44E" w14:textId="77777777" w:rsidR="00542FE1" w:rsidRPr="0030472C" w:rsidRDefault="00542FE1" w:rsidP="00542FE1">
      <w:pPr>
        <w:spacing w:line="320" w:lineRule="exact"/>
        <w:ind w:firstLineChars="300" w:firstLine="720"/>
        <w:rPr>
          <w:rFonts w:hAnsi="ＭＳ ゴシック" w:cs="ＭＳ 明朝"/>
          <w:color w:val="000000"/>
          <w:kern w:val="0"/>
        </w:rPr>
      </w:pPr>
      <w:r w:rsidRPr="0030472C">
        <w:rPr>
          <w:rFonts w:hAnsi="ＭＳ ゴシック" w:cs="ＭＳ 明朝" w:hint="eastAsia"/>
          <w:color w:val="000000"/>
          <w:kern w:val="0"/>
        </w:rPr>
        <w:t>ア.共同企業体の結成</w:t>
      </w:r>
      <w:r w:rsidR="00DD3BA4" w:rsidRPr="0030472C">
        <w:rPr>
          <w:rFonts w:hAnsi="ＭＳ ゴシック" w:cs="ＭＳ 明朝" w:hint="eastAsia"/>
          <w:color w:val="000000"/>
          <w:kern w:val="0"/>
        </w:rPr>
        <w:t>は認めません</w:t>
      </w:r>
      <w:r w:rsidRPr="0030472C">
        <w:rPr>
          <w:rFonts w:hAnsi="ＭＳ ゴシック" w:cs="ＭＳ 明朝" w:hint="eastAsia"/>
          <w:color w:val="000000"/>
          <w:kern w:val="0"/>
        </w:rPr>
        <w:t>。</w:t>
      </w:r>
    </w:p>
    <w:p w14:paraId="0FE4CE8F" w14:textId="77777777" w:rsidR="00542FE1" w:rsidRPr="00473C47" w:rsidRDefault="00542FE1" w:rsidP="00542FE1">
      <w:pPr>
        <w:ind w:leftChars="300" w:left="721" w:hanging="1"/>
        <w:rPr>
          <w:rFonts w:hAnsi="ＭＳ ゴシック" w:cs="ＭＳ 明朝"/>
          <w:color w:val="000000"/>
          <w:kern w:val="0"/>
        </w:rPr>
      </w:pPr>
      <w:r w:rsidRPr="0030472C">
        <w:rPr>
          <w:rFonts w:hAnsi="ＭＳ ゴシック" w:cs="ＭＳ 明朝" w:hint="eastAsia"/>
          <w:color w:val="000000"/>
          <w:kern w:val="0"/>
        </w:rPr>
        <w:t>イ.再委託</w:t>
      </w:r>
    </w:p>
    <w:p w14:paraId="57D4FC98" w14:textId="77777777" w:rsidR="00542FE1" w:rsidRPr="00473C47" w:rsidRDefault="00542FE1" w:rsidP="00542FE1">
      <w:pPr>
        <w:ind w:leftChars="300" w:left="721" w:hanging="1"/>
        <w:rPr>
          <w:rFonts w:hAnsi="ＭＳ ゴシック"/>
          <w:spacing w:val="-6"/>
          <w:szCs w:val="22"/>
          <w:shd w:val="pct15" w:color="auto" w:fill="FFFFFF"/>
        </w:rPr>
      </w:pPr>
      <w:r w:rsidRPr="00473C47">
        <w:rPr>
          <w:rFonts w:hAnsi="ＭＳ ゴシック" w:cs="ＭＳ 明朝" w:hint="eastAsia"/>
          <w:color w:val="000000"/>
          <w:kern w:val="0"/>
        </w:rPr>
        <w:t>・再委託は原則禁止となりますが、一部</w:t>
      </w:r>
      <w:r w:rsidRPr="00473C47">
        <w:rPr>
          <w:rFonts w:hAnsi="ＭＳ ゴシック" w:hint="eastAsia"/>
          <w:spacing w:val="-6"/>
          <w:szCs w:val="22"/>
        </w:rPr>
        <w:t>業務の再委託を希望する場合は、</w:t>
      </w:r>
      <w:r w:rsidR="00EE36D2">
        <w:rPr>
          <w:rFonts w:hAnsi="ＭＳ ゴシック" w:hint="eastAsia"/>
          <w:spacing w:val="-6"/>
          <w:szCs w:val="22"/>
        </w:rPr>
        <w:t>プロポーザル</w:t>
      </w:r>
      <w:r w:rsidRPr="00473C47">
        <w:rPr>
          <w:rFonts w:hAnsi="ＭＳ ゴシック" w:hint="eastAsia"/>
          <w:spacing w:val="-6"/>
          <w:szCs w:val="22"/>
        </w:rPr>
        <w:t>にその再委託予定業務内容、再委託先企業名等を記述してください。</w:t>
      </w:r>
    </w:p>
    <w:p w14:paraId="20EB3959" w14:textId="77777777" w:rsidR="00542FE1" w:rsidRPr="00473C47" w:rsidRDefault="00542FE1" w:rsidP="00542FE1">
      <w:pPr>
        <w:ind w:leftChars="300" w:left="721" w:hanging="1"/>
        <w:rPr>
          <w:rFonts w:hAnsi="ＭＳ ゴシック"/>
          <w:bCs/>
        </w:rPr>
      </w:pPr>
      <w:r w:rsidRPr="00473C47">
        <w:rPr>
          <w:rFonts w:hAnsi="ＭＳ ゴシック" w:hint="eastAsia"/>
          <w:spacing w:val="-6"/>
          <w:szCs w:val="22"/>
        </w:rPr>
        <w:t>・</w:t>
      </w:r>
      <w:r w:rsidRPr="00473C47">
        <w:rPr>
          <w:rFonts w:hAnsi="ＭＳ ゴシック" w:hint="eastAsia"/>
          <w:bCs/>
        </w:rPr>
        <w:t>再委託の対象とする業務は、本件業務全体に大きな影響を及ぼさない補助的な業務に限ります。</w:t>
      </w:r>
    </w:p>
    <w:p w14:paraId="7B03D4E9" w14:textId="77777777" w:rsidR="00542FE1" w:rsidRPr="00473C47" w:rsidRDefault="00542FE1" w:rsidP="00542FE1">
      <w:pPr>
        <w:ind w:leftChars="300" w:left="721" w:hanging="1"/>
        <w:rPr>
          <w:rFonts w:hAnsi="ＭＳ ゴシック"/>
          <w:bCs/>
        </w:rPr>
      </w:pPr>
      <w:r w:rsidRPr="00473C47">
        <w:rPr>
          <w:rFonts w:hAnsi="ＭＳ ゴシック" w:hint="eastAsia"/>
          <w:bCs/>
        </w:rPr>
        <w:t>・当機構が、再委託された業務について再委託先と直接契約を締結することや再委託先からの請求の受理あるいは再委託先へ直接の支払いを行うことはありません。</w:t>
      </w:r>
    </w:p>
    <w:p w14:paraId="5D0BD6B8" w14:textId="77777777" w:rsidR="00542FE1" w:rsidRPr="00473C47" w:rsidRDefault="00542FE1" w:rsidP="00542FE1">
      <w:pPr>
        <w:spacing w:line="320" w:lineRule="exact"/>
        <w:ind w:leftChars="300" w:left="720"/>
        <w:rPr>
          <w:rFonts w:hAnsi="ＭＳ ゴシック" w:cs="ＭＳ 明朝"/>
          <w:color w:val="000000"/>
          <w:kern w:val="0"/>
        </w:rPr>
      </w:pPr>
      <w:r w:rsidRPr="00473C47">
        <w:rPr>
          <w:rFonts w:hAnsi="ＭＳ ゴシック" w:cs="ＭＳ 明朝" w:hint="eastAsia"/>
          <w:color w:val="000000"/>
          <w:kern w:val="0"/>
        </w:rPr>
        <w:t>・なお、契約締結後でも、発注者から承諾を得た場合には再委託は可能です。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542FE1" w:rsidRPr="00625523" w14:paraId="30C90852" w14:textId="77777777" w:rsidTr="00731533">
        <w:trPr>
          <w:trHeight w:val="901"/>
        </w:trPr>
        <w:tc>
          <w:tcPr>
            <w:tcW w:w="8931" w:type="dxa"/>
          </w:tcPr>
          <w:p w14:paraId="2A393639" w14:textId="77777777" w:rsidR="00542FE1" w:rsidRPr="00625523" w:rsidRDefault="00542FE1" w:rsidP="00731533">
            <w:pPr>
              <w:tabs>
                <w:tab w:val="left" w:pos="2222"/>
              </w:tabs>
              <w:rPr>
                <w:rFonts w:hAnsi="ＭＳ ゴシック"/>
                <w:sz w:val="20"/>
              </w:rPr>
            </w:pPr>
            <w:r w:rsidRPr="00625523">
              <w:rPr>
                <w:rFonts w:hAnsi="ＭＳ ゴシック" w:hint="eastAsia"/>
                <w:szCs w:val="22"/>
              </w:rPr>
              <w:t>【</w:t>
            </w:r>
            <w:r w:rsidRPr="00625523">
              <w:rPr>
                <w:rFonts w:hAnsi="ＭＳ ゴシック" w:hint="eastAsia"/>
                <w:sz w:val="20"/>
              </w:rPr>
              <w:t>定義】</w:t>
            </w:r>
            <w:r w:rsidRPr="00625523">
              <w:rPr>
                <w:rFonts w:hAnsi="ＭＳ ゴシック"/>
                <w:sz w:val="20"/>
              </w:rPr>
              <w:tab/>
            </w:r>
          </w:p>
          <w:p w14:paraId="6FE1F954" w14:textId="77777777" w:rsidR="00542FE1" w:rsidRDefault="00542FE1" w:rsidP="00731533">
            <w:pPr>
              <w:rPr>
                <w:rFonts w:hAnsi="ＭＳ ゴシック"/>
                <w:sz w:val="20"/>
              </w:rPr>
            </w:pPr>
            <w:r w:rsidRPr="00625523">
              <w:rPr>
                <w:rFonts w:hAnsi="ＭＳ ゴシック" w:hint="eastAsia"/>
                <w:sz w:val="20"/>
              </w:rPr>
              <w:t>〈共同企業体〉：複数の社が、それぞれの社の特徴を相互に補完し、構成員相互の信頼と協調を元に連帯責任をもって業務を実施する場合に構成する企業体</w:t>
            </w:r>
            <w:r w:rsidR="006D6C10">
              <w:rPr>
                <w:rFonts w:hAnsi="ＭＳ ゴシック" w:hint="eastAsia"/>
                <w:sz w:val="20"/>
              </w:rPr>
              <w:t>。</w:t>
            </w:r>
          </w:p>
          <w:p w14:paraId="4B26F670" w14:textId="77777777" w:rsidR="006D6C10" w:rsidRPr="006D6C10" w:rsidRDefault="006D6C10" w:rsidP="00731533">
            <w:pPr>
              <w:rPr>
                <w:rFonts w:hAnsi="ＭＳ ゴシック"/>
                <w:sz w:val="20"/>
              </w:rPr>
            </w:pPr>
            <w:r>
              <w:rPr>
                <w:rFonts w:hAnsi="ＭＳ ゴシック" w:hint="eastAsia"/>
                <w:sz w:val="20"/>
              </w:rPr>
              <w:t>〈再委託〉：</w:t>
            </w:r>
            <w:r>
              <w:rPr>
                <w:rFonts w:hint="eastAsia"/>
                <w:color w:val="000000"/>
                <w:kern w:val="0"/>
                <w:sz w:val="20"/>
              </w:rPr>
              <w:t>受注者が委託を受けた業務の全部又は一部を自ら行わず、第三者に外注してその実施を委ねることをいいます。なお、受注者が委託を受けた業務の実施に必要な物品、役務、資機材等を買入れ又は借入れたうえで、受注者の管理下で業務を実施することは、再委託に該当しません。</w:t>
            </w:r>
          </w:p>
        </w:tc>
      </w:tr>
    </w:tbl>
    <w:p w14:paraId="2B50FF44" w14:textId="77777777" w:rsidR="00F26216" w:rsidRPr="0030472C" w:rsidRDefault="00F26216" w:rsidP="00CD37EA">
      <w:pPr>
        <w:pStyle w:val="a3"/>
        <w:tabs>
          <w:tab w:val="clear" w:pos="4252"/>
          <w:tab w:val="clear" w:pos="8504"/>
        </w:tabs>
        <w:snapToGrid/>
        <w:rPr>
          <w:rFonts w:asciiTheme="majorEastAsia" w:eastAsiaTheme="majorEastAsia" w:hAnsiTheme="majorEastAsia" w:cs="Arial"/>
          <w:bCs/>
        </w:rPr>
      </w:pPr>
    </w:p>
    <w:p w14:paraId="5D5DA67F" w14:textId="77777777" w:rsidR="00C35C56" w:rsidRPr="0030472C" w:rsidRDefault="000A07E7" w:rsidP="00CD37EA">
      <w:pPr>
        <w:pStyle w:val="a3"/>
        <w:tabs>
          <w:tab w:val="clear" w:pos="4252"/>
          <w:tab w:val="clear" w:pos="8504"/>
        </w:tabs>
        <w:snapToGrid/>
        <w:rPr>
          <w:rFonts w:asciiTheme="majorEastAsia" w:eastAsiaTheme="majorEastAsia" w:hAnsiTheme="majorEastAsia" w:cs="Arial"/>
          <w:b/>
          <w:bCs/>
        </w:rPr>
      </w:pPr>
      <w:r w:rsidRPr="0030472C">
        <w:rPr>
          <w:rFonts w:asciiTheme="majorEastAsia" w:eastAsiaTheme="majorEastAsia" w:hAnsiTheme="majorEastAsia" w:cs="Arial" w:hint="eastAsia"/>
          <w:b/>
          <w:bCs/>
        </w:rPr>
        <w:t>７</w:t>
      </w:r>
      <w:r w:rsidR="00E56BF2" w:rsidRPr="0030472C">
        <w:rPr>
          <w:rFonts w:asciiTheme="majorEastAsia" w:eastAsiaTheme="majorEastAsia" w:hAnsiTheme="majorEastAsia" w:cs="Arial"/>
          <w:b/>
          <w:bCs/>
        </w:rPr>
        <w:t>．</w:t>
      </w:r>
      <w:r w:rsidR="00393FF2" w:rsidRPr="0030472C">
        <w:rPr>
          <w:rFonts w:asciiTheme="majorEastAsia" w:eastAsiaTheme="majorEastAsia" w:hAnsiTheme="majorEastAsia" w:cs="Arial" w:hint="eastAsia"/>
          <w:b/>
          <w:bCs/>
        </w:rPr>
        <w:t>プロポーザル方式選定説明書</w:t>
      </w:r>
      <w:r w:rsidR="00C35C56" w:rsidRPr="0030472C">
        <w:rPr>
          <w:rFonts w:asciiTheme="majorEastAsia" w:eastAsiaTheme="majorEastAsia" w:hAnsiTheme="majorEastAsia" w:cs="Arial"/>
          <w:b/>
          <w:bCs/>
        </w:rPr>
        <w:t>に対する質問</w:t>
      </w:r>
    </w:p>
    <w:p w14:paraId="6CC94B52" w14:textId="77777777" w:rsidR="00C35C56" w:rsidRPr="0030472C" w:rsidRDefault="00C35C56" w:rsidP="00590B52">
      <w:pPr>
        <w:ind w:left="480" w:hangingChars="200" w:hanging="480"/>
        <w:rPr>
          <w:rFonts w:asciiTheme="majorEastAsia" w:eastAsiaTheme="majorEastAsia" w:hAnsiTheme="majorEastAsia" w:cs="Arial"/>
        </w:rPr>
      </w:pPr>
      <w:r w:rsidRPr="0030472C">
        <w:rPr>
          <w:rFonts w:asciiTheme="majorEastAsia" w:eastAsiaTheme="majorEastAsia" w:hAnsiTheme="majorEastAsia" w:cs="Arial"/>
        </w:rPr>
        <w:t>（１）</w:t>
      </w:r>
      <w:r w:rsidR="00744FAF" w:rsidRPr="0030472C">
        <w:rPr>
          <w:rFonts w:asciiTheme="majorEastAsia" w:eastAsiaTheme="majorEastAsia" w:hAnsiTheme="majorEastAsia" w:cs="Arial" w:hint="eastAsia"/>
        </w:rPr>
        <w:t>業務</w:t>
      </w:r>
      <w:r w:rsidRPr="0030472C">
        <w:rPr>
          <w:rFonts w:asciiTheme="majorEastAsia" w:eastAsiaTheme="majorEastAsia" w:hAnsiTheme="majorEastAsia" w:cs="Arial"/>
        </w:rPr>
        <w:t>仕様書の内容等、この</w:t>
      </w:r>
      <w:r w:rsidR="00393FF2" w:rsidRPr="0030472C">
        <w:rPr>
          <w:rFonts w:asciiTheme="majorEastAsia" w:eastAsiaTheme="majorEastAsia" w:hAnsiTheme="majorEastAsia" w:cs="Arial" w:hint="eastAsia"/>
        </w:rPr>
        <w:t>プロポーザル方式選定説明書</w:t>
      </w:r>
      <w:r w:rsidRPr="0030472C">
        <w:rPr>
          <w:rFonts w:asciiTheme="majorEastAsia" w:eastAsiaTheme="majorEastAsia" w:hAnsiTheme="majorEastAsia" w:cs="Arial"/>
        </w:rPr>
        <w:t>に対する質問がある場合は、次に従い提出して下さい。</w:t>
      </w:r>
    </w:p>
    <w:p w14:paraId="015B8C4B" w14:textId="517DE6B1" w:rsidR="00C35C56" w:rsidRPr="00E143EB" w:rsidRDefault="00C35C56" w:rsidP="00590B52">
      <w:pPr>
        <w:ind w:firstLineChars="200" w:firstLine="480"/>
        <w:rPr>
          <w:rFonts w:asciiTheme="majorEastAsia" w:eastAsiaTheme="majorEastAsia" w:hAnsiTheme="majorEastAsia" w:cs="Arial"/>
        </w:rPr>
      </w:pPr>
      <w:r w:rsidRPr="00E143EB">
        <w:rPr>
          <w:rFonts w:asciiTheme="majorEastAsia" w:eastAsiaTheme="majorEastAsia" w:hAnsiTheme="majorEastAsia" w:cs="Arial"/>
        </w:rPr>
        <w:t>ア．提出期限：</w:t>
      </w:r>
      <w:r w:rsidR="000D0FE2" w:rsidRPr="00E143EB">
        <w:rPr>
          <w:rFonts w:asciiTheme="majorEastAsia" w:eastAsiaTheme="majorEastAsia" w:hAnsiTheme="majorEastAsia" w:hint="eastAsia"/>
        </w:rPr>
        <w:t>2019</w:t>
      </w:r>
      <w:r w:rsidR="00590B52" w:rsidRPr="00E143EB">
        <w:rPr>
          <w:rFonts w:asciiTheme="majorEastAsia" w:eastAsiaTheme="majorEastAsia" w:hAnsiTheme="majorEastAsia" w:hint="eastAsia"/>
        </w:rPr>
        <w:t>年</w:t>
      </w:r>
      <w:r w:rsidR="00A22876" w:rsidRPr="00E143EB">
        <w:rPr>
          <w:rFonts w:hAnsi="ＭＳ ゴシック" w:hint="eastAsia"/>
          <w:color w:val="000000"/>
        </w:rPr>
        <w:t>5</w:t>
      </w:r>
      <w:r w:rsidR="00E71412" w:rsidRPr="00E143EB">
        <w:rPr>
          <w:rFonts w:hAnsi="ＭＳ ゴシック" w:hint="eastAsia"/>
          <w:color w:val="000000"/>
        </w:rPr>
        <w:t>月</w:t>
      </w:r>
      <w:r w:rsidR="00E2087E" w:rsidRPr="00E143EB">
        <w:rPr>
          <w:rFonts w:hAnsi="ＭＳ ゴシック" w:hint="eastAsia"/>
          <w:color w:val="000000"/>
        </w:rPr>
        <w:t>7</w:t>
      </w:r>
      <w:r w:rsidR="00200950" w:rsidRPr="00E143EB">
        <w:rPr>
          <w:rFonts w:hAnsi="ＭＳ ゴシック" w:hint="eastAsia"/>
          <w:color w:val="000000"/>
        </w:rPr>
        <w:t>日（火）午後0時</w:t>
      </w:r>
      <w:r w:rsidR="00590B52" w:rsidRPr="00E143EB">
        <w:rPr>
          <w:rFonts w:asciiTheme="majorEastAsia" w:eastAsiaTheme="majorEastAsia" w:hAnsiTheme="majorEastAsia" w:hint="eastAsia"/>
          <w:u w:val="single"/>
        </w:rPr>
        <w:t>まで</w:t>
      </w:r>
    </w:p>
    <w:p w14:paraId="3021C455" w14:textId="77777777" w:rsidR="00C35C56" w:rsidRPr="00E143EB" w:rsidRDefault="00C35C56" w:rsidP="00590B52">
      <w:pPr>
        <w:ind w:firstLineChars="200" w:firstLine="480"/>
        <w:rPr>
          <w:rFonts w:asciiTheme="majorEastAsia" w:eastAsiaTheme="majorEastAsia" w:hAnsiTheme="majorEastAsia" w:cs="Arial"/>
        </w:rPr>
      </w:pPr>
      <w:r w:rsidRPr="00E143EB">
        <w:rPr>
          <w:rFonts w:asciiTheme="majorEastAsia" w:eastAsiaTheme="majorEastAsia" w:hAnsiTheme="majorEastAsia" w:cs="Arial"/>
        </w:rPr>
        <w:t>イ．提出先　：上記</w:t>
      </w:r>
      <w:r w:rsidRPr="00E143EB">
        <w:rPr>
          <w:rFonts w:asciiTheme="majorEastAsia" w:eastAsiaTheme="majorEastAsia" w:hAnsiTheme="majorEastAsia" w:cs="Arial"/>
          <w:b/>
        </w:rPr>
        <w:t>４．</w:t>
      </w:r>
      <w:r w:rsidR="000A07E7" w:rsidRPr="00E143EB">
        <w:rPr>
          <w:rFonts w:asciiTheme="majorEastAsia" w:eastAsiaTheme="majorEastAsia" w:hAnsiTheme="majorEastAsia" w:cs="Arial" w:hint="eastAsia"/>
        </w:rPr>
        <w:t>参照</w:t>
      </w:r>
    </w:p>
    <w:p w14:paraId="1A75B55E" w14:textId="77777777" w:rsidR="00E7070D" w:rsidRPr="00E143EB" w:rsidRDefault="00C35C56" w:rsidP="00590B52">
      <w:pPr>
        <w:adjustRightInd w:val="0"/>
        <w:snapToGrid w:val="0"/>
        <w:ind w:firstLineChars="200" w:firstLine="480"/>
        <w:rPr>
          <w:rFonts w:asciiTheme="majorEastAsia" w:eastAsiaTheme="majorEastAsia" w:hAnsiTheme="majorEastAsia" w:cs="Arial"/>
        </w:rPr>
      </w:pPr>
      <w:r w:rsidRPr="00E143EB">
        <w:rPr>
          <w:rFonts w:asciiTheme="majorEastAsia" w:eastAsiaTheme="majorEastAsia" w:hAnsiTheme="majorEastAsia" w:cs="Arial"/>
        </w:rPr>
        <w:t>ウ．提出方法：電子メール</w:t>
      </w:r>
    </w:p>
    <w:p w14:paraId="30BB96E0" w14:textId="5C38455F" w:rsidR="00590B52" w:rsidRPr="00E143EB" w:rsidRDefault="00590B52" w:rsidP="00590B52">
      <w:pPr>
        <w:adjustRightInd w:val="0"/>
        <w:snapToGrid w:val="0"/>
        <w:ind w:leftChars="900" w:left="2400" w:hangingChars="100" w:hanging="240"/>
        <w:rPr>
          <w:rFonts w:asciiTheme="majorEastAsia" w:eastAsiaTheme="majorEastAsia" w:hAnsiTheme="majorEastAsia"/>
        </w:rPr>
      </w:pPr>
      <w:r w:rsidRPr="00E143EB">
        <w:rPr>
          <w:rFonts w:asciiTheme="majorEastAsia" w:eastAsiaTheme="majorEastAsia" w:hAnsiTheme="majorEastAsia" w:hint="eastAsia"/>
        </w:rPr>
        <w:t>・メールタイトルは下のとおりとして下さい。</w:t>
      </w:r>
    </w:p>
    <w:p w14:paraId="06265DF2" w14:textId="77777777" w:rsidR="00064860" w:rsidRPr="00E143EB" w:rsidRDefault="00D147EA" w:rsidP="00393FF2">
      <w:pPr>
        <w:adjustRightInd w:val="0"/>
        <w:snapToGrid w:val="0"/>
        <w:ind w:leftChars="927" w:left="2410" w:hangingChars="77" w:hanging="185"/>
        <w:rPr>
          <w:rFonts w:asciiTheme="majorEastAsia" w:eastAsiaTheme="majorEastAsia" w:hAnsiTheme="majorEastAsia"/>
        </w:rPr>
      </w:pPr>
      <w:r w:rsidRPr="00E143EB">
        <w:rPr>
          <w:rFonts w:asciiTheme="majorEastAsia" w:eastAsiaTheme="majorEastAsia" w:hAnsiTheme="majorEastAsia" w:hint="eastAsia"/>
        </w:rPr>
        <w:t>【プロポーザル方式選定</w:t>
      </w:r>
      <w:r w:rsidR="00F152D5" w:rsidRPr="00E143EB">
        <w:rPr>
          <w:rFonts w:asciiTheme="majorEastAsia" w:eastAsiaTheme="majorEastAsia" w:hAnsiTheme="majorEastAsia" w:hint="eastAsia"/>
        </w:rPr>
        <w:t>説明書への質問】</w:t>
      </w:r>
    </w:p>
    <w:p w14:paraId="09C525A0" w14:textId="28880B4D" w:rsidR="00590B52" w:rsidRPr="00E143EB" w:rsidRDefault="00E71412" w:rsidP="00393FF2">
      <w:pPr>
        <w:adjustRightInd w:val="0"/>
        <w:snapToGrid w:val="0"/>
        <w:ind w:leftChars="927" w:left="2410" w:hangingChars="77" w:hanging="185"/>
        <w:rPr>
          <w:rFonts w:asciiTheme="majorEastAsia" w:eastAsiaTheme="majorEastAsia" w:hAnsiTheme="majorEastAsia"/>
        </w:rPr>
      </w:pPr>
      <w:r w:rsidRPr="00E143EB">
        <w:rPr>
          <w:rFonts w:asciiTheme="majorEastAsia" w:eastAsiaTheme="majorEastAsia" w:hAnsiTheme="majorEastAsia" w:hint="eastAsia"/>
        </w:rPr>
        <w:t>[</w:t>
      </w:r>
      <w:r w:rsidR="00D16CBE" w:rsidRPr="00E143EB">
        <w:rPr>
          <w:rFonts w:asciiTheme="majorEastAsia" w:eastAsiaTheme="majorEastAsia" w:hAnsiTheme="majorEastAsia" w:cs="Arial" w:hint="eastAsia"/>
        </w:rPr>
        <w:t>2019</w:t>
      </w:r>
      <w:r w:rsidR="00245BD3" w:rsidRPr="00E143EB">
        <w:rPr>
          <w:rFonts w:asciiTheme="majorEastAsia" w:eastAsiaTheme="majorEastAsia" w:hAnsiTheme="majorEastAsia" w:cs="Arial" w:hint="eastAsia"/>
        </w:rPr>
        <w:t>年度</w:t>
      </w:r>
      <w:r w:rsidR="007F6A7A" w:rsidRPr="00E143EB">
        <w:rPr>
          <w:rFonts w:asciiTheme="majorEastAsia" w:eastAsiaTheme="majorEastAsia" w:hAnsiTheme="majorEastAsia" w:cs="Arial" w:hint="eastAsia"/>
        </w:rPr>
        <w:t>通</w:t>
      </w:r>
      <w:r w:rsidR="00245BD3" w:rsidRPr="00E143EB">
        <w:rPr>
          <w:rFonts w:asciiTheme="majorEastAsia" w:eastAsiaTheme="majorEastAsia" w:hAnsiTheme="majorEastAsia" w:cs="Arial" w:hint="eastAsia"/>
        </w:rPr>
        <w:t>訳業務（単価契約）</w:t>
      </w:r>
      <w:r w:rsidR="00DD3BA4" w:rsidRPr="00E143EB">
        <w:rPr>
          <w:rFonts w:asciiTheme="majorEastAsia" w:eastAsiaTheme="majorEastAsia" w:hAnsiTheme="majorEastAsia" w:hint="eastAsia"/>
        </w:rPr>
        <w:t>」</w:t>
      </w:r>
    </w:p>
    <w:p w14:paraId="6B4129E0" w14:textId="77777777" w:rsidR="009165EE" w:rsidRPr="00E143EB" w:rsidRDefault="00590B52" w:rsidP="00803204">
      <w:pPr>
        <w:ind w:firstLineChars="300" w:firstLine="720"/>
        <w:rPr>
          <w:rFonts w:asciiTheme="majorEastAsia" w:eastAsiaTheme="majorEastAsia" w:hAnsiTheme="majorEastAsia" w:cs="Arial"/>
        </w:rPr>
      </w:pPr>
      <w:r w:rsidRPr="00E143EB">
        <w:rPr>
          <w:rFonts w:asciiTheme="majorEastAsia" w:eastAsiaTheme="majorEastAsia" w:hAnsiTheme="majorEastAsia" w:hint="eastAsia"/>
          <w:noProof/>
        </w:rPr>
        <w:t>・</w:t>
      </w:r>
      <w:r w:rsidR="000C76EE" w:rsidRPr="00E143EB">
        <w:rPr>
          <w:rFonts w:asciiTheme="majorEastAsia" w:eastAsiaTheme="majorEastAsia" w:hAnsiTheme="majorEastAsia" w:hint="eastAsia"/>
          <w:noProof/>
        </w:rPr>
        <w:t>宛先電子メールアドレス：</w:t>
      </w:r>
      <w:r w:rsidR="00245BD3" w:rsidRPr="00E143EB">
        <w:rPr>
          <w:rFonts w:ascii="ＭＳ 明朝" w:eastAsia="ＭＳ 明朝" w:cs="ＭＳ 明朝"/>
          <w:color w:val="000000"/>
          <w:kern w:val="0"/>
        </w:rPr>
        <w:t xml:space="preserve"> </w:t>
      </w:r>
      <w:r w:rsidR="00E71412" w:rsidRPr="00E143EB">
        <w:rPr>
          <w:rFonts w:asciiTheme="majorEastAsia" w:eastAsiaTheme="majorEastAsia" w:hAnsiTheme="majorEastAsia" w:cs="Arial"/>
        </w:rPr>
        <w:t>HuangTao.CN@jica.go.jp</w:t>
      </w:r>
    </w:p>
    <w:p w14:paraId="3DF06827" w14:textId="77777777" w:rsidR="00590B52" w:rsidRPr="00E143EB" w:rsidRDefault="00E71412" w:rsidP="00DB5A64">
      <w:pPr>
        <w:adjustRightInd w:val="0"/>
        <w:snapToGrid w:val="0"/>
        <w:ind w:firstLineChars="300" w:firstLine="720"/>
        <w:rPr>
          <w:rFonts w:asciiTheme="majorEastAsia" w:eastAsiaTheme="majorEastAsia" w:hAnsiTheme="majorEastAsia"/>
          <w:noProof/>
        </w:rPr>
      </w:pPr>
      <w:r w:rsidRPr="00E143EB">
        <w:rPr>
          <w:rFonts w:asciiTheme="majorEastAsia" w:eastAsiaTheme="majorEastAsia" w:hAnsiTheme="majorEastAsia" w:hint="eastAsia"/>
          <w:noProof/>
        </w:rPr>
        <w:t>・担当者</w:t>
      </w:r>
      <w:r w:rsidR="000C76EE" w:rsidRPr="00E143EB">
        <w:rPr>
          <w:rFonts w:asciiTheme="majorEastAsia" w:eastAsiaTheme="majorEastAsia" w:hAnsiTheme="majorEastAsia" w:hint="eastAsia"/>
          <w:noProof/>
        </w:rPr>
        <w:t>より電子メールを受信した旨の返信メールをお送りします。</w:t>
      </w:r>
    </w:p>
    <w:p w14:paraId="6FAA9AED" w14:textId="77777777" w:rsidR="00C35C56" w:rsidRPr="00E143EB" w:rsidRDefault="00C35C56" w:rsidP="00590B52">
      <w:pPr>
        <w:adjustRightInd w:val="0"/>
        <w:snapToGrid w:val="0"/>
        <w:rPr>
          <w:rFonts w:asciiTheme="majorEastAsia" w:eastAsiaTheme="majorEastAsia" w:hAnsiTheme="majorEastAsia" w:cs="Arial"/>
        </w:rPr>
      </w:pPr>
    </w:p>
    <w:p w14:paraId="7F067C4A" w14:textId="77777777" w:rsidR="00590B52" w:rsidRPr="00E143EB" w:rsidRDefault="00590B52" w:rsidP="00590B52">
      <w:pPr>
        <w:adjustRightInd w:val="0"/>
        <w:snapToGrid w:val="0"/>
        <w:ind w:left="480" w:hangingChars="200" w:hanging="480"/>
        <w:rPr>
          <w:rFonts w:asciiTheme="majorEastAsia" w:eastAsiaTheme="majorEastAsia" w:hAnsiTheme="majorEastAsia" w:cs="Arial"/>
        </w:rPr>
      </w:pPr>
      <w:r w:rsidRPr="00E143EB">
        <w:rPr>
          <w:rFonts w:asciiTheme="majorEastAsia" w:eastAsiaTheme="majorEastAsia" w:hAnsiTheme="majorEastAsia" w:cs="Arial" w:hint="eastAsia"/>
        </w:rPr>
        <w:t>（２）</w:t>
      </w:r>
      <w:r w:rsidRPr="00E143EB">
        <w:rPr>
          <w:rFonts w:asciiTheme="majorEastAsia" w:eastAsiaTheme="majorEastAsia" w:hAnsiTheme="majorEastAsia" w:cs="Arial"/>
        </w:rPr>
        <w:t>公正性・公平性等確保の観点から、電話及び口頭でのご質問は、原則としてお断りしています。ご了承下さい。</w:t>
      </w:r>
    </w:p>
    <w:p w14:paraId="36DB2F60" w14:textId="77777777" w:rsidR="00590B52" w:rsidRPr="00E143EB" w:rsidRDefault="00590B52" w:rsidP="00590B52">
      <w:pPr>
        <w:adjustRightInd w:val="0"/>
        <w:snapToGrid w:val="0"/>
        <w:ind w:left="480" w:hangingChars="200" w:hanging="480"/>
        <w:rPr>
          <w:rFonts w:asciiTheme="majorEastAsia" w:eastAsiaTheme="majorEastAsia" w:hAnsiTheme="majorEastAsia" w:cs="Arial"/>
        </w:rPr>
      </w:pPr>
    </w:p>
    <w:p w14:paraId="11B53F88" w14:textId="0888F01E" w:rsidR="00E71412" w:rsidRPr="00E143EB" w:rsidRDefault="00590B52" w:rsidP="00E71412">
      <w:pPr>
        <w:adjustRightInd w:val="0"/>
        <w:snapToGrid w:val="0"/>
        <w:rPr>
          <w:rFonts w:asciiTheme="majorEastAsia" w:eastAsiaTheme="majorEastAsia" w:hAnsiTheme="majorEastAsia" w:cs="Arial"/>
        </w:rPr>
      </w:pPr>
      <w:r w:rsidRPr="00E143EB">
        <w:rPr>
          <w:rFonts w:asciiTheme="majorEastAsia" w:eastAsiaTheme="majorEastAsia" w:hAnsiTheme="majorEastAsia" w:cs="Arial"/>
        </w:rPr>
        <w:t>（</w:t>
      </w:r>
      <w:r w:rsidRPr="00E143EB">
        <w:rPr>
          <w:rFonts w:asciiTheme="majorEastAsia" w:eastAsiaTheme="majorEastAsia" w:hAnsiTheme="majorEastAsia" w:cs="Arial" w:hint="eastAsia"/>
        </w:rPr>
        <w:t>３</w:t>
      </w:r>
      <w:r w:rsidR="00E71412" w:rsidRPr="00E143EB">
        <w:rPr>
          <w:rFonts w:asciiTheme="majorEastAsia" w:eastAsiaTheme="majorEastAsia" w:hAnsiTheme="majorEastAsia" w:cs="Arial"/>
        </w:rPr>
        <w:t>）上記（１）の質問に対する回答</w:t>
      </w:r>
      <w:r w:rsidR="00E71412" w:rsidRPr="00E143EB">
        <w:rPr>
          <w:rFonts w:asciiTheme="majorEastAsia" w:eastAsiaTheme="majorEastAsia" w:hAnsiTheme="majorEastAsia" w:cs="Arial" w:hint="eastAsia"/>
        </w:rPr>
        <w:t>は、下記のとおり</w:t>
      </w:r>
      <w:r w:rsidR="00A22876" w:rsidRPr="00E143EB">
        <w:rPr>
          <w:rFonts w:asciiTheme="majorEastAsia" w:eastAsiaTheme="majorEastAsia" w:hAnsiTheme="majorEastAsia" w:cs="Arial" w:hint="eastAsia"/>
        </w:rPr>
        <w:t>公表</w:t>
      </w:r>
      <w:r w:rsidR="00E71412" w:rsidRPr="00E143EB">
        <w:rPr>
          <w:rFonts w:asciiTheme="majorEastAsia" w:eastAsiaTheme="majorEastAsia" w:hAnsiTheme="majorEastAsia" w:cs="Arial" w:hint="eastAsia"/>
        </w:rPr>
        <w:t>します。</w:t>
      </w:r>
    </w:p>
    <w:p w14:paraId="71530D16" w14:textId="77777777" w:rsidR="00E71412" w:rsidRPr="00E143EB" w:rsidRDefault="00E71412" w:rsidP="00E71412">
      <w:pPr>
        <w:adjustRightInd w:val="0"/>
        <w:snapToGrid w:val="0"/>
        <w:rPr>
          <w:rFonts w:asciiTheme="majorEastAsia" w:eastAsiaTheme="majorEastAsia" w:hAnsiTheme="majorEastAsia" w:cs="Arial"/>
        </w:rPr>
      </w:pPr>
    </w:p>
    <w:p w14:paraId="1A29E62D" w14:textId="71A0FEA3" w:rsidR="00590B52" w:rsidRPr="000C76EE" w:rsidRDefault="00590B52" w:rsidP="00E71412">
      <w:pPr>
        <w:ind w:leftChars="200" w:left="955" w:hangingChars="198" w:hanging="475"/>
        <w:jc w:val="left"/>
        <w:rPr>
          <w:rFonts w:asciiTheme="majorEastAsia" w:eastAsiaTheme="majorEastAsia" w:hAnsiTheme="majorEastAsia" w:cs="Times New Roman"/>
          <w:u w:val="single"/>
        </w:rPr>
      </w:pPr>
      <w:r w:rsidRPr="00E143EB">
        <w:rPr>
          <w:rFonts w:asciiTheme="majorEastAsia" w:eastAsiaTheme="majorEastAsia" w:hAnsiTheme="majorEastAsia" w:cs="Arial" w:hint="eastAsia"/>
        </w:rPr>
        <w:t>ア．</w:t>
      </w:r>
      <w:r w:rsidR="00D16CBE" w:rsidRPr="00E143EB">
        <w:rPr>
          <w:rFonts w:asciiTheme="majorEastAsia" w:eastAsiaTheme="majorEastAsia" w:hAnsiTheme="majorEastAsia" w:hint="eastAsia"/>
        </w:rPr>
        <w:t>2019</w:t>
      </w:r>
      <w:r w:rsidR="00393FF2" w:rsidRPr="00E143EB">
        <w:rPr>
          <w:rFonts w:asciiTheme="majorEastAsia" w:eastAsiaTheme="majorEastAsia" w:hAnsiTheme="majorEastAsia" w:hint="eastAsia"/>
        </w:rPr>
        <w:t>年</w:t>
      </w:r>
      <w:r w:rsidR="00A22876" w:rsidRPr="00E143EB">
        <w:rPr>
          <w:rFonts w:hAnsi="ＭＳ ゴシック" w:hint="eastAsia"/>
          <w:color w:val="000000"/>
        </w:rPr>
        <w:t>5</w:t>
      </w:r>
      <w:r w:rsidR="00393FF2" w:rsidRPr="00E143EB">
        <w:rPr>
          <w:rFonts w:asciiTheme="majorEastAsia" w:eastAsiaTheme="majorEastAsia" w:hAnsiTheme="majorEastAsia" w:hint="eastAsia"/>
        </w:rPr>
        <w:t>月</w:t>
      </w:r>
      <w:r w:rsidR="00E2087E" w:rsidRPr="00E143EB">
        <w:rPr>
          <w:rFonts w:hAnsi="ＭＳ ゴシック" w:hint="eastAsia"/>
          <w:color w:val="000000"/>
        </w:rPr>
        <w:t>14</w:t>
      </w:r>
      <w:r w:rsidR="00542FE1" w:rsidRPr="00E143EB">
        <w:rPr>
          <w:rFonts w:asciiTheme="majorEastAsia" w:eastAsiaTheme="majorEastAsia" w:hAnsiTheme="majorEastAsia" w:hint="eastAsia"/>
        </w:rPr>
        <w:t>日（</w:t>
      </w:r>
      <w:r w:rsidR="00E2087E" w:rsidRPr="00E143EB">
        <w:rPr>
          <w:rFonts w:asciiTheme="majorEastAsia" w:eastAsiaTheme="majorEastAsia" w:hAnsiTheme="majorEastAsia" w:hint="eastAsia"/>
        </w:rPr>
        <w:t>火</w:t>
      </w:r>
      <w:r w:rsidRPr="00E143EB">
        <w:rPr>
          <w:rFonts w:asciiTheme="majorEastAsia" w:eastAsiaTheme="majorEastAsia" w:hAnsiTheme="majorEastAsia" w:hint="eastAsia"/>
        </w:rPr>
        <w:t>）</w:t>
      </w:r>
      <w:r w:rsidR="00200950" w:rsidRPr="00E143EB">
        <w:rPr>
          <w:rFonts w:asciiTheme="majorEastAsia" w:eastAsiaTheme="majorEastAsia" w:hAnsiTheme="majorEastAsia" w:hint="eastAsia"/>
        </w:rPr>
        <w:t>までに</w:t>
      </w:r>
      <w:r w:rsidR="00E71412" w:rsidRPr="00E143EB">
        <w:rPr>
          <w:rFonts w:asciiTheme="majorEastAsia" w:eastAsiaTheme="majorEastAsia" w:hAnsiTheme="majorEastAsia" w:hint="eastAsia"/>
        </w:rPr>
        <w:t>、</w:t>
      </w:r>
      <w:r w:rsidR="008C3F09" w:rsidRPr="00E143EB">
        <w:rPr>
          <w:rFonts w:asciiTheme="majorEastAsia" w:eastAsiaTheme="majorEastAsia" w:hAnsiTheme="majorEastAsia" w:hint="eastAsia"/>
        </w:rPr>
        <w:t>本説明書を掲載しているホームページ上に掲載</w:t>
      </w:r>
      <w:r w:rsidR="00200950" w:rsidRPr="00E143EB">
        <w:rPr>
          <w:rFonts w:asciiTheme="majorEastAsia" w:eastAsiaTheme="majorEastAsia" w:hAnsiTheme="majorEastAsia" w:hint="eastAsia"/>
        </w:rPr>
        <w:t>します。</w:t>
      </w:r>
    </w:p>
    <w:p w14:paraId="54701673" w14:textId="77777777" w:rsidR="00F14278" w:rsidRPr="000C76EE" w:rsidRDefault="00F14278" w:rsidP="00F14278">
      <w:pPr>
        <w:ind w:leftChars="200" w:left="955" w:hangingChars="198" w:hanging="475"/>
        <w:jc w:val="left"/>
        <w:rPr>
          <w:rFonts w:asciiTheme="majorEastAsia" w:eastAsiaTheme="majorEastAsia" w:hAnsiTheme="majorEastAsia"/>
        </w:rPr>
      </w:pPr>
      <w:r w:rsidRPr="000C76EE">
        <w:rPr>
          <w:rFonts w:asciiTheme="majorEastAsia" w:eastAsiaTheme="majorEastAsia" w:hAnsiTheme="majorEastAsia" w:cs="Arial" w:hint="eastAsia"/>
        </w:rPr>
        <w:t>イ．</w:t>
      </w:r>
      <w:r w:rsidRPr="000C76EE">
        <w:rPr>
          <w:rFonts w:asciiTheme="majorEastAsia" w:eastAsiaTheme="majorEastAsia" w:hAnsiTheme="majorEastAsia" w:hint="eastAsia"/>
        </w:rPr>
        <w:t>回答書によって、仕様・数量等が変更されることがありますので、本件競争参加希望者は質問提出の有無にかかわらず回答を必ずご確認</w:t>
      </w:r>
      <w:r w:rsidRPr="000C76EE">
        <w:rPr>
          <w:rFonts w:asciiTheme="majorEastAsia" w:eastAsiaTheme="majorEastAsia" w:hAnsiTheme="majorEastAsia" w:cs="ＭＳ 明朝" w:hint="eastAsia"/>
        </w:rPr>
        <w:t>ください</w:t>
      </w:r>
      <w:r w:rsidRPr="000C76EE">
        <w:rPr>
          <w:rFonts w:asciiTheme="majorEastAsia" w:eastAsiaTheme="majorEastAsia" w:hAnsiTheme="majorEastAsia" w:hint="eastAsia"/>
        </w:rPr>
        <w:t>。</w:t>
      </w:r>
      <w:r w:rsidR="00D147EA" w:rsidRPr="000C76EE">
        <w:rPr>
          <w:rFonts w:asciiTheme="majorEastAsia" w:eastAsiaTheme="majorEastAsia" w:hAnsiTheme="majorEastAsia" w:hint="eastAsia"/>
        </w:rPr>
        <w:t>見積書</w:t>
      </w:r>
      <w:r w:rsidRPr="000C76EE">
        <w:rPr>
          <w:rFonts w:asciiTheme="majorEastAsia" w:eastAsiaTheme="majorEastAsia" w:hAnsiTheme="majorEastAsia" w:hint="eastAsia"/>
        </w:rPr>
        <w:t>金額は回答による変更を反映したものとして取り扱います。</w:t>
      </w:r>
    </w:p>
    <w:p w14:paraId="6B1A2C44" w14:textId="77777777" w:rsidR="00C35C56" w:rsidRPr="000C76EE" w:rsidRDefault="00C35C56">
      <w:pPr>
        <w:rPr>
          <w:rFonts w:asciiTheme="majorEastAsia" w:eastAsiaTheme="majorEastAsia" w:hAnsiTheme="majorEastAsia" w:cs="Arial"/>
        </w:rPr>
      </w:pPr>
    </w:p>
    <w:p w14:paraId="39948012" w14:textId="77777777" w:rsidR="008C3F09" w:rsidRPr="0030472C" w:rsidRDefault="008C3F09" w:rsidP="008C3F09">
      <w:pPr>
        <w:rPr>
          <w:rFonts w:asciiTheme="majorEastAsia" w:eastAsiaTheme="majorEastAsia" w:hAnsiTheme="majorEastAsia" w:cs="Arial"/>
          <w:b/>
          <w:bCs/>
        </w:rPr>
      </w:pPr>
      <w:r>
        <w:rPr>
          <w:rFonts w:asciiTheme="majorEastAsia" w:eastAsiaTheme="majorEastAsia" w:hAnsiTheme="majorEastAsia" w:cs="Arial" w:hint="eastAsia"/>
          <w:b/>
          <w:bCs/>
        </w:rPr>
        <w:t>８</w:t>
      </w:r>
      <w:r w:rsidRPr="000C76EE">
        <w:rPr>
          <w:rFonts w:asciiTheme="majorEastAsia" w:eastAsiaTheme="majorEastAsia" w:hAnsiTheme="majorEastAsia" w:cs="Arial"/>
          <w:b/>
          <w:bCs/>
        </w:rPr>
        <w:t>．プロポーザル</w:t>
      </w:r>
      <w:r>
        <w:rPr>
          <w:rFonts w:asciiTheme="majorEastAsia" w:eastAsiaTheme="majorEastAsia" w:hAnsiTheme="majorEastAsia" w:cs="Arial" w:hint="eastAsia"/>
          <w:b/>
          <w:bCs/>
        </w:rPr>
        <w:t>および</w:t>
      </w:r>
      <w:r w:rsidRPr="0030472C">
        <w:rPr>
          <w:rFonts w:asciiTheme="majorEastAsia" w:eastAsiaTheme="majorEastAsia" w:hAnsiTheme="majorEastAsia" w:cs="Arial" w:hint="eastAsia"/>
          <w:b/>
          <w:bCs/>
        </w:rPr>
        <w:t>見積書</w:t>
      </w:r>
      <w:r w:rsidRPr="0030472C">
        <w:rPr>
          <w:rFonts w:asciiTheme="majorEastAsia" w:eastAsiaTheme="majorEastAsia" w:hAnsiTheme="majorEastAsia" w:cs="Arial"/>
          <w:b/>
          <w:bCs/>
        </w:rPr>
        <w:t>の提出等</w:t>
      </w:r>
    </w:p>
    <w:p w14:paraId="11021825" w14:textId="77777777" w:rsidR="008C3F09" w:rsidRPr="00E143EB" w:rsidRDefault="008C3F09" w:rsidP="008C3F09">
      <w:pPr>
        <w:pStyle w:val="a3"/>
        <w:tabs>
          <w:tab w:val="clear" w:pos="4252"/>
          <w:tab w:val="clear" w:pos="8504"/>
        </w:tabs>
        <w:snapToGrid/>
        <w:rPr>
          <w:rFonts w:asciiTheme="majorEastAsia" w:eastAsiaTheme="majorEastAsia" w:hAnsiTheme="majorEastAsia" w:cs="Arial"/>
          <w:u w:val="single"/>
        </w:rPr>
      </w:pPr>
      <w:r w:rsidRPr="00E143EB">
        <w:rPr>
          <w:rFonts w:asciiTheme="majorEastAsia" w:eastAsiaTheme="majorEastAsia" w:hAnsiTheme="majorEastAsia" w:cs="Arial"/>
        </w:rPr>
        <w:t>（１）</w:t>
      </w:r>
      <w:r w:rsidRPr="00E143EB">
        <w:rPr>
          <w:rFonts w:asciiTheme="majorEastAsia" w:eastAsiaTheme="majorEastAsia" w:hAnsiTheme="majorEastAsia" w:cs="Arial" w:hint="eastAsia"/>
        </w:rPr>
        <w:t>提出期限：</w:t>
      </w:r>
      <w:r w:rsidRPr="00E143EB">
        <w:rPr>
          <w:rFonts w:asciiTheme="majorEastAsia" w:eastAsiaTheme="majorEastAsia" w:hAnsiTheme="majorEastAsia" w:hint="eastAsia"/>
          <w:u w:val="single"/>
        </w:rPr>
        <w:t>2019年</w:t>
      </w:r>
      <w:r w:rsidRPr="00E143EB">
        <w:rPr>
          <w:rFonts w:hAnsi="ＭＳ ゴシック" w:hint="eastAsia"/>
          <w:color w:val="000000"/>
          <w:u w:val="single"/>
        </w:rPr>
        <w:t>5</w:t>
      </w:r>
      <w:r w:rsidRPr="00E143EB">
        <w:rPr>
          <w:rFonts w:asciiTheme="majorEastAsia" w:eastAsiaTheme="majorEastAsia" w:hAnsiTheme="majorEastAsia" w:hint="eastAsia"/>
          <w:u w:val="single"/>
        </w:rPr>
        <w:t>月</w:t>
      </w:r>
      <w:r w:rsidRPr="00E143EB">
        <w:rPr>
          <w:rFonts w:hAnsi="ＭＳ ゴシック" w:hint="eastAsia"/>
          <w:color w:val="000000"/>
          <w:u w:val="single"/>
        </w:rPr>
        <w:t>20</w:t>
      </w:r>
      <w:r w:rsidRPr="00E143EB">
        <w:rPr>
          <w:rFonts w:asciiTheme="majorEastAsia" w:eastAsiaTheme="majorEastAsia" w:hAnsiTheme="majorEastAsia" w:hint="eastAsia"/>
          <w:u w:val="single"/>
        </w:rPr>
        <w:t>（</w:t>
      </w:r>
      <w:r w:rsidRPr="00E143EB">
        <w:rPr>
          <w:rFonts w:hAnsi="ＭＳ ゴシック" w:hint="eastAsia"/>
          <w:color w:val="000000"/>
          <w:u w:val="single"/>
        </w:rPr>
        <w:t>月</w:t>
      </w:r>
      <w:r w:rsidRPr="00E143EB">
        <w:rPr>
          <w:rFonts w:asciiTheme="majorEastAsia" w:eastAsiaTheme="majorEastAsia" w:hAnsiTheme="majorEastAsia" w:hint="eastAsia"/>
          <w:u w:val="single"/>
        </w:rPr>
        <w:t>）</w:t>
      </w:r>
      <w:r w:rsidRPr="00E143EB">
        <w:rPr>
          <w:rFonts w:asciiTheme="majorEastAsia" w:eastAsiaTheme="majorEastAsia" w:hAnsiTheme="majorEastAsia" w:cs="Arial" w:hint="eastAsia"/>
          <w:u w:val="single"/>
        </w:rPr>
        <w:t>午後4時まで</w:t>
      </w:r>
    </w:p>
    <w:p w14:paraId="1865029C" w14:textId="77777777" w:rsidR="008C3F09" w:rsidRPr="00E143EB" w:rsidRDefault="008C3F09" w:rsidP="008C3F09">
      <w:pPr>
        <w:pStyle w:val="a3"/>
        <w:tabs>
          <w:tab w:val="clear" w:pos="4252"/>
          <w:tab w:val="clear" w:pos="8504"/>
        </w:tabs>
        <w:snapToGrid/>
        <w:rPr>
          <w:rFonts w:asciiTheme="majorEastAsia" w:eastAsiaTheme="majorEastAsia" w:hAnsiTheme="majorEastAsia" w:cs="Arial"/>
          <w:lang w:eastAsia="zh-TW"/>
        </w:rPr>
      </w:pPr>
      <w:r w:rsidRPr="00E143EB">
        <w:rPr>
          <w:rFonts w:asciiTheme="majorEastAsia" w:eastAsiaTheme="majorEastAsia" w:hAnsiTheme="majorEastAsia" w:cs="Arial"/>
          <w:lang w:eastAsia="zh-TW"/>
        </w:rPr>
        <w:t>（２）提出場所</w:t>
      </w:r>
      <w:r w:rsidRPr="00E143EB">
        <w:rPr>
          <w:rFonts w:asciiTheme="majorEastAsia" w:eastAsiaTheme="majorEastAsia" w:hAnsiTheme="majorEastAsia" w:cs="Arial" w:hint="eastAsia"/>
          <w:lang w:eastAsia="zh-CN"/>
        </w:rPr>
        <w:t>：</w:t>
      </w:r>
      <w:r w:rsidRPr="00E143EB">
        <w:rPr>
          <w:rFonts w:asciiTheme="majorEastAsia" w:eastAsiaTheme="majorEastAsia" w:hAnsiTheme="majorEastAsia" w:cs="Arial"/>
          <w:lang w:eastAsia="zh-TW"/>
        </w:rPr>
        <w:t>上記</w:t>
      </w:r>
      <w:r w:rsidRPr="00E143EB">
        <w:rPr>
          <w:rFonts w:asciiTheme="majorEastAsia" w:eastAsiaTheme="majorEastAsia" w:hAnsiTheme="majorEastAsia" w:cs="Arial"/>
          <w:b/>
          <w:lang w:eastAsia="zh-TW"/>
        </w:rPr>
        <w:t>４．</w:t>
      </w:r>
      <w:r w:rsidRPr="00E143EB">
        <w:rPr>
          <w:rFonts w:asciiTheme="majorEastAsia" w:eastAsiaTheme="majorEastAsia" w:hAnsiTheme="majorEastAsia" w:cs="Arial"/>
          <w:lang w:eastAsia="zh-TW"/>
        </w:rPr>
        <w:t>参照</w:t>
      </w:r>
    </w:p>
    <w:p w14:paraId="7621D2DD" w14:textId="77777777" w:rsidR="008C3F09" w:rsidRPr="00E143EB" w:rsidRDefault="008C3F09" w:rsidP="008C3F09">
      <w:pPr>
        <w:pStyle w:val="a3"/>
        <w:tabs>
          <w:tab w:val="clear" w:pos="4252"/>
          <w:tab w:val="clear" w:pos="8504"/>
        </w:tabs>
        <w:snapToGrid/>
        <w:rPr>
          <w:rFonts w:asciiTheme="majorEastAsia" w:eastAsiaTheme="majorEastAsia" w:hAnsiTheme="majorEastAsia" w:cs="Arial"/>
        </w:rPr>
      </w:pPr>
      <w:r w:rsidRPr="00E143EB">
        <w:rPr>
          <w:rFonts w:asciiTheme="majorEastAsia" w:eastAsiaTheme="majorEastAsia" w:hAnsiTheme="majorEastAsia" w:cs="Arial"/>
        </w:rPr>
        <w:t>（３）提出書類</w:t>
      </w:r>
      <w:r w:rsidRPr="00E143EB">
        <w:rPr>
          <w:rFonts w:asciiTheme="majorEastAsia" w:eastAsiaTheme="majorEastAsia" w:hAnsiTheme="majorEastAsia" w:cs="Arial" w:hint="eastAsia"/>
        </w:rPr>
        <w:t>：</w:t>
      </w:r>
    </w:p>
    <w:p w14:paraId="0AA37155" w14:textId="77777777" w:rsidR="008C3F09" w:rsidRPr="00E143EB" w:rsidRDefault="008C3F09" w:rsidP="008C3F09">
      <w:pPr>
        <w:pStyle w:val="a3"/>
        <w:tabs>
          <w:tab w:val="clear" w:pos="4252"/>
          <w:tab w:val="clear" w:pos="8504"/>
        </w:tabs>
        <w:snapToGrid/>
        <w:ind w:firstLineChars="300" w:firstLine="720"/>
        <w:rPr>
          <w:rFonts w:asciiTheme="majorEastAsia" w:eastAsiaTheme="majorEastAsia" w:hAnsiTheme="majorEastAsia" w:cs="Arial"/>
        </w:rPr>
      </w:pPr>
      <w:r w:rsidRPr="00E143EB">
        <w:rPr>
          <w:rFonts w:asciiTheme="majorEastAsia" w:eastAsiaTheme="majorEastAsia" w:hAnsiTheme="majorEastAsia" w:cs="Arial" w:hint="eastAsia"/>
        </w:rPr>
        <w:t>①</w:t>
      </w:r>
      <w:r w:rsidRPr="00E143EB">
        <w:rPr>
          <w:rFonts w:asciiTheme="majorEastAsia" w:eastAsiaTheme="majorEastAsia" w:hAnsiTheme="majorEastAsia" w:cs="Arial"/>
        </w:rPr>
        <w:t>プロポーザル</w:t>
      </w:r>
      <w:r w:rsidRPr="00E143EB">
        <w:rPr>
          <w:rFonts w:asciiTheme="majorEastAsia" w:eastAsiaTheme="majorEastAsia" w:hAnsiTheme="majorEastAsia" w:cs="Arial" w:hint="eastAsia"/>
        </w:rPr>
        <w:t>：</w:t>
      </w:r>
      <w:r w:rsidRPr="00E143EB">
        <w:rPr>
          <w:rFonts w:asciiTheme="majorEastAsia" w:eastAsiaTheme="majorEastAsia" w:hAnsiTheme="majorEastAsia" w:cs="Arial"/>
        </w:rPr>
        <w:t>（提出部数：正１部、</w:t>
      </w:r>
      <w:r w:rsidRPr="00E143EB">
        <w:rPr>
          <w:rFonts w:asciiTheme="majorEastAsia" w:eastAsiaTheme="majorEastAsia" w:hAnsiTheme="majorEastAsia" w:hint="eastAsia"/>
        </w:rPr>
        <w:t>写</w:t>
      </w:r>
      <w:r w:rsidRPr="00E143EB">
        <w:rPr>
          <w:rFonts w:hAnsi="ＭＳ ゴシック" w:hint="eastAsia"/>
          <w:color w:val="000000"/>
        </w:rPr>
        <w:t>3</w:t>
      </w:r>
      <w:r w:rsidRPr="00E143EB">
        <w:rPr>
          <w:rFonts w:asciiTheme="majorEastAsia" w:eastAsiaTheme="majorEastAsia" w:hAnsiTheme="majorEastAsia" w:hint="eastAsia"/>
        </w:rPr>
        <w:t>部</w:t>
      </w:r>
      <w:r w:rsidRPr="00E143EB">
        <w:rPr>
          <w:rFonts w:asciiTheme="majorEastAsia" w:eastAsiaTheme="majorEastAsia" w:hAnsiTheme="majorEastAsia" w:cs="Arial"/>
        </w:rPr>
        <w:t>）</w:t>
      </w:r>
    </w:p>
    <w:p w14:paraId="3B3F85E6" w14:textId="77777777" w:rsidR="008C3F09" w:rsidRPr="00E143EB" w:rsidRDefault="008C3F09" w:rsidP="008C3F09">
      <w:pPr>
        <w:pStyle w:val="a3"/>
        <w:tabs>
          <w:tab w:val="clear" w:pos="4252"/>
          <w:tab w:val="clear" w:pos="8504"/>
        </w:tabs>
        <w:snapToGrid/>
        <w:ind w:leftChars="413" w:left="991"/>
        <w:rPr>
          <w:rFonts w:asciiTheme="majorEastAsia" w:eastAsiaTheme="majorEastAsia" w:hAnsiTheme="majorEastAsia" w:cs="Arial"/>
        </w:rPr>
      </w:pPr>
      <w:r w:rsidRPr="00E143EB">
        <w:rPr>
          <w:rFonts w:asciiTheme="majorEastAsia" w:eastAsiaTheme="majorEastAsia" w:hAnsiTheme="majorEastAsia" w:cs="Arial" w:hint="eastAsia"/>
        </w:rPr>
        <w:t>「</w:t>
      </w:r>
      <w:r w:rsidRPr="00E143EB">
        <w:rPr>
          <w:rFonts w:asciiTheme="majorEastAsia" w:eastAsiaTheme="majorEastAsia" w:hAnsiTheme="majorEastAsia" w:cs="Arial"/>
        </w:rPr>
        <w:t>第３　プロポーザル</w:t>
      </w:r>
      <w:r w:rsidRPr="00E143EB">
        <w:rPr>
          <w:rFonts w:asciiTheme="majorEastAsia" w:eastAsiaTheme="majorEastAsia" w:hAnsiTheme="majorEastAsia" w:cs="Arial" w:hint="eastAsia"/>
        </w:rPr>
        <w:t>に記載されるべき事項及び作成要領</w:t>
      </w:r>
      <w:r w:rsidRPr="00E143EB">
        <w:rPr>
          <w:rFonts w:asciiTheme="majorEastAsia" w:eastAsiaTheme="majorEastAsia" w:hAnsiTheme="majorEastAsia" w:cs="Arial"/>
        </w:rPr>
        <w:t>」</w:t>
      </w:r>
      <w:r w:rsidRPr="00E143EB">
        <w:rPr>
          <w:rFonts w:asciiTheme="majorEastAsia" w:eastAsiaTheme="majorEastAsia" w:hAnsiTheme="majorEastAsia" w:cs="Arial" w:hint="eastAsia"/>
        </w:rPr>
        <w:t>を</w:t>
      </w:r>
      <w:r w:rsidRPr="00E143EB">
        <w:rPr>
          <w:rFonts w:asciiTheme="majorEastAsia" w:eastAsiaTheme="majorEastAsia" w:hAnsiTheme="majorEastAsia" w:cs="Arial"/>
        </w:rPr>
        <w:t>参照</w:t>
      </w:r>
      <w:r w:rsidRPr="00E143EB">
        <w:rPr>
          <w:rFonts w:asciiTheme="majorEastAsia" w:eastAsiaTheme="majorEastAsia" w:hAnsiTheme="majorEastAsia" w:cs="Arial" w:hint="eastAsia"/>
        </w:rPr>
        <w:t>して下さい（プロポーザル参考様式はあくまで参考ですので、「第３　プロポーザルに記載されるべき事項及び作成要領」の要求を満たしていれば、必ずしも厳格に様式を利用する必要はありません）。</w:t>
      </w:r>
    </w:p>
    <w:p w14:paraId="0F008EFE" w14:textId="77777777" w:rsidR="008C3F09" w:rsidRPr="00E143EB" w:rsidRDefault="008C3F09" w:rsidP="008C3F09">
      <w:pPr>
        <w:pStyle w:val="a3"/>
        <w:tabs>
          <w:tab w:val="clear" w:pos="4252"/>
          <w:tab w:val="clear" w:pos="8504"/>
        </w:tabs>
        <w:snapToGrid/>
        <w:rPr>
          <w:rFonts w:asciiTheme="majorEastAsia" w:eastAsiaTheme="majorEastAsia" w:hAnsiTheme="majorEastAsia" w:cs="Arial"/>
        </w:rPr>
      </w:pPr>
      <w:r w:rsidRPr="00E143EB">
        <w:rPr>
          <w:rStyle w:val="af1"/>
          <w:rFonts w:asciiTheme="majorEastAsia" w:eastAsiaTheme="majorEastAsia" w:hAnsiTheme="majorEastAsia" w:cs="Arial" w:hint="eastAsia"/>
          <w:u w:val="none"/>
        </w:rPr>
        <w:t xml:space="preserve">　　　</w:t>
      </w:r>
      <w:r w:rsidRPr="00E143EB">
        <w:rPr>
          <w:rStyle w:val="af1"/>
          <w:rFonts w:asciiTheme="majorEastAsia" w:eastAsiaTheme="majorEastAsia" w:hAnsiTheme="majorEastAsia" w:cs="Arial" w:hint="eastAsia"/>
          <w:color w:val="auto"/>
          <w:u w:val="none"/>
        </w:rPr>
        <w:t>②単価表：</w:t>
      </w:r>
      <w:r w:rsidRPr="00E143EB">
        <w:rPr>
          <w:rFonts w:asciiTheme="majorEastAsia" w:eastAsiaTheme="majorEastAsia" w:hAnsiTheme="majorEastAsia" w:cs="Arial"/>
        </w:rPr>
        <w:t xml:space="preserve"> </w:t>
      </w:r>
    </w:p>
    <w:p w14:paraId="237A4FDC" w14:textId="77777777" w:rsidR="008C3F09" w:rsidRPr="00E143EB" w:rsidRDefault="008C3F09" w:rsidP="008C3F09">
      <w:pPr>
        <w:ind w:firstLineChars="400" w:firstLine="960"/>
        <w:rPr>
          <w:rFonts w:asciiTheme="majorEastAsia" w:eastAsiaTheme="majorEastAsia" w:hAnsiTheme="majorEastAsia" w:cs="Arial"/>
        </w:rPr>
      </w:pPr>
      <w:r w:rsidRPr="00E143EB">
        <w:rPr>
          <w:rFonts w:asciiTheme="majorEastAsia" w:eastAsiaTheme="majorEastAsia" w:hAnsiTheme="majorEastAsia" w:cs="Arial"/>
        </w:rPr>
        <w:t>提出部数：正１部、</w:t>
      </w:r>
      <w:r w:rsidRPr="00E143EB">
        <w:rPr>
          <w:rFonts w:asciiTheme="majorEastAsia" w:eastAsiaTheme="majorEastAsia" w:hAnsiTheme="majorEastAsia" w:hint="eastAsia"/>
        </w:rPr>
        <w:t>写1部（</w:t>
      </w:r>
      <w:r w:rsidRPr="00E143EB">
        <w:rPr>
          <w:rFonts w:asciiTheme="majorEastAsia" w:eastAsiaTheme="majorEastAsia" w:hAnsiTheme="majorEastAsia" w:cs="Arial" w:hint="eastAsia"/>
        </w:rPr>
        <w:t>プロポーザルとは別にして厳封）</w:t>
      </w:r>
    </w:p>
    <w:p w14:paraId="26567D7F" w14:textId="4B711EBF" w:rsidR="008C3F09" w:rsidRPr="00E143EB" w:rsidRDefault="008C3F09" w:rsidP="00200950">
      <w:pPr>
        <w:snapToGrid w:val="0"/>
        <w:ind w:leftChars="300" w:left="960" w:hangingChars="100" w:hanging="240"/>
        <w:rPr>
          <w:rFonts w:hAnsi="ＭＳ ゴシック"/>
          <w:u w:val="single"/>
        </w:rPr>
      </w:pPr>
      <w:r w:rsidRPr="00E143EB">
        <w:rPr>
          <w:rFonts w:asciiTheme="majorEastAsia" w:eastAsiaTheme="majorEastAsia" w:hAnsiTheme="majorEastAsia" w:cs="Arial" w:hint="eastAsia"/>
        </w:rPr>
        <w:t xml:space="preserve">　</w:t>
      </w:r>
      <w:r w:rsidRPr="00E143EB">
        <w:rPr>
          <w:rFonts w:asciiTheme="majorEastAsia" w:eastAsiaTheme="majorEastAsia" w:hAnsiTheme="majorEastAsia" w:cs="Arial" w:hint="eastAsia"/>
          <w:u w:val="single"/>
        </w:rPr>
        <w:t>※様式および作成要領については、</w:t>
      </w:r>
      <w:r w:rsidR="00200950" w:rsidRPr="00E143EB">
        <w:rPr>
          <w:rFonts w:asciiTheme="majorEastAsia" w:eastAsiaTheme="majorEastAsia" w:hAnsiTheme="majorEastAsia" w:cs="Arial" w:hint="eastAsia"/>
          <w:u w:val="single"/>
        </w:rPr>
        <w:t>「</w:t>
      </w:r>
      <w:r w:rsidRPr="00E143EB">
        <w:rPr>
          <w:rFonts w:hAnsi="ＭＳ ゴシック" w:hint="eastAsia"/>
          <w:u w:val="single"/>
        </w:rPr>
        <w:t>第</w:t>
      </w:r>
      <w:r w:rsidR="00200950" w:rsidRPr="00E143EB">
        <w:rPr>
          <w:rFonts w:hAnsi="ＭＳ ゴシック" w:hint="eastAsia"/>
          <w:u w:val="single"/>
        </w:rPr>
        <w:t xml:space="preserve">４　</w:t>
      </w:r>
      <w:r w:rsidRPr="00E143EB">
        <w:rPr>
          <w:rFonts w:hAnsi="ＭＳ ゴシック" w:hint="eastAsia"/>
          <w:u w:val="single"/>
        </w:rPr>
        <w:t>単価表作成要領</w:t>
      </w:r>
      <w:r w:rsidR="00200950" w:rsidRPr="00E143EB">
        <w:rPr>
          <w:rFonts w:hAnsi="ＭＳ ゴシック" w:hint="eastAsia"/>
          <w:u w:val="single"/>
        </w:rPr>
        <w:t>」</w:t>
      </w:r>
      <w:r w:rsidRPr="00E143EB">
        <w:rPr>
          <w:rFonts w:hAnsi="ＭＳ ゴシック" w:hint="eastAsia"/>
          <w:u w:val="single"/>
        </w:rPr>
        <w:t>を参照してください。</w:t>
      </w:r>
    </w:p>
    <w:p w14:paraId="5F192B0E" w14:textId="77777777" w:rsidR="008C3F09" w:rsidRPr="00E143EB" w:rsidRDefault="008C3F09" w:rsidP="008C3F09">
      <w:pPr>
        <w:pStyle w:val="a3"/>
        <w:tabs>
          <w:tab w:val="clear" w:pos="4252"/>
          <w:tab w:val="clear" w:pos="8504"/>
        </w:tabs>
        <w:snapToGrid/>
        <w:ind w:left="1841" w:hangingChars="767" w:hanging="1841"/>
        <w:rPr>
          <w:rFonts w:asciiTheme="majorEastAsia" w:eastAsiaTheme="majorEastAsia" w:hAnsiTheme="majorEastAsia" w:cs="Arial"/>
        </w:rPr>
      </w:pPr>
      <w:r w:rsidRPr="00E143EB">
        <w:rPr>
          <w:rFonts w:asciiTheme="majorEastAsia" w:eastAsiaTheme="majorEastAsia" w:hAnsiTheme="majorEastAsia" w:cs="Arial"/>
        </w:rPr>
        <w:t>（４）</w:t>
      </w:r>
      <w:r w:rsidRPr="00E143EB">
        <w:rPr>
          <w:rFonts w:asciiTheme="majorEastAsia" w:eastAsiaTheme="majorEastAsia" w:hAnsiTheme="majorEastAsia" w:cs="Arial" w:hint="eastAsia"/>
        </w:rPr>
        <w:t>提出言語：日本語</w:t>
      </w:r>
    </w:p>
    <w:p w14:paraId="6395A195" w14:textId="77777777" w:rsidR="008C3F09" w:rsidRPr="000C76EE" w:rsidRDefault="008C3F09" w:rsidP="008C3F09">
      <w:pPr>
        <w:pStyle w:val="a3"/>
        <w:tabs>
          <w:tab w:val="clear" w:pos="4252"/>
          <w:tab w:val="clear" w:pos="8504"/>
        </w:tabs>
        <w:snapToGrid/>
        <w:ind w:left="1841" w:hangingChars="767" w:hanging="1841"/>
        <w:rPr>
          <w:rFonts w:asciiTheme="majorEastAsia" w:eastAsiaTheme="majorEastAsia" w:hAnsiTheme="majorEastAsia" w:cs="Arial"/>
        </w:rPr>
      </w:pPr>
      <w:r w:rsidRPr="00E143EB">
        <w:rPr>
          <w:rFonts w:asciiTheme="majorEastAsia" w:eastAsiaTheme="majorEastAsia" w:hAnsiTheme="majorEastAsia" w:cs="Arial"/>
        </w:rPr>
        <w:t>（</w:t>
      </w:r>
      <w:r w:rsidRPr="00E143EB">
        <w:rPr>
          <w:rFonts w:asciiTheme="majorEastAsia" w:eastAsiaTheme="majorEastAsia" w:hAnsiTheme="majorEastAsia" w:cs="Arial" w:hint="eastAsia"/>
        </w:rPr>
        <w:t>５</w:t>
      </w:r>
      <w:r w:rsidRPr="00E143EB">
        <w:rPr>
          <w:rFonts w:asciiTheme="majorEastAsia" w:eastAsiaTheme="majorEastAsia" w:hAnsiTheme="majorEastAsia" w:cs="Arial"/>
        </w:rPr>
        <w:t>）提出方法</w:t>
      </w:r>
      <w:r w:rsidRPr="00E143EB">
        <w:rPr>
          <w:rFonts w:asciiTheme="majorEastAsia" w:eastAsiaTheme="majorEastAsia" w:hAnsiTheme="majorEastAsia" w:cs="Arial" w:hint="eastAsia"/>
        </w:rPr>
        <w:t>：郵送等</w:t>
      </w:r>
      <w:r w:rsidRPr="00E143EB">
        <w:rPr>
          <w:rFonts w:asciiTheme="majorEastAsia" w:eastAsiaTheme="majorEastAsia" w:hAnsiTheme="majorEastAsia" w:cs="Arial"/>
        </w:rPr>
        <w:t>又は</w:t>
      </w:r>
      <w:r w:rsidRPr="00E143EB">
        <w:rPr>
          <w:rFonts w:asciiTheme="majorEastAsia" w:eastAsiaTheme="majorEastAsia" w:hAnsiTheme="majorEastAsia" w:cs="Arial" w:hint="eastAsia"/>
        </w:rPr>
        <w:t>持参</w:t>
      </w:r>
      <w:r w:rsidRPr="00E143EB">
        <w:rPr>
          <w:rFonts w:asciiTheme="majorEastAsia" w:eastAsiaTheme="majorEastAsia" w:hAnsiTheme="majorEastAsia" w:cs="Arial"/>
        </w:rPr>
        <w:t>（郵送</w:t>
      </w:r>
      <w:r w:rsidRPr="00E143EB">
        <w:rPr>
          <w:rFonts w:asciiTheme="majorEastAsia" w:eastAsiaTheme="majorEastAsia" w:hAnsiTheme="majorEastAsia" w:cs="Arial" w:hint="eastAsia"/>
        </w:rPr>
        <w:t>等</w:t>
      </w:r>
      <w:r w:rsidRPr="00E143EB">
        <w:rPr>
          <w:rFonts w:asciiTheme="majorEastAsia" w:eastAsiaTheme="majorEastAsia" w:hAnsiTheme="majorEastAsia" w:cs="Arial"/>
        </w:rPr>
        <w:t>の場合は上記（１）</w:t>
      </w:r>
      <w:r w:rsidRPr="00E143EB">
        <w:rPr>
          <w:rFonts w:asciiTheme="majorEastAsia" w:eastAsiaTheme="majorEastAsia" w:hAnsiTheme="majorEastAsia" w:cs="Arial" w:hint="eastAsia"/>
        </w:rPr>
        <w:t>の</w:t>
      </w:r>
      <w:r w:rsidRPr="00E143EB">
        <w:rPr>
          <w:rFonts w:asciiTheme="majorEastAsia" w:eastAsiaTheme="majorEastAsia" w:hAnsiTheme="majorEastAsia" w:cs="Arial"/>
        </w:rPr>
        <w:t>提出</w:t>
      </w:r>
      <w:r w:rsidRPr="00E143EB">
        <w:rPr>
          <w:rFonts w:asciiTheme="majorEastAsia" w:eastAsiaTheme="majorEastAsia" w:hAnsiTheme="majorEastAsia" w:cs="Arial" w:hint="eastAsia"/>
        </w:rPr>
        <w:t>期限まで</w:t>
      </w:r>
      <w:r w:rsidRPr="00E143EB">
        <w:rPr>
          <w:rFonts w:asciiTheme="majorEastAsia" w:eastAsiaTheme="majorEastAsia" w:hAnsiTheme="majorEastAsia" w:cs="Arial"/>
        </w:rPr>
        <w:t>に到着するものに限ります。）</w:t>
      </w:r>
    </w:p>
    <w:p w14:paraId="7E64C7BD" w14:textId="77777777" w:rsidR="008C3F09" w:rsidRPr="00EB7807" w:rsidRDefault="008C3F09" w:rsidP="008C3F09">
      <w:pPr>
        <w:rPr>
          <w:rFonts w:asciiTheme="majorEastAsia" w:eastAsiaTheme="majorEastAsia" w:hAnsiTheme="majorEastAsia" w:cs="Arial"/>
        </w:rPr>
      </w:pPr>
      <w:r w:rsidRPr="000C76EE">
        <w:rPr>
          <w:rFonts w:asciiTheme="majorEastAsia" w:eastAsiaTheme="majorEastAsia" w:hAnsiTheme="majorEastAsia" w:cs="Arial"/>
        </w:rPr>
        <w:t>（</w:t>
      </w:r>
      <w:r>
        <w:rPr>
          <w:rFonts w:asciiTheme="majorEastAsia" w:eastAsiaTheme="majorEastAsia" w:hAnsiTheme="majorEastAsia" w:cs="Arial" w:hint="eastAsia"/>
        </w:rPr>
        <w:t>６</w:t>
      </w:r>
      <w:r w:rsidRPr="000C76EE">
        <w:rPr>
          <w:rFonts w:asciiTheme="majorEastAsia" w:eastAsiaTheme="majorEastAsia" w:hAnsiTheme="majorEastAsia" w:cs="Arial"/>
        </w:rPr>
        <w:t>）</w:t>
      </w:r>
      <w:r w:rsidRPr="00EB7807">
        <w:rPr>
          <w:rFonts w:asciiTheme="majorEastAsia" w:eastAsiaTheme="majorEastAsia" w:hAnsiTheme="majorEastAsia" w:cs="Arial" w:hint="eastAsia"/>
        </w:rPr>
        <w:t>その他</w:t>
      </w:r>
    </w:p>
    <w:p w14:paraId="7B4F8C1A" w14:textId="77777777" w:rsidR="008C3F09" w:rsidRPr="00EB7807" w:rsidRDefault="008C3F09" w:rsidP="008C3F09">
      <w:pPr>
        <w:ind w:leftChars="300" w:left="1133" w:hangingChars="172" w:hanging="413"/>
        <w:rPr>
          <w:rFonts w:asciiTheme="majorEastAsia" w:eastAsiaTheme="majorEastAsia" w:hAnsiTheme="majorEastAsia" w:cs="Arial"/>
        </w:rPr>
      </w:pPr>
      <w:r w:rsidRPr="00EB7807">
        <w:rPr>
          <w:rFonts w:asciiTheme="majorEastAsia" w:eastAsiaTheme="majorEastAsia" w:hAnsiTheme="majorEastAsia" w:cs="Arial" w:hint="eastAsia"/>
        </w:rPr>
        <w:t>ア．一旦提出された</w:t>
      </w:r>
      <w:r>
        <w:rPr>
          <w:rFonts w:asciiTheme="majorEastAsia" w:eastAsiaTheme="majorEastAsia" w:hAnsiTheme="majorEastAsia" w:cs="Arial" w:hint="eastAsia"/>
        </w:rPr>
        <w:t>プロポーザル</w:t>
      </w:r>
      <w:r w:rsidRPr="00EB7807">
        <w:rPr>
          <w:rFonts w:asciiTheme="majorEastAsia" w:eastAsiaTheme="majorEastAsia" w:hAnsiTheme="majorEastAsia" w:cs="Arial" w:hint="eastAsia"/>
        </w:rPr>
        <w:t>は、差し替え、変更又は取り消しはできません。</w:t>
      </w:r>
    </w:p>
    <w:p w14:paraId="35BEB7C2" w14:textId="77777777" w:rsidR="008C3F09" w:rsidRPr="00EB7807" w:rsidRDefault="008C3F09" w:rsidP="008C3F09">
      <w:pPr>
        <w:ind w:leftChars="300" w:left="1133" w:hangingChars="172" w:hanging="413"/>
        <w:rPr>
          <w:rFonts w:asciiTheme="majorEastAsia" w:eastAsiaTheme="majorEastAsia" w:hAnsiTheme="majorEastAsia" w:cs="Arial"/>
        </w:rPr>
      </w:pPr>
      <w:r w:rsidRPr="00EB7807">
        <w:rPr>
          <w:rFonts w:asciiTheme="majorEastAsia" w:eastAsiaTheme="majorEastAsia" w:hAnsiTheme="majorEastAsia" w:cs="Arial" w:hint="eastAsia"/>
        </w:rPr>
        <w:t>イ．</w:t>
      </w:r>
      <w:r>
        <w:rPr>
          <w:rFonts w:asciiTheme="majorEastAsia" w:eastAsiaTheme="majorEastAsia" w:hAnsiTheme="majorEastAsia" w:cs="Arial" w:hint="eastAsia"/>
        </w:rPr>
        <w:t>プロポーザル</w:t>
      </w:r>
      <w:r w:rsidRPr="00EB7807">
        <w:rPr>
          <w:rFonts w:asciiTheme="majorEastAsia" w:eastAsiaTheme="majorEastAsia" w:hAnsiTheme="majorEastAsia" w:cs="Arial" w:hint="eastAsia"/>
        </w:rPr>
        <w:t>等の作成、提出に係る費用については報酬を支払いません。</w:t>
      </w:r>
    </w:p>
    <w:p w14:paraId="709C601F" w14:textId="77777777" w:rsidR="008C3F09" w:rsidRPr="000C76EE" w:rsidRDefault="008C3F09" w:rsidP="008C3F09">
      <w:pPr>
        <w:rPr>
          <w:rFonts w:asciiTheme="majorEastAsia" w:eastAsiaTheme="majorEastAsia" w:hAnsiTheme="majorEastAsia" w:cs="Arial"/>
        </w:rPr>
      </w:pPr>
      <w:r>
        <w:rPr>
          <w:rFonts w:asciiTheme="majorEastAsia" w:eastAsiaTheme="majorEastAsia" w:hAnsiTheme="majorEastAsia" w:cs="Arial" w:hint="eastAsia"/>
        </w:rPr>
        <w:t>（７）</w:t>
      </w:r>
      <w:r w:rsidRPr="000C76EE">
        <w:rPr>
          <w:rFonts w:asciiTheme="majorEastAsia" w:eastAsiaTheme="majorEastAsia" w:hAnsiTheme="majorEastAsia" w:cs="Arial"/>
        </w:rPr>
        <w:t>プロポーザルの無効</w:t>
      </w:r>
    </w:p>
    <w:p w14:paraId="3A206C83" w14:textId="77777777" w:rsidR="008C3F09" w:rsidRPr="000C76EE" w:rsidRDefault="008C3F09" w:rsidP="008C3F09">
      <w:pPr>
        <w:ind w:firstLineChars="300" w:firstLine="720"/>
        <w:rPr>
          <w:rFonts w:asciiTheme="majorEastAsia" w:eastAsiaTheme="majorEastAsia" w:hAnsiTheme="majorEastAsia" w:cs="Arial"/>
        </w:rPr>
      </w:pPr>
      <w:r w:rsidRPr="000C76EE">
        <w:rPr>
          <w:rFonts w:asciiTheme="majorEastAsia" w:eastAsiaTheme="majorEastAsia" w:hAnsiTheme="majorEastAsia" w:cs="Arial"/>
        </w:rPr>
        <w:t>次の各号のいずれかに該当するプロポーザルは無効とします。</w:t>
      </w:r>
    </w:p>
    <w:p w14:paraId="08EFC31F" w14:textId="77777777" w:rsidR="008C3F09" w:rsidRPr="000C76EE" w:rsidRDefault="008C3F09" w:rsidP="008C3F09">
      <w:pPr>
        <w:ind w:leftChars="100" w:left="240" w:firstLineChars="200" w:firstLine="480"/>
        <w:rPr>
          <w:rFonts w:asciiTheme="majorEastAsia" w:eastAsiaTheme="majorEastAsia" w:hAnsiTheme="majorEastAsia" w:cs="Arial"/>
        </w:rPr>
      </w:pPr>
      <w:r w:rsidRPr="000C76EE">
        <w:rPr>
          <w:rFonts w:asciiTheme="majorEastAsia" w:eastAsiaTheme="majorEastAsia" w:hAnsiTheme="majorEastAsia" w:cs="Arial"/>
        </w:rPr>
        <w:t>ア．提出期限後に</w:t>
      </w:r>
      <w:r>
        <w:rPr>
          <w:rFonts w:asciiTheme="majorEastAsia" w:eastAsiaTheme="majorEastAsia" w:hAnsiTheme="majorEastAsia" w:cs="Arial" w:hint="eastAsia"/>
        </w:rPr>
        <w:t>提出されたとき。</w:t>
      </w:r>
    </w:p>
    <w:p w14:paraId="711D3475" w14:textId="77777777" w:rsidR="008C3F09" w:rsidRPr="000C76EE" w:rsidRDefault="008C3F09" w:rsidP="008C3F09">
      <w:pPr>
        <w:ind w:leftChars="100" w:left="240" w:firstLineChars="200" w:firstLine="480"/>
        <w:rPr>
          <w:rFonts w:asciiTheme="majorEastAsia" w:eastAsiaTheme="majorEastAsia" w:hAnsiTheme="majorEastAsia" w:cs="Arial"/>
        </w:rPr>
      </w:pPr>
      <w:r w:rsidRPr="000C76EE">
        <w:rPr>
          <w:rFonts w:asciiTheme="majorEastAsia" w:eastAsiaTheme="majorEastAsia" w:hAnsiTheme="majorEastAsia" w:cs="Arial"/>
        </w:rPr>
        <w:t>イ．記名、押印がない</w:t>
      </w:r>
      <w:r>
        <w:rPr>
          <w:rFonts w:asciiTheme="majorEastAsia" w:eastAsiaTheme="majorEastAsia" w:hAnsiTheme="majorEastAsia" w:cs="Arial" w:hint="eastAsia"/>
        </w:rPr>
        <w:t>とき。</w:t>
      </w:r>
    </w:p>
    <w:p w14:paraId="08724F30" w14:textId="77777777" w:rsidR="008C3F09" w:rsidRPr="000C76EE" w:rsidRDefault="008C3F09" w:rsidP="008C3F09">
      <w:pPr>
        <w:ind w:leftChars="100" w:left="240" w:firstLineChars="200" w:firstLine="480"/>
        <w:rPr>
          <w:rFonts w:asciiTheme="majorEastAsia" w:eastAsiaTheme="majorEastAsia" w:hAnsiTheme="majorEastAsia" w:cs="Arial"/>
        </w:rPr>
      </w:pPr>
      <w:r w:rsidRPr="000C76EE">
        <w:rPr>
          <w:rFonts w:asciiTheme="majorEastAsia" w:eastAsiaTheme="majorEastAsia" w:hAnsiTheme="majorEastAsia" w:cs="Arial"/>
        </w:rPr>
        <w:t>ウ．同一</w:t>
      </w:r>
      <w:r w:rsidRPr="000C76EE">
        <w:rPr>
          <w:rFonts w:asciiTheme="majorEastAsia" w:eastAsiaTheme="majorEastAsia" w:hAnsiTheme="majorEastAsia" w:cs="Arial" w:hint="eastAsia"/>
        </w:rPr>
        <w:t>応募</w:t>
      </w:r>
      <w:r w:rsidRPr="000C76EE">
        <w:rPr>
          <w:rFonts w:asciiTheme="majorEastAsia" w:eastAsiaTheme="majorEastAsia" w:hAnsiTheme="majorEastAsia" w:cs="Arial"/>
        </w:rPr>
        <w:t>者から</w:t>
      </w:r>
      <w:r w:rsidRPr="00EB7807">
        <w:rPr>
          <w:rFonts w:asciiTheme="majorEastAsia" w:eastAsiaTheme="majorEastAsia" w:hAnsiTheme="majorEastAsia" w:cs="Arial" w:hint="eastAsia"/>
        </w:rPr>
        <w:t>内容が異なる提案が</w:t>
      </w:r>
      <w:r>
        <w:rPr>
          <w:rFonts w:asciiTheme="majorEastAsia" w:eastAsiaTheme="majorEastAsia" w:hAnsiTheme="majorEastAsia" w:cs="Arial" w:hint="eastAsia"/>
        </w:rPr>
        <w:t>２</w:t>
      </w:r>
      <w:r w:rsidRPr="00EB7807">
        <w:rPr>
          <w:rFonts w:asciiTheme="majorEastAsia" w:eastAsiaTheme="majorEastAsia" w:hAnsiTheme="majorEastAsia" w:cs="Arial" w:hint="eastAsia"/>
        </w:rPr>
        <w:t>通以上提出されたとき。</w:t>
      </w:r>
    </w:p>
    <w:p w14:paraId="2454A075" w14:textId="77777777" w:rsidR="008C3F09" w:rsidRPr="000C76EE" w:rsidRDefault="008C3F09" w:rsidP="008C3F09">
      <w:pPr>
        <w:ind w:leftChars="300" w:left="1200" w:hangingChars="200" w:hanging="480"/>
        <w:rPr>
          <w:rFonts w:asciiTheme="majorEastAsia" w:eastAsiaTheme="majorEastAsia" w:hAnsiTheme="majorEastAsia" w:cs="Arial"/>
        </w:rPr>
      </w:pPr>
      <w:r w:rsidRPr="000C76EE">
        <w:rPr>
          <w:rFonts w:asciiTheme="majorEastAsia" w:eastAsiaTheme="majorEastAsia" w:hAnsiTheme="majorEastAsia" w:cs="Arial" w:hint="eastAsia"/>
        </w:rPr>
        <w:t>エ</w:t>
      </w:r>
      <w:r w:rsidRPr="000C76EE">
        <w:rPr>
          <w:rFonts w:asciiTheme="majorEastAsia" w:eastAsiaTheme="majorEastAsia" w:hAnsiTheme="majorEastAsia" w:cs="Arial"/>
        </w:rPr>
        <w:t>．虚偽の内容が記載されている</w:t>
      </w:r>
      <w:r>
        <w:rPr>
          <w:rFonts w:asciiTheme="majorEastAsia" w:eastAsiaTheme="majorEastAsia" w:hAnsiTheme="majorEastAsia" w:cs="Arial" w:hint="eastAsia"/>
        </w:rPr>
        <w:t>とき</w:t>
      </w:r>
      <w:r w:rsidRPr="00A350CE">
        <w:rPr>
          <w:rFonts w:hAnsi="ＭＳ ゴシック" w:cs="Arial"/>
        </w:rPr>
        <w:t>（</w:t>
      </w:r>
      <w:r w:rsidRPr="00A350CE">
        <w:rPr>
          <w:rFonts w:hAnsi="ＭＳ ゴシック" w:cs="Arial"/>
          <w:color w:val="000000"/>
        </w:rPr>
        <w:t>虚偽の記載をした</w:t>
      </w:r>
      <w:r>
        <w:rPr>
          <w:rFonts w:hAnsi="ＭＳ ゴシック" w:cs="Arial" w:hint="eastAsia"/>
          <w:color w:val="000000"/>
        </w:rPr>
        <w:t>プロポーザル</w:t>
      </w:r>
      <w:r w:rsidRPr="00A350CE">
        <w:rPr>
          <w:rFonts w:hAnsi="ＭＳ ゴシック" w:cs="Arial"/>
          <w:color w:val="000000"/>
        </w:rPr>
        <w:t>の</w:t>
      </w:r>
      <w:r>
        <w:rPr>
          <w:rFonts w:hAnsi="ＭＳ ゴシック" w:cs="Arial"/>
          <w:color w:val="000000"/>
        </w:rPr>
        <w:t>提出者に対して競争参加資格停止等の措置を行うことがあります</w:t>
      </w:r>
      <w:r w:rsidRPr="00A350CE">
        <w:rPr>
          <w:rFonts w:hAnsi="ＭＳ ゴシック" w:cs="Arial"/>
          <w:color w:val="000000"/>
        </w:rPr>
        <w:t>）</w:t>
      </w:r>
      <w:r>
        <w:rPr>
          <w:rFonts w:asciiTheme="majorEastAsia" w:eastAsiaTheme="majorEastAsia" w:hAnsiTheme="majorEastAsia" w:cs="Arial" w:hint="eastAsia"/>
        </w:rPr>
        <w:t>。</w:t>
      </w:r>
    </w:p>
    <w:p w14:paraId="5D9C6EEF" w14:textId="77777777" w:rsidR="008C3F09" w:rsidRDefault="008C3F09" w:rsidP="008C3F09">
      <w:pPr>
        <w:ind w:leftChars="100" w:left="240" w:firstLineChars="200" w:firstLine="480"/>
        <w:rPr>
          <w:rFonts w:asciiTheme="majorEastAsia" w:eastAsiaTheme="majorEastAsia" w:hAnsiTheme="majorEastAsia" w:cs="Arial"/>
        </w:rPr>
      </w:pPr>
      <w:r w:rsidRPr="000C76EE">
        <w:rPr>
          <w:rFonts w:asciiTheme="majorEastAsia" w:eastAsiaTheme="majorEastAsia" w:hAnsiTheme="majorEastAsia" w:cs="Arial" w:hint="eastAsia"/>
        </w:rPr>
        <w:t>オ</w:t>
      </w:r>
      <w:r w:rsidRPr="000C76EE">
        <w:rPr>
          <w:rFonts w:asciiTheme="majorEastAsia" w:eastAsiaTheme="majorEastAsia" w:hAnsiTheme="majorEastAsia" w:cs="Arial"/>
        </w:rPr>
        <w:t>．</w:t>
      </w:r>
      <w:r>
        <w:rPr>
          <w:rFonts w:asciiTheme="majorEastAsia" w:eastAsiaTheme="majorEastAsia" w:hAnsiTheme="majorEastAsia" w:cs="Arial" w:hint="eastAsia"/>
        </w:rPr>
        <w:t>前各号</w:t>
      </w:r>
      <w:r w:rsidRPr="000C76EE">
        <w:rPr>
          <w:rFonts w:asciiTheme="majorEastAsia" w:eastAsiaTheme="majorEastAsia" w:hAnsiTheme="majorEastAsia" w:cs="Arial"/>
        </w:rPr>
        <w:t>に掲げるほか、本</w:t>
      </w:r>
      <w:r>
        <w:rPr>
          <w:rFonts w:asciiTheme="majorEastAsia" w:eastAsiaTheme="majorEastAsia" w:hAnsiTheme="majorEastAsia" w:cs="Arial" w:hint="eastAsia"/>
        </w:rPr>
        <w:t>企画競争（</w:t>
      </w:r>
      <w:r w:rsidRPr="000C76EE">
        <w:rPr>
          <w:rFonts w:asciiTheme="majorEastAsia" w:eastAsiaTheme="majorEastAsia" w:hAnsiTheme="majorEastAsia" w:cs="Arial" w:hint="eastAsia"/>
        </w:rPr>
        <w:t>プロポーザル方式選定</w:t>
      </w:r>
      <w:r>
        <w:rPr>
          <w:rFonts w:asciiTheme="majorEastAsia" w:eastAsiaTheme="majorEastAsia" w:hAnsiTheme="majorEastAsia" w:cs="Arial" w:hint="eastAsia"/>
        </w:rPr>
        <w:t>）</w:t>
      </w:r>
      <w:r w:rsidRPr="000C76EE">
        <w:rPr>
          <w:rFonts w:asciiTheme="majorEastAsia" w:eastAsiaTheme="majorEastAsia" w:hAnsiTheme="majorEastAsia" w:cs="Arial"/>
        </w:rPr>
        <w:t>説明書に違反し</w:t>
      </w:r>
      <w:r>
        <w:rPr>
          <w:rFonts w:asciiTheme="majorEastAsia" w:eastAsiaTheme="majorEastAsia" w:hAnsiTheme="majorEastAsia" w:cs="Arial" w:hint="eastAsia"/>
        </w:rPr>
        <w:t>ているとき。</w:t>
      </w:r>
    </w:p>
    <w:p w14:paraId="5558BD23" w14:textId="77777777" w:rsidR="008C3F09" w:rsidRPr="000C76EE" w:rsidRDefault="008C3F09" w:rsidP="008C3F09">
      <w:pPr>
        <w:pStyle w:val="a3"/>
        <w:tabs>
          <w:tab w:val="clear" w:pos="4252"/>
          <w:tab w:val="clear" w:pos="8504"/>
        </w:tabs>
        <w:snapToGrid/>
        <w:rPr>
          <w:rFonts w:asciiTheme="majorEastAsia" w:eastAsiaTheme="majorEastAsia" w:hAnsiTheme="majorEastAsia" w:cs="Arial"/>
        </w:rPr>
      </w:pPr>
    </w:p>
    <w:p w14:paraId="485CBA49" w14:textId="77777777" w:rsidR="008C3F09" w:rsidRPr="000C76EE" w:rsidRDefault="008C3F09" w:rsidP="008C3F09">
      <w:pPr>
        <w:pStyle w:val="a3"/>
        <w:tabs>
          <w:tab w:val="clear" w:pos="4252"/>
          <w:tab w:val="clear" w:pos="8504"/>
        </w:tabs>
        <w:snapToGrid/>
        <w:rPr>
          <w:rFonts w:asciiTheme="majorEastAsia" w:eastAsiaTheme="majorEastAsia" w:hAnsiTheme="majorEastAsia" w:cs="Arial"/>
          <w:b/>
          <w:bCs/>
        </w:rPr>
      </w:pPr>
      <w:r>
        <w:rPr>
          <w:rFonts w:asciiTheme="majorEastAsia" w:eastAsiaTheme="majorEastAsia" w:hAnsiTheme="majorEastAsia" w:cs="Arial" w:hint="eastAsia"/>
          <w:b/>
          <w:bCs/>
        </w:rPr>
        <w:t>９</w:t>
      </w:r>
      <w:r w:rsidRPr="000C76EE">
        <w:rPr>
          <w:rFonts w:asciiTheme="majorEastAsia" w:eastAsiaTheme="majorEastAsia" w:hAnsiTheme="majorEastAsia" w:cs="Arial"/>
          <w:b/>
          <w:bCs/>
        </w:rPr>
        <w:t>．プロポーザルの</w:t>
      </w:r>
      <w:r w:rsidRPr="000C76EE">
        <w:rPr>
          <w:rFonts w:asciiTheme="majorEastAsia" w:eastAsiaTheme="majorEastAsia" w:hAnsiTheme="majorEastAsia" w:cs="Arial" w:hint="eastAsia"/>
          <w:b/>
          <w:bCs/>
        </w:rPr>
        <w:t>評価</w:t>
      </w:r>
      <w:r w:rsidRPr="000C76EE">
        <w:rPr>
          <w:rFonts w:asciiTheme="majorEastAsia" w:eastAsiaTheme="majorEastAsia" w:hAnsiTheme="majorEastAsia" w:cs="Arial"/>
          <w:b/>
          <w:bCs/>
        </w:rPr>
        <w:t>結果の通知</w:t>
      </w:r>
    </w:p>
    <w:p w14:paraId="286362CE" w14:textId="46AE99BB" w:rsidR="008C3F09" w:rsidRPr="00E143EB" w:rsidRDefault="008C3F09" w:rsidP="008C3F09">
      <w:pPr>
        <w:pStyle w:val="a3"/>
        <w:tabs>
          <w:tab w:val="clear" w:pos="4252"/>
          <w:tab w:val="clear" w:pos="8504"/>
        </w:tabs>
        <w:snapToGrid/>
        <w:ind w:leftChars="4" w:left="708" w:hangingChars="291" w:hanging="698"/>
        <w:rPr>
          <w:rFonts w:asciiTheme="majorEastAsia" w:eastAsiaTheme="majorEastAsia" w:hAnsiTheme="majorEastAsia" w:cs="Arial"/>
        </w:rPr>
      </w:pPr>
      <w:r w:rsidRPr="000C76EE">
        <w:rPr>
          <w:rFonts w:asciiTheme="majorEastAsia" w:eastAsiaTheme="majorEastAsia" w:hAnsiTheme="majorEastAsia" w:cs="Arial"/>
        </w:rPr>
        <w:t>（１）プロポーザルは当機構において</w:t>
      </w:r>
      <w:r w:rsidRPr="000C76EE">
        <w:rPr>
          <w:rFonts w:asciiTheme="majorEastAsia" w:eastAsiaTheme="majorEastAsia" w:hAnsiTheme="majorEastAsia" w:cs="Arial" w:hint="eastAsia"/>
        </w:rPr>
        <w:t>評価</w:t>
      </w:r>
      <w:r w:rsidRPr="000C76EE">
        <w:rPr>
          <w:rFonts w:asciiTheme="majorEastAsia" w:eastAsiaTheme="majorEastAsia" w:hAnsiTheme="majorEastAsia" w:cs="Arial"/>
        </w:rPr>
        <w:t>し、プロポーザルを提出した全者に対し、</w:t>
      </w:r>
      <w:r w:rsidRPr="00E143EB">
        <w:rPr>
          <w:rFonts w:asciiTheme="majorEastAsia" w:eastAsiaTheme="majorEastAsia" w:hAnsiTheme="majorEastAsia" w:hint="eastAsia"/>
        </w:rPr>
        <w:t>2019年5月</w:t>
      </w:r>
      <w:r w:rsidRPr="00E143EB">
        <w:rPr>
          <w:rFonts w:hAnsi="ＭＳ ゴシック" w:hint="eastAsia"/>
          <w:color w:val="000000"/>
        </w:rPr>
        <w:t>2</w:t>
      </w:r>
      <w:r w:rsidR="00B028C5" w:rsidRPr="00E143EB">
        <w:rPr>
          <w:rFonts w:hAnsi="ＭＳ ゴシック" w:hint="eastAsia"/>
          <w:color w:val="000000"/>
        </w:rPr>
        <w:t>7</w:t>
      </w:r>
      <w:r w:rsidRPr="00E143EB">
        <w:rPr>
          <w:rFonts w:asciiTheme="majorEastAsia" w:eastAsiaTheme="majorEastAsia" w:hAnsiTheme="majorEastAsia" w:hint="eastAsia"/>
        </w:rPr>
        <w:t>日（</w:t>
      </w:r>
      <w:r w:rsidR="00B028C5" w:rsidRPr="00E143EB">
        <w:rPr>
          <w:rFonts w:asciiTheme="majorEastAsia" w:eastAsiaTheme="majorEastAsia" w:hAnsiTheme="majorEastAsia" w:hint="eastAsia"/>
        </w:rPr>
        <w:t>月</w:t>
      </w:r>
      <w:r w:rsidRPr="00E143EB">
        <w:rPr>
          <w:rFonts w:hAnsi="ＭＳ ゴシック" w:hint="eastAsia"/>
          <w:color w:val="000000"/>
        </w:rPr>
        <w:t>曜日</w:t>
      </w:r>
      <w:r w:rsidRPr="00E143EB">
        <w:rPr>
          <w:rFonts w:asciiTheme="majorEastAsia" w:eastAsiaTheme="majorEastAsia" w:hAnsiTheme="majorEastAsia" w:hint="eastAsia"/>
        </w:rPr>
        <w:t>）</w:t>
      </w:r>
      <w:r w:rsidR="005B6E5A" w:rsidRPr="00E143EB">
        <w:rPr>
          <w:rFonts w:asciiTheme="majorEastAsia" w:eastAsiaTheme="majorEastAsia" w:hAnsiTheme="majorEastAsia" w:cs="Arial"/>
        </w:rPr>
        <w:t>付</w:t>
      </w:r>
      <w:r w:rsidRPr="00E143EB">
        <w:rPr>
          <w:rFonts w:asciiTheme="majorEastAsia" w:eastAsiaTheme="majorEastAsia" w:hAnsiTheme="majorEastAsia" w:cs="Arial"/>
        </w:rPr>
        <w:t>の文書をもって</w:t>
      </w:r>
      <w:r w:rsidRPr="00E143EB">
        <w:rPr>
          <w:rFonts w:asciiTheme="majorEastAsia" w:eastAsiaTheme="majorEastAsia" w:hAnsiTheme="majorEastAsia" w:cs="Arial" w:hint="eastAsia"/>
        </w:rPr>
        <w:t>交渉順位を</w:t>
      </w:r>
      <w:r w:rsidRPr="00E143EB">
        <w:rPr>
          <w:rFonts w:asciiTheme="majorEastAsia" w:eastAsiaTheme="majorEastAsia" w:hAnsiTheme="majorEastAsia" w:cs="Arial"/>
        </w:rPr>
        <w:t>通知します。</w:t>
      </w:r>
      <w:r w:rsidRPr="00E143EB">
        <w:rPr>
          <w:rFonts w:asciiTheme="majorEastAsia" w:eastAsiaTheme="majorEastAsia" w:hAnsiTheme="majorEastAsia" w:hint="eastAsia"/>
        </w:rPr>
        <w:t>2019年</w:t>
      </w:r>
      <w:r w:rsidRPr="00E143EB">
        <w:rPr>
          <w:rFonts w:hAnsi="ＭＳ ゴシック" w:hint="eastAsia"/>
          <w:color w:val="000000"/>
        </w:rPr>
        <w:t>5</w:t>
      </w:r>
      <w:r w:rsidRPr="00E143EB">
        <w:rPr>
          <w:rFonts w:asciiTheme="majorEastAsia" w:eastAsiaTheme="majorEastAsia" w:hAnsiTheme="majorEastAsia" w:hint="eastAsia"/>
        </w:rPr>
        <w:t>月</w:t>
      </w:r>
      <w:r w:rsidRPr="00E143EB">
        <w:rPr>
          <w:rFonts w:hAnsi="ＭＳ ゴシック" w:hint="eastAsia"/>
          <w:color w:val="000000"/>
        </w:rPr>
        <w:t>2</w:t>
      </w:r>
      <w:r w:rsidR="00B028C5" w:rsidRPr="00E143EB">
        <w:rPr>
          <w:rFonts w:hAnsi="ＭＳ ゴシック" w:hint="eastAsia"/>
          <w:color w:val="000000"/>
        </w:rPr>
        <w:t>7</w:t>
      </w:r>
      <w:r w:rsidRPr="00E143EB">
        <w:rPr>
          <w:rFonts w:asciiTheme="majorEastAsia" w:eastAsiaTheme="majorEastAsia" w:hAnsiTheme="majorEastAsia" w:hint="eastAsia"/>
        </w:rPr>
        <w:t>日（</w:t>
      </w:r>
      <w:r w:rsidR="00B028C5" w:rsidRPr="00E143EB">
        <w:rPr>
          <w:rFonts w:asciiTheme="majorEastAsia" w:eastAsiaTheme="majorEastAsia" w:hAnsiTheme="majorEastAsia" w:hint="eastAsia"/>
        </w:rPr>
        <w:t>月</w:t>
      </w:r>
      <w:r w:rsidRPr="00E143EB">
        <w:rPr>
          <w:rFonts w:hAnsi="ＭＳ ゴシック" w:hint="eastAsia"/>
          <w:color w:val="000000"/>
        </w:rPr>
        <w:t>曜日</w:t>
      </w:r>
      <w:r w:rsidRPr="00E143EB">
        <w:rPr>
          <w:rFonts w:asciiTheme="majorEastAsia" w:eastAsiaTheme="majorEastAsia" w:hAnsiTheme="majorEastAsia" w:hint="eastAsia"/>
        </w:rPr>
        <w:t>）</w:t>
      </w:r>
      <w:r w:rsidRPr="00E143EB">
        <w:rPr>
          <w:rFonts w:asciiTheme="majorEastAsia" w:eastAsiaTheme="majorEastAsia" w:hAnsiTheme="majorEastAsia" w:cs="Arial"/>
        </w:rPr>
        <w:t>までに結果が通知されない場合は、上記</w:t>
      </w:r>
      <w:r w:rsidRPr="00E143EB">
        <w:rPr>
          <w:rFonts w:asciiTheme="majorEastAsia" w:eastAsiaTheme="majorEastAsia" w:hAnsiTheme="majorEastAsia" w:cs="Arial" w:hint="eastAsia"/>
          <w:b/>
        </w:rPr>
        <w:t>４．</w:t>
      </w:r>
      <w:r w:rsidRPr="00E143EB">
        <w:rPr>
          <w:rFonts w:asciiTheme="majorEastAsia" w:eastAsiaTheme="majorEastAsia" w:hAnsiTheme="majorEastAsia" w:cs="Arial"/>
        </w:rPr>
        <w:t>窓口に問合わせ下さい。</w:t>
      </w:r>
    </w:p>
    <w:p w14:paraId="07D23BFA" w14:textId="77777777" w:rsidR="008C3F09" w:rsidRPr="00E143EB" w:rsidRDefault="008C3F09" w:rsidP="008C3F09">
      <w:pPr>
        <w:pStyle w:val="a3"/>
        <w:ind w:left="708" w:hangingChars="295" w:hanging="708"/>
        <w:rPr>
          <w:rFonts w:asciiTheme="majorEastAsia" w:eastAsiaTheme="majorEastAsia" w:hAnsiTheme="majorEastAsia" w:cs="Arial"/>
        </w:rPr>
      </w:pPr>
      <w:r w:rsidRPr="00E143EB">
        <w:rPr>
          <w:rFonts w:asciiTheme="majorEastAsia" w:eastAsiaTheme="majorEastAsia" w:hAnsiTheme="majorEastAsia" w:cs="Arial"/>
        </w:rPr>
        <w:t>（２）</w:t>
      </w:r>
      <w:r w:rsidRPr="00E143EB">
        <w:rPr>
          <w:rFonts w:asciiTheme="majorEastAsia" w:eastAsiaTheme="majorEastAsia" w:hAnsiTheme="majorEastAsia" w:cs="Arial" w:hint="eastAsia"/>
        </w:rPr>
        <w:t>プロポーザル評価の結果、契約交渉の相手先として選定されなかった者は、その理由について書面（様式は任意）により説明を求めることができます。</w:t>
      </w:r>
    </w:p>
    <w:p w14:paraId="27538FB5" w14:textId="77777777" w:rsidR="008C3F09" w:rsidRPr="00E143EB" w:rsidRDefault="008C3F09" w:rsidP="008C3F09">
      <w:pPr>
        <w:pStyle w:val="a3"/>
        <w:tabs>
          <w:tab w:val="clear" w:pos="4252"/>
          <w:tab w:val="clear" w:pos="8504"/>
        </w:tabs>
        <w:snapToGrid/>
        <w:ind w:leftChars="200" w:left="480" w:firstLineChars="100" w:firstLine="240"/>
        <w:rPr>
          <w:rFonts w:asciiTheme="majorEastAsia" w:eastAsiaTheme="majorEastAsia" w:hAnsiTheme="majorEastAsia"/>
        </w:rPr>
      </w:pPr>
      <w:r w:rsidRPr="00E143EB">
        <w:rPr>
          <w:rFonts w:asciiTheme="majorEastAsia" w:eastAsiaTheme="majorEastAsia" w:hAnsiTheme="majorEastAsia" w:cs="Arial" w:hint="eastAsia"/>
        </w:rPr>
        <w:t>詳細は、</w:t>
      </w:r>
      <w:r w:rsidRPr="00E143EB">
        <w:rPr>
          <w:rFonts w:asciiTheme="majorEastAsia" w:eastAsiaTheme="majorEastAsia" w:hAnsiTheme="majorEastAsia" w:cs="Arial" w:hint="eastAsia"/>
          <w:b/>
        </w:rPr>
        <w:t>１３.（７）</w:t>
      </w:r>
      <w:r w:rsidRPr="00E143EB">
        <w:rPr>
          <w:rFonts w:asciiTheme="majorEastAsia" w:eastAsiaTheme="majorEastAsia" w:hAnsiTheme="majorEastAsia" w:cs="Arial" w:hint="eastAsia"/>
        </w:rPr>
        <w:t>を参照下さい。</w:t>
      </w:r>
    </w:p>
    <w:p w14:paraId="4BBCDAD6" w14:textId="77777777" w:rsidR="008C3F09" w:rsidRPr="00E143EB" w:rsidRDefault="008C3F09" w:rsidP="008C3F09">
      <w:pPr>
        <w:pStyle w:val="a3"/>
        <w:tabs>
          <w:tab w:val="clear" w:pos="4252"/>
          <w:tab w:val="clear" w:pos="8504"/>
        </w:tabs>
        <w:snapToGrid/>
        <w:outlineLvl w:val="0"/>
        <w:rPr>
          <w:rFonts w:asciiTheme="majorEastAsia" w:eastAsiaTheme="majorEastAsia" w:hAnsiTheme="majorEastAsia"/>
        </w:rPr>
      </w:pPr>
    </w:p>
    <w:p w14:paraId="2724138B" w14:textId="77777777" w:rsidR="008C3F09" w:rsidRPr="00E143EB" w:rsidRDefault="008C3F09" w:rsidP="008C3F09">
      <w:pPr>
        <w:adjustRightInd w:val="0"/>
        <w:snapToGrid w:val="0"/>
        <w:rPr>
          <w:rFonts w:asciiTheme="majorEastAsia" w:eastAsiaTheme="majorEastAsia" w:hAnsiTheme="majorEastAsia" w:cs="Arial"/>
          <w:b/>
          <w:bCs/>
        </w:rPr>
      </w:pPr>
      <w:r w:rsidRPr="00E143EB">
        <w:rPr>
          <w:rFonts w:asciiTheme="majorEastAsia" w:eastAsiaTheme="majorEastAsia" w:hAnsiTheme="majorEastAsia" w:cs="Arial" w:hint="eastAsia"/>
          <w:b/>
          <w:bCs/>
        </w:rPr>
        <w:t>１０</w:t>
      </w:r>
      <w:r w:rsidRPr="00E143EB">
        <w:rPr>
          <w:rFonts w:asciiTheme="majorEastAsia" w:eastAsiaTheme="majorEastAsia" w:hAnsiTheme="majorEastAsia" w:cs="Arial"/>
          <w:b/>
          <w:bCs/>
        </w:rPr>
        <w:t>．</w:t>
      </w:r>
      <w:r w:rsidRPr="00E143EB">
        <w:rPr>
          <w:rFonts w:asciiTheme="majorEastAsia" w:eastAsiaTheme="majorEastAsia" w:hAnsiTheme="majorEastAsia" w:cs="Arial" w:hint="eastAsia"/>
          <w:b/>
          <w:bCs/>
        </w:rPr>
        <w:t>プロポーザルの評価及び契約交渉順位の決定方法</w:t>
      </w:r>
    </w:p>
    <w:p w14:paraId="2E0E8022" w14:textId="380C4084" w:rsidR="008C3F09" w:rsidRPr="00021298" w:rsidRDefault="008C3F09" w:rsidP="008C3F09">
      <w:pPr>
        <w:ind w:firstLineChars="100" w:firstLine="240"/>
        <w:rPr>
          <w:rFonts w:hAnsi="ＭＳ ゴシック"/>
          <w:szCs w:val="22"/>
        </w:rPr>
      </w:pPr>
      <w:r w:rsidRPr="00E143EB">
        <w:rPr>
          <w:rFonts w:hAnsi="ＭＳ ゴシック" w:hint="eastAsia"/>
          <w:szCs w:val="22"/>
        </w:rPr>
        <w:t>提出されたプロポーザルの内容を「第3プロポーザルに記載されるべき事項及び作成要領」別紙のプロポーザル評価表に基づき審査し、評価点が一定の点数に達した者についてのみ見積価格を勘案の上、合計評価点を算出し、契約相手方の交渉順位を決定します。なお、合計評価点についてはプロポーザル評価の結果を重視の上、算出するものとします。契約締結する業者数は最大</w:t>
      </w:r>
      <w:r w:rsidR="005B6E5A" w:rsidRPr="00E143EB">
        <w:rPr>
          <w:rFonts w:asciiTheme="majorEastAsia" w:eastAsiaTheme="majorEastAsia" w:hAnsiTheme="majorEastAsia" w:hint="eastAsia"/>
          <w:szCs w:val="22"/>
        </w:rPr>
        <w:t>４</w:t>
      </w:r>
      <w:r w:rsidRPr="00E143EB">
        <w:rPr>
          <w:rFonts w:hAnsi="ＭＳ ゴシック" w:hint="eastAsia"/>
          <w:szCs w:val="22"/>
        </w:rPr>
        <w:t>社とします。</w:t>
      </w:r>
    </w:p>
    <w:p w14:paraId="7D565A83" w14:textId="6E84A335" w:rsidR="008C3F09" w:rsidRPr="00021298" w:rsidRDefault="008C3F09" w:rsidP="008C3F09">
      <w:pPr>
        <w:ind w:leftChars="32" w:left="77"/>
        <w:rPr>
          <w:rFonts w:hAnsi="ＭＳ ゴシック"/>
          <w:szCs w:val="22"/>
        </w:rPr>
      </w:pPr>
      <w:r w:rsidRPr="00021298">
        <w:rPr>
          <w:rFonts w:hAnsi="ＭＳ ゴシック" w:hint="eastAsia"/>
          <w:szCs w:val="22"/>
        </w:rPr>
        <w:t>プロポーザル評価基準の詳細については、「第</w:t>
      </w:r>
      <w:r w:rsidR="005B6E5A">
        <w:rPr>
          <w:rFonts w:hAnsi="ＭＳ ゴシック" w:hint="eastAsia"/>
          <w:szCs w:val="22"/>
        </w:rPr>
        <w:t>３</w:t>
      </w:r>
      <w:r w:rsidR="00D20D33">
        <w:rPr>
          <w:rFonts w:hAnsi="ＭＳ ゴシック" w:hint="eastAsia"/>
          <w:szCs w:val="22"/>
        </w:rPr>
        <w:t xml:space="preserve"> </w:t>
      </w:r>
      <w:r w:rsidRPr="00021298">
        <w:rPr>
          <w:rFonts w:hAnsi="ＭＳ ゴシック" w:hint="eastAsia"/>
          <w:szCs w:val="22"/>
        </w:rPr>
        <w:t>プロポーザルに記載されるべき事項及び作成要領」を参照のこと。</w:t>
      </w:r>
    </w:p>
    <w:p w14:paraId="74DB3C56" w14:textId="77777777" w:rsidR="008C3F09" w:rsidRPr="000C76EE" w:rsidRDefault="008C3F09" w:rsidP="008C3F09">
      <w:pPr>
        <w:autoSpaceDE w:val="0"/>
        <w:autoSpaceDN w:val="0"/>
        <w:adjustRightInd w:val="0"/>
        <w:snapToGrid w:val="0"/>
        <w:rPr>
          <w:rFonts w:asciiTheme="majorEastAsia" w:eastAsiaTheme="majorEastAsia" w:hAnsiTheme="majorEastAsia" w:cs="Arial"/>
        </w:rPr>
      </w:pPr>
    </w:p>
    <w:p w14:paraId="19A6AD0D" w14:textId="77777777" w:rsidR="008C3F09" w:rsidRPr="000C76EE" w:rsidRDefault="008C3F09" w:rsidP="008C3F09">
      <w:pPr>
        <w:rPr>
          <w:rFonts w:asciiTheme="majorEastAsia" w:eastAsiaTheme="majorEastAsia" w:hAnsiTheme="majorEastAsia" w:cs="Arial"/>
          <w:b/>
          <w:bCs/>
        </w:rPr>
      </w:pPr>
      <w:r w:rsidRPr="000C76EE">
        <w:rPr>
          <w:rFonts w:asciiTheme="majorEastAsia" w:eastAsiaTheme="majorEastAsia" w:hAnsiTheme="majorEastAsia" w:cs="Arial" w:hint="eastAsia"/>
          <w:b/>
          <w:bCs/>
        </w:rPr>
        <w:t>１</w:t>
      </w:r>
      <w:r>
        <w:rPr>
          <w:rFonts w:asciiTheme="majorEastAsia" w:eastAsiaTheme="majorEastAsia" w:hAnsiTheme="majorEastAsia" w:cs="Arial" w:hint="eastAsia"/>
          <w:b/>
          <w:bCs/>
        </w:rPr>
        <w:t>１</w:t>
      </w:r>
      <w:r w:rsidRPr="000C76EE">
        <w:rPr>
          <w:rFonts w:asciiTheme="majorEastAsia" w:eastAsiaTheme="majorEastAsia" w:hAnsiTheme="majorEastAsia" w:cs="Arial" w:hint="eastAsia"/>
          <w:b/>
          <w:bCs/>
        </w:rPr>
        <w:t>．契約交渉</w:t>
      </w:r>
    </w:p>
    <w:p w14:paraId="2A497E4D" w14:textId="5775544C" w:rsidR="008C3F09" w:rsidRPr="00E143EB" w:rsidRDefault="008C3F09" w:rsidP="008C3F09">
      <w:pPr>
        <w:ind w:left="708" w:hangingChars="295" w:hanging="708"/>
        <w:rPr>
          <w:rFonts w:asciiTheme="majorEastAsia" w:eastAsiaTheme="majorEastAsia" w:hAnsiTheme="majorEastAsia" w:cs="Arial"/>
        </w:rPr>
      </w:pPr>
      <w:r w:rsidRPr="00E143EB">
        <w:rPr>
          <w:rFonts w:asciiTheme="majorEastAsia" w:eastAsiaTheme="majorEastAsia" w:hAnsiTheme="majorEastAsia" w:cs="Arial" w:hint="eastAsia"/>
        </w:rPr>
        <w:t>（１）プロポーザル評価結果に基づき上位者の最大</w:t>
      </w:r>
      <w:r w:rsidR="005B6E5A" w:rsidRPr="00E143EB">
        <w:rPr>
          <w:rFonts w:asciiTheme="majorEastAsia" w:eastAsiaTheme="majorEastAsia" w:hAnsiTheme="majorEastAsia" w:hint="eastAsia"/>
          <w:szCs w:val="22"/>
        </w:rPr>
        <w:t>４</w:t>
      </w:r>
      <w:r w:rsidRPr="00E143EB">
        <w:rPr>
          <w:rFonts w:asciiTheme="majorEastAsia" w:eastAsiaTheme="majorEastAsia" w:hAnsiTheme="majorEastAsia" w:cs="Arial" w:hint="eastAsia"/>
        </w:rPr>
        <w:t>社と契約交渉を行います。</w:t>
      </w:r>
    </w:p>
    <w:p w14:paraId="607F1AC0" w14:textId="77777777" w:rsidR="008C3F09" w:rsidRPr="00E143EB" w:rsidRDefault="008C3F09" w:rsidP="008C3F09">
      <w:pPr>
        <w:ind w:left="708" w:hangingChars="295" w:hanging="708"/>
        <w:rPr>
          <w:rFonts w:asciiTheme="majorEastAsia" w:eastAsiaTheme="majorEastAsia" w:hAnsiTheme="majorEastAsia" w:cs="Arial"/>
        </w:rPr>
      </w:pPr>
      <w:r w:rsidRPr="00E143EB">
        <w:rPr>
          <w:rFonts w:asciiTheme="majorEastAsia" w:eastAsiaTheme="majorEastAsia" w:hAnsiTheme="majorEastAsia" w:cs="Arial" w:hint="eastAsia"/>
        </w:rPr>
        <w:t>（２）契約交渉は上記</w:t>
      </w:r>
      <w:r w:rsidRPr="00E143EB">
        <w:rPr>
          <w:rFonts w:asciiTheme="majorEastAsia" w:eastAsiaTheme="majorEastAsia" w:hAnsiTheme="majorEastAsia" w:cs="Arial" w:hint="eastAsia"/>
          <w:b/>
        </w:rPr>
        <w:t>４.</w:t>
      </w:r>
      <w:r w:rsidRPr="00E143EB">
        <w:rPr>
          <w:rFonts w:asciiTheme="majorEastAsia" w:eastAsiaTheme="majorEastAsia" w:hAnsiTheme="majorEastAsia" w:cs="Arial" w:hint="eastAsia"/>
        </w:rPr>
        <w:t>の所在地にて実施します。</w:t>
      </w:r>
    </w:p>
    <w:p w14:paraId="07321C3C" w14:textId="77777777" w:rsidR="008C3F09" w:rsidRPr="00E143EB" w:rsidRDefault="008C3F09" w:rsidP="008C3F09">
      <w:pPr>
        <w:ind w:left="708" w:hangingChars="295" w:hanging="708"/>
        <w:rPr>
          <w:rFonts w:asciiTheme="majorEastAsia" w:eastAsiaTheme="majorEastAsia" w:hAnsiTheme="majorEastAsia" w:cs="Arial"/>
        </w:rPr>
      </w:pPr>
      <w:r w:rsidRPr="00E143EB">
        <w:rPr>
          <w:rFonts w:asciiTheme="majorEastAsia" w:eastAsiaTheme="majorEastAsia" w:hAnsiTheme="majorEastAsia" w:cs="Arial" w:hint="eastAsia"/>
        </w:rPr>
        <w:t>（３）契約交渉に当たっては、当方が提示している業務仕様書及び提案頂いた内容に基づき、最終的な業務内容を協議します。</w:t>
      </w:r>
    </w:p>
    <w:p w14:paraId="2871CD2A" w14:textId="77777777" w:rsidR="008C3F09" w:rsidRPr="00E143EB" w:rsidRDefault="008C3F09" w:rsidP="008C3F09">
      <w:pPr>
        <w:adjustRightInd w:val="0"/>
        <w:snapToGrid w:val="0"/>
        <w:rPr>
          <w:rFonts w:asciiTheme="majorEastAsia" w:eastAsiaTheme="majorEastAsia" w:hAnsiTheme="majorEastAsia" w:cs="Arial"/>
        </w:rPr>
      </w:pPr>
    </w:p>
    <w:p w14:paraId="30D893E8" w14:textId="77777777" w:rsidR="008C3F09" w:rsidRPr="00E143EB" w:rsidRDefault="008C3F09" w:rsidP="008C3F09">
      <w:pPr>
        <w:adjustRightInd w:val="0"/>
        <w:snapToGrid w:val="0"/>
        <w:rPr>
          <w:rFonts w:asciiTheme="majorEastAsia" w:eastAsiaTheme="majorEastAsia" w:hAnsiTheme="majorEastAsia" w:cs="Arial"/>
          <w:b/>
          <w:bCs/>
        </w:rPr>
      </w:pPr>
      <w:r w:rsidRPr="00E143EB">
        <w:rPr>
          <w:rFonts w:asciiTheme="majorEastAsia" w:eastAsiaTheme="majorEastAsia" w:hAnsiTheme="majorEastAsia" w:cs="Arial" w:hint="eastAsia"/>
          <w:b/>
          <w:bCs/>
        </w:rPr>
        <w:t>１２</w:t>
      </w:r>
      <w:r w:rsidRPr="00E143EB">
        <w:rPr>
          <w:rFonts w:asciiTheme="majorEastAsia" w:eastAsiaTheme="majorEastAsia" w:hAnsiTheme="majorEastAsia" w:cs="Arial"/>
          <w:b/>
          <w:bCs/>
        </w:rPr>
        <w:t>．契約書作成及び締結</w:t>
      </w:r>
    </w:p>
    <w:p w14:paraId="7FAF0857" w14:textId="77777777" w:rsidR="008C3F09" w:rsidRPr="00E143EB" w:rsidRDefault="008C3F09" w:rsidP="008C3F09">
      <w:pPr>
        <w:adjustRightInd w:val="0"/>
        <w:snapToGrid w:val="0"/>
        <w:ind w:leftChars="300" w:left="720"/>
        <w:rPr>
          <w:rFonts w:asciiTheme="majorEastAsia" w:eastAsiaTheme="majorEastAsia" w:hAnsiTheme="majorEastAsia" w:cs="Arial"/>
        </w:rPr>
      </w:pPr>
      <w:r w:rsidRPr="00E143EB">
        <w:rPr>
          <w:rFonts w:asciiTheme="majorEastAsia" w:eastAsiaTheme="majorEastAsia" w:hAnsiTheme="majorEastAsia" w:cs="Arial" w:hint="eastAsia"/>
        </w:rPr>
        <w:t>上記</w:t>
      </w:r>
      <w:r w:rsidRPr="00E143EB">
        <w:rPr>
          <w:rFonts w:asciiTheme="majorEastAsia" w:eastAsiaTheme="majorEastAsia" w:hAnsiTheme="majorEastAsia" w:cs="Arial" w:hint="eastAsia"/>
          <w:b/>
        </w:rPr>
        <w:t>１１．</w:t>
      </w:r>
      <w:r w:rsidRPr="00E143EB">
        <w:rPr>
          <w:rFonts w:asciiTheme="majorEastAsia" w:eastAsiaTheme="majorEastAsia" w:hAnsiTheme="majorEastAsia" w:cs="Arial" w:hint="eastAsia"/>
        </w:rPr>
        <w:t>により合意に至った者は、原則</w:t>
      </w:r>
      <w:r w:rsidRPr="00E143EB">
        <w:rPr>
          <w:rFonts w:asciiTheme="majorEastAsia" w:eastAsiaTheme="majorEastAsia" w:hAnsiTheme="majorEastAsia" w:cs="Arial"/>
        </w:rPr>
        <w:t>「第</w:t>
      </w:r>
      <w:r w:rsidRPr="00E143EB">
        <w:rPr>
          <w:rFonts w:asciiTheme="majorEastAsia" w:eastAsiaTheme="majorEastAsia" w:hAnsiTheme="majorEastAsia" w:cs="Arial" w:hint="eastAsia"/>
        </w:rPr>
        <w:t>５</w:t>
      </w:r>
      <w:r w:rsidRPr="00E143EB">
        <w:rPr>
          <w:rFonts w:asciiTheme="majorEastAsia" w:eastAsiaTheme="majorEastAsia" w:hAnsiTheme="majorEastAsia" w:cs="Arial"/>
        </w:rPr>
        <w:t xml:space="preserve">　契約書（案）」に基づき、速やかに契約書を作成し、締結するものとします。</w:t>
      </w:r>
    </w:p>
    <w:p w14:paraId="78DFE25F" w14:textId="77777777" w:rsidR="008C3F09" w:rsidRPr="00E143EB" w:rsidRDefault="008C3F09" w:rsidP="008C3F09">
      <w:pPr>
        <w:adjustRightInd w:val="0"/>
        <w:snapToGrid w:val="0"/>
        <w:ind w:left="708" w:hangingChars="295" w:hanging="708"/>
        <w:jc w:val="left"/>
        <w:rPr>
          <w:rFonts w:asciiTheme="majorEastAsia" w:eastAsiaTheme="majorEastAsia" w:hAnsiTheme="majorEastAsia" w:cs="Arial"/>
        </w:rPr>
      </w:pPr>
      <w:r w:rsidRPr="00E143EB">
        <w:rPr>
          <w:rFonts w:asciiTheme="majorEastAsia" w:eastAsiaTheme="majorEastAsia" w:hAnsiTheme="majorEastAsia" w:cs="Arial" w:hint="eastAsia"/>
        </w:rPr>
        <w:t xml:space="preserve">　</w:t>
      </w:r>
    </w:p>
    <w:p w14:paraId="3FFC3E96" w14:textId="77777777" w:rsidR="008C3F09" w:rsidRPr="00E143EB" w:rsidRDefault="008C3F09" w:rsidP="008C3F09">
      <w:pPr>
        <w:adjustRightInd w:val="0"/>
        <w:snapToGrid w:val="0"/>
        <w:rPr>
          <w:rFonts w:asciiTheme="majorEastAsia" w:eastAsiaTheme="majorEastAsia" w:hAnsiTheme="majorEastAsia" w:cs="Arial"/>
          <w:b/>
          <w:bCs/>
        </w:rPr>
      </w:pPr>
      <w:r w:rsidRPr="00E143EB">
        <w:rPr>
          <w:rFonts w:asciiTheme="majorEastAsia" w:eastAsiaTheme="majorEastAsia" w:hAnsiTheme="majorEastAsia" w:cs="Arial" w:hint="eastAsia"/>
          <w:b/>
          <w:bCs/>
        </w:rPr>
        <w:t>１３</w:t>
      </w:r>
      <w:r w:rsidRPr="00E143EB">
        <w:rPr>
          <w:rFonts w:asciiTheme="majorEastAsia" w:eastAsiaTheme="majorEastAsia" w:hAnsiTheme="majorEastAsia" w:cs="Arial"/>
          <w:b/>
          <w:bCs/>
        </w:rPr>
        <w:t>．その他</w:t>
      </w:r>
    </w:p>
    <w:p w14:paraId="4AF9E5DF" w14:textId="5E1C5AE7" w:rsidR="008C3F09" w:rsidRPr="00E143EB" w:rsidRDefault="008C3F09" w:rsidP="008C3F09">
      <w:pPr>
        <w:adjustRightInd w:val="0"/>
        <w:snapToGrid w:val="0"/>
        <w:ind w:left="720" w:hangingChars="300" w:hanging="720"/>
        <w:rPr>
          <w:rFonts w:asciiTheme="majorEastAsia" w:eastAsiaTheme="majorEastAsia" w:hAnsiTheme="majorEastAsia" w:cs="Arial"/>
          <w:b/>
          <w:bCs/>
        </w:rPr>
      </w:pPr>
      <w:r w:rsidRPr="00E143EB">
        <w:rPr>
          <w:rFonts w:asciiTheme="majorEastAsia" w:eastAsiaTheme="majorEastAsia" w:hAnsiTheme="majorEastAsia" w:cs="Arial"/>
        </w:rPr>
        <w:t>（１）手続において使用する言語及び通貨は、</w:t>
      </w:r>
      <w:r w:rsidR="00C049D7" w:rsidRPr="00E143EB">
        <w:rPr>
          <w:rFonts w:asciiTheme="majorEastAsia" w:eastAsiaTheme="majorEastAsia" w:hAnsiTheme="majorEastAsia" w:cs="Arial" w:hint="eastAsia"/>
        </w:rPr>
        <w:t>日本</w:t>
      </w:r>
      <w:r w:rsidRPr="00E143EB">
        <w:rPr>
          <w:rFonts w:asciiTheme="majorEastAsia" w:eastAsiaTheme="majorEastAsia" w:hAnsiTheme="majorEastAsia" w:cs="Arial"/>
        </w:rPr>
        <w:t>語及び</w:t>
      </w:r>
      <w:r w:rsidRPr="00E143EB">
        <w:rPr>
          <w:rFonts w:asciiTheme="majorEastAsia" w:eastAsiaTheme="majorEastAsia" w:hAnsiTheme="majorEastAsia" w:cs="Arial" w:hint="eastAsia"/>
        </w:rPr>
        <w:t>中華人民共和</w:t>
      </w:r>
      <w:r w:rsidRPr="00E143EB">
        <w:rPr>
          <w:rFonts w:asciiTheme="majorEastAsia" w:eastAsiaTheme="majorEastAsia" w:hAnsiTheme="majorEastAsia" w:cs="Arial"/>
        </w:rPr>
        <w:t>国通貨に限ります。</w:t>
      </w:r>
    </w:p>
    <w:p w14:paraId="6FF46CA2" w14:textId="77777777" w:rsidR="008C3F09" w:rsidRPr="00E143EB" w:rsidRDefault="008C3F09" w:rsidP="008C3F09">
      <w:pPr>
        <w:adjustRightInd w:val="0"/>
        <w:snapToGrid w:val="0"/>
        <w:ind w:left="708" w:hangingChars="295" w:hanging="708"/>
        <w:rPr>
          <w:rFonts w:asciiTheme="majorEastAsia" w:eastAsiaTheme="majorEastAsia" w:hAnsiTheme="majorEastAsia" w:cs="Arial"/>
        </w:rPr>
      </w:pPr>
      <w:r w:rsidRPr="00E143EB">
        <w:rPr>
          <w:rFonts w:asciiTheme="majorEastAsia" w:eastAsiaTheme="majorEastAsia" w:hAnsiTheme="majorEastAsia" w:cs="Arial"/>
        </w:rPr>
        <w:t>（２）</w:t>
      </w:r>
      <w:r w:rsidRPr="00E143EB">
        <w:rPr>
          <w:rFonts w:asciiTheme="majorEastAsia" w:eastAsiaTheme="majorEastAsia" w:hAnsiTheme="majorEastAsia" w:cs="Arial" w:hint="eastAsia"/>
        </w:rPr>
        <w:t>本件の競争参加または結果にかかわらず、見積書および関連文書の準備作業において発生した費用について、発注者は一切支払いません。</w:t>
      </w:r>
    </w:p>
    <w:p w14:paraId="0EF86DC7" w14:textId="77777777" w:rsidR="008C3F09" w:rsidRPr="00E143EB" w:rsidRDefault="008C3F09" w:rsidP="008C3F09">
      <w:pPr>
        <w:adjustRightInd w:val="0"/>
        <w:snapToGrid w:val="0"/>
        <w:ind w:leftChars="3" w:left="727" w:hangingChars="300" w:hanging="720"/>
        <w:rPr>
          <w:rFonts w:asciiTheme="majorEastAsia" w:eastAsiaTheme="majorEastAsia" w:hAnsiTheme="majorEastAsia" w:cs="Arial"/>
        </w:rPr>
      </w:pPr>
      <w:r w:rsidRPr="00E143EB">
        <w:rPr>
          <w:rFonts w:asciiTheme="majorEastAsia" w:eastAsiaTheme="majorEastAsia" w:hAnsiTheme="majorEastAsia" w:cs="Arial"/>
        </w:rPr>
        <w:t>（</w:t>
      </w:r>
      <w:r w:rsidRPr="00E143EB">
        <w:rPr>
          <w:rFonts w:asciiTheme="majorEastAsia" w:eastAsiaTheme="majorEastAsia" w:hAnsiTheme="majorEastAsia" w:cs="Arial" w:hint="eastAsia"/>
        </w:rPr>
        <w:t>３</w:t>
      </w:r>
      <w:r w:rsidRPr="00E143EB">
        <w:rPr>
          <w:rFonts w:asciiTheme="majorEastAsia" w:eastAsiaTheme="majorEastAsia" w:hAnsiTheme="majorEastAsia" w:cs="Arial"/>
        </w:rPr>
        <w:t>）</w:t>
      </w:r>
      <w:r w:rsidRPr="00E143EB">
        <w:rPr>
          <w:rFonts w:asciiTheme="majorEastAsia" w:eastAsiaTheme="majorEastAsia" w:hAnsiTheme="majorEastAsia" w:cs="Arial" w:hint="eastAsia"/>
        </w:rPr>
        <w:t>当</w:t>
      </w:r>
      <w:r w:rsidRPr="00E143EB">
        <w:rPr>
          <w:rFonts w:asciiTheme="majorEastAsia" w:eastAsiaTheme="majorEastAsia" w:hAnsiTheme="majorEastAsia" w:cs="Arial"/>
        </w:rPr>
        <w:t>機構が配布・貸与した資料・提供した情報（口頭によるものを含む）は、本件業務のプロポーザル及び見積書を作成するためのみに使用することとし、複写又は他の目的のために転用等使用しないで</w:t>
      </w:r>
      <w:r w:rsidRPr="00E143EB">
        <w:rPr>
          <w:rFonts w:asciiTheme="majorEastAsia" w:eastAsiaTheme="majorEastAsia" w:hAnsiTheme="majorEastAsia" w:cs="Arial" w:hint="eastAsia"/>
        </w:rPr>
        <w:t>くだ</w:t>
      </w:r>
      <w:r w:rsidRPr="00E143EB">
        <w:rPr>
          <w:rFonts w:asciiTheme="majorEastAsia" w:eastAsiaTheme="majorEastAsia" w:hAnsiTheme="majorEastAsia" w:cs="Arial"/>
        </w:rPr>
        <w:t>さい。</w:t>
      </w:r>
    </w:p>
    <w:p w14:paraId="6B98268F" w14:textId="77777777" w:rsidR="008C3F09" w:rsidRDefault="008C3F09" w:rsidP="008C3F09">
      <w:pPr>
        <w:adjustRightInd w:val="0"/>
        <w:snapToGrid w:val="0"/>
        <w:ind w:leftChars="3" w:left="727" w:hangingChars="300" w:hanging="720"/>
        <w:rPr>
          <w:rFonts w:asciiTheme="majorEastAsia" w:eastAsiaTheme="majorEastAsia" w:hAnsiTheme="majorEastAsia" w:cs="Arial"/>
        </w:rPr>
      </w:pPr>
      <w:r w:rsidRPr="00E143EB">
        <w:rPr>
          <w:rFonts w:asciiTheme="majorEastAsia" w:eastAsiaTheme="majorEastAsia" w:hAnsiTheme="majorEastAsia" w:cs="Arial"/>
        </w:rPr>
        <w:t>（</w:t>
      </w:r>
      <w:r w:rsidRPr="00E143EB">
        <w:rPr>
          <w:rFonts w:asciiTheme="majorEastAsia" w:eastAsiaTheme="majorEastAsia" w:hAnsiTheme="majorEastAsia" w:cs="Arial" w:hint="eastAsia"/>
        </w:rPr>
        <w:t>４</w:t>
      </w:r>
      <w:r w:rsidRPr="00E143EB">
        <w:rPr>
          <w:rFonts w:asciiTheme="majorEastAsia" w:eastAsiaTheme="majorEastAsia" w:hAnsiTheme="majorEastAsia" w:cs="Arial"/>
        </w:rPr>
        <w:t>）プロポーザル等は、本件業務の</w:t>
      </w:r>
      <w:r w:rsidRPr="00E143EB">
        <w:rPr>
          <w:rFonts w:asciiTheme="majorEastAsia" w:eastAsiaTheme="majorEastAsia" w:hAnsiTheme="majorEastAsia" w:cs="Arial" w:hint="eastAsia"/>
        </w:rPr>
        <w:t>契約交渉順位</w:t>
      </w:r>
      <w:r w:rsidRPr="00E143EB">
        <w:rPr>
          <w:rFonts w:asciiTheme="majorEastAsia" w:eastAsiaTheme="majorEastAsia" w:hAnsiTheme="majorEastAsia" w:cs="Arial"/>
        </w:rPr>
        <w:t>を決定</w:t>
      </w:r>
      <w:r w:rsidRPr="00E143EB">
        <w:rPr>
          <w:rFonts w:asciiTheme="majorEastAsia" w:eastAsiaTheme="majorEastAsia" w:hAnsiTheme="majorEastAsia" w:cs="Arial" w:hint="eastAsia"/>
        </w:rPr>
        <w:t>し、また、契約交</w:t>
      </w:r>
      <w:r w:rsidRPr="000C76EE">
        <w:rPr>
          <w:rFonts w:asciiTheme="majorEastAsia" w:eastAsiaTheme="majorEastAsia" w:hAnsiTheme="majorEastAsia" w:cs="Arial" w:hint="eastAsia"/>
        </w:rPr>
        <w:t>渉を行う</w:t>
      </w:r>
      <w:r w:rsidRPr="000C76EE">
        <w:rPr>
          <w:rFonts w:asciiTheme="majorEastAsia" w:eastAsiaTheme="majorEastAsia" w:hAnsiTheme="majorEastAsia" w:cs="Arial"/>
        </w:rPr>
        <w:t>目的以外に使用しません。</w:t>
      </w:r>
    </w:p>
    <w:p w14:paraId="470C2FCA" w14:textId="77777777" w:rsidR="008C3F09" w:rsidRDefault="008C3F09" w:rsidP="008C3F09">
      <w:pPr>
        <w:adjustRightInd w:val="0"/>
        <w:snapToGrid w:val="0"/>
        <w:ind w:leftChars="3" w:left="727" w:hangingChars="300" w:hanging="720"/>
        <w:rPr>
          <w:rFonts w:asciiTheme="majorEastAsia" w:eastAsiaTheme="majorEastAsia" w:hAnsiTheme="majorEastAsia" w:cs="Arial"/>
        </w:rPr>
      </w:pPr>
      <w:r>
        <w:rPr>
          <w:rFonts w:asciiTheme="majorEastAsia" w:eastAsiaTheme="majorEastAsia" w:hAnsiTheme="majorEastAsia" w:cs="Arial"/>
        </w:rPr>
        <w:t>（</w:t>
      </w:r>
      <w:r>
        <w:rPr>
          <w:rFonts w:asciiTheme="majorEastAsia" w:eastAsiaTheme="majorEastAsia" w:hAnsiTheme="majorEastAsia" w:cs="Arial" w:hint="eastAsia"/>
        </w:rPr>
        <w:t>５</w:t>
      </w:r>
      <w:r w:rsidRPr="000C76EE">
        <w:rPr>
          <w:rFonts w:asciiTheme="majorEastAsia" w:eastAsiaTheme="majorEastAsia" w:hAnsiTheme="majorEastAsia" w:cs="Arial"/>
        </w:rPr>
        <w:t>）</w:t>
      </w:r>
      <w:r w:rsidRPr="000C76EE">
        <w:rPr>
          <w:rFonts w:asciiTheme="majorEastAsia" w:eastAsiaTheme="majorEastAsia" w:hAnsiTheme="majorEastAsia" w:cs="Arial" w:hint="eastAsia"/>
        </w:rPr>
        <w:t>採用となった</w:t>
      </w:r>
      <w:r w:rsidRPr="000C76EE">
        <w:rPr>
          <w:rFonts w:asciiTheme="majorEastAsia" w:eastAsiaTheme="majorEastAsia" w:hAnsiTheme="majorEastAsia" w:cs="Arial"/>
        </w:rPr>
        <w:t>プロポーザル等については返却いたしません。また、</w:t>
      </w:r>
      <w:r w:rsidRPr="000C76EE">
        <w:rPr>
          <w:rFonts w:asciiTheme="majorEastAsia" w:eastAsiaTheme="majorEastAsia" w:hAnsiTheme="majorEastAsia" w:cs="Arial" w:hint="eastAsia"/>
        </w:rPr>
        <w:t>不採用となった</w:t>
      </w:r>
      <w:r w:rsidRPr="000C76EE">
        <w:rPr>
          <w:rFonts w:asciiTheme="majorEastAsia" w:eastAsiaTheme="majorEastAsia" w:hAnsiTheme="majorEastAsia" w:cs="Arial"/>
        </w:rPr>
        <w:t>プロポーザルについては、提出者の要望があれば、（正）のみ返却しますので、</w:t>
      </w:r>
      <w:r w:rsidRPr="000C76EE">
        <w:rPr>
          <w:rFonts w:asciiTheme="majorEastAsia" w:eastAsiaTheme="majorEastAsia" w:hAnsiTheme="majorEastAsia" w:cs="Arial" w:hint="eastAsia"/>
        </w:rPr>
        <w:t>プロポーザル評価結果通知</w:t>
      </w:r>
      <w:r w:rsidRPr="000C76EE">
        <w:rPr>
          <w:rFonts w:asciiTheme="majorEastAsia" w:eastAsiaTheme="majorEastAsia" w:hAnsiTheme="majorEastAsia" w:cs="Arial"/>
        </w:rPr>
        <w:t>の日から２週間以内に上記</w:t>
      </w:r>
      <w:r w:rsidRPr="000C76EE">
        <w:rPr>
          <w:rFonts w:asciiTheme="majorEastAsia" w:eastAsiaTheme="majorEastAsia" w:hAnsiTheme="majorEastAsia" w:cs="Arial"/>
          <w:b/>
        </w:rPr>
        <w:t>４</w:t>
      </w:r>
      <w:r w:rsidRPr="000C76EE">
        <w:rPr>
          <w:rFonts w:asciiTheme="majorEastAsia" w:eastAsiaTheme="majorEastAsia" w:hAnsiTheme="majorEastAsia" w:cs="Arial" w:hint="eastAsia"/>
          <w:b/>
        </w:rPr>
        <w:t>．</w:t>
      </w:r>
      <w:r w:rsidRPr="000C76EE">
        <w:rPr>
          <w:rFonts w:asciiTheme="majorEastAsia" w:eastAsiaTheme="majorEastAsia" w:hAnsiTheme="majorEastAsia" w:cs="Arial"/>
        </w:rPr>
        <w:t>窓口までご連絡願います。要望がない場合には、機構が適切な方法で処分（シュレッダー処理等）いたします。なお、</w:t>
      </w:r>
      <w:r w:rsidRPr="000C76EE">
        <w:rPr>
          <w:rFonts w:asciiTheme="majorEastAsia" w:eastAsiaTheme="majorEastAsia" w:hAnsiTheme="majorEastAsia" w:cs="Arial" w:hint="eastAsia"/>
        </w:rPr>
        <w:t>受注者となった者</w:t>
      </w:r>
      <w:r w:rsidRPr="000C76EE">
        <w:rPr>
          <w:rFonts w:asciiTheme="majorEastAsia" w:eastAsiaTheme="majorEastAsia" w:hAnsiTheme="majorEastAsia" w:cs="Arial"/>
        </w:rPr>
        <w:t>以外のプロポーザル等にて提案された計画、手法は無断で使用しません。</w:t>
      </w:r>
    </w:p>
    <w:p w14:paraId="39922B54" w14:textId="17FFABBF" w:rsidR="008C3F09" w:rsidRDefault="008C3F09" w:rsidP="008C3F09">
      <w:pPr>
        <w:adjustRightInd w:val="0"/>
        <w:snapToGrid w:val="0"/>
        <w:ind w:leftChars="3" w:left="727" w:hangingChars="300" w:hanging="720"/>
        <w:rPr>
          <w:rFonts w:asciiTheme="majorEastAsia" w:eastAsiaTheme="majorEastAsia" w:hAnsiTheme="majorEastAsia" w:cs="Arial"/>
        </w:rPr>
      </w:pPr>
      <w:r>
        <w:rPr>
          <w:rFonts w:asciiTheme="majorEastAsia" w:eastAsiaTheme="majorEastAsia" w:hAnsiTheme="majorEastAsia" w:cs="Arial"/>
        </w:rPr>
        <w:t>（</w:t>
      </w:r>
      <w:r>
        <w:rPr>
          <w:rFonts w:asciiTheme="majorEastAsia" w:eastAsiaTheme="majorEastAsia" w:hAnsiTheme="majorEastAsia" w:cs="Arial" w:hint="eastAsia"/>
        </w:rPr>
        <w:t>６</w:t>
      </w:r>
      <w:r w:rsidRPr="000C76EE">
        <w:rPr>
          <w:rFonts w:asciiTheme="majorEastAsia" w:eastAsiaTheme="majorEastAsia" w:hAnsiTheme="majorEastAsia" w:cs="Arial"/>
        </w:rPr>
        <w:t>）プロポーザル等に含まれる個人情報等については、「独立行政法人等の保有する個人情報の保護に関する法律（平成15年法律第59号）」に従い、適切に管理し取り扱います。</w:t>
      </w:r>
    </w:p>
    <w:p w14:paraId="37951247" w14:textId="77777777" w:rsidR="008C3F09" w:rsidRPr="0082664A" w:rsidRDefault="008C3F09" w:rsidP="008C3F09">
      <w:pPr>
        <w:adjustRightInd w:val="0"/>
        <w:snapToGrid w:val="0"/>
        <w:ind w:left="720" w:hangingChars="300" w:hanging="720"/>
        <w:rPr>
          <w:rFonts w:hAnsi="ＭＳ ゴシック" w:cs="Times New Roman"/>
          <w:szCs w:val="20"/>
        </w:rPr>
      </w:pPr>
      <w:r w:rsidRPr="0082664A">
        <w:rPr>
          <w:rFonts w:hAnsi="ＭＳ ゴシック" w:cs="Times New Roman" w:hint="eastAsia"/>
          <w:szCs w:val="20"/>
        </w:rPr>
        <w:t>（</w:t>
      </w:r>
      <w:r>
        <w:rPr>
          <w:rFonts w:hAnsi="ＭＳ ゴシック" w:cs="Times New Roman" w:hint="eastAsia"/>
          <w:szCs w:val="20"/>
        </w:rPr>
        <w:t>７</w:t>
      </w:r>
      <w:r w:rsidRPr="0082664A">
        <w:rPr>
          <w:rFonts w:hAnsi="ＭＳ ゴシック" w:cs="Times New Roman" w:hint="eastAsia"/>
          <w:szCs w:val="20"/>
        </w:rPr>
        <w:t>）</w:t>
      </w:r>
      <w:r>
        <w:rPr>
          <w:rFonts w:hAnsi="ＭＳ ゴシック" w:cs="Times New Roman" w:hint="eastAsia"/>
          <w:szCs w:val="20"/>
        </w:rPr>
        <w:t>プロポーザルの評価</w:t>
      </w:r>
      <w:r w:rsidRPr="0082664A">
        <w:rPr>
          <w:rFonts w:hAnsi="ＭＳ ゴシック" w:cs="Times New Roman" w:hint="eastAsia"/>
          <w:szCs w:val="20"/>
        </w:rPr>
        <w:t>の結果</w:t>
      </w:r>
      <w:r>
        <w:rPr>
          <w:rFonts w:hAnsi="ＭＳ ゴシック" w:cs="Times New Roman" w:hint="eastAsia"/>
          <w:szCs w:val="20"/>
        </w:rPr>
        <w:t>契約交渉の相手先として選定されなかった者</w:t>
      </w:r>
      <w:r w:rsidRPr="0082664A">
        <w:rPr>
          <w:rFonts w:hAnsi="ＭＳ ゴシック" w:cs="Times New Roman" w:hint="eastAsia"/>
          <w:szCs w:val="20"/>
        </w:rPr>
        <w:t>については、その理由について、以下のとおり書面により説明を求めることができます。</w:t>
      </w:r>
    </w:p>
    <w:p w14:paraId="6CEB02AF" w14:textId="4BF8CB26" w:rsidR="008C3F09" w:rsidRPr="00966BAD" w:rsidRDefault="008C3F09" w:rsidP="008C3F09">
      <w:pPr>
        <w:ind w:leftChars="240" w:left="2122" w:hanging="1546"/>
        <w:rPr>
          <w:rFonts w:hAnsi="ＭＳ ゴシック" w:cs="Times New Roman"/>
          <w:szCs w:val="20"/>
        </w:rPr>
      </w:pPr>
      <w:r w:rsidRPr="0082664A">
        <w:rPr>
          <w:rFonts w:hAnsi="ＭＳ ゴシック" w:cs="Times New Roman" w:hint="eastAsia"/>
          <w:szCs w:val="20"/>
        </w:rPr>
        <w:t>ア．</w:t>
      </w:r>
      <w:r w:rsidRPr="00966BAD">
        <w:rPr>
          <w:rFonts w:hAnsi="ＭＳ ゴシック" w:cs="Times New Roman" w:hint="eastAsia"/>
          <w:szCs w:val="20"/>
        </w:rPr>
        <w:t>説明依頼期限：</w:t>
      </w:r>
      <w:r>
        <w:rPr>
          <w:rFonts w:hAnsi="ＭＳ ゴシック" w:cs="Times New Roman" w:hint="eastAsia"/>
          <w:szCs w:val="20"/>
        </w:rPr>
        <w:t>2019</w:t>
      </w:r>
      <w:r w:rsidRPr="00966BAD">
        <w:rPr>
          <w:rFonts w:hAnsi="ＭＳ ゴシック" w:cs="Times New Roman" w:hint="eastAsia"/>
          <w:szCs w:val="20"/>
        </w:rPr>
        <w:t>年</w:t>
      </w:r>
      <w:r>
        <w:rPr>
          <w:rFonts w:hAnsi="ＭＳ ゴシック" w:hint="eastAsia"/>
          <w:color w:val="000000"/>
        </w:rPr>
        <w:t>5月</w:t>
      </w:r>
      <w:r w:rsidR="00B028C5">
        <w:rPr>
          <w:rFonts w:hAnsi="ＭＳ ゴシック" w:hint="eastAsia"/>
          <w:color w:val="000000"/>
        </w:rPr>
        <w:t>27</w:t>
      </w:r>
      <w:r w:rsidRPr="00966BAD">
        <w:rPr>
          <w:rFonts w:hAnsi="ＭＳ ゴシック" w:cs="Times New Roman" w:hint="eastAsia"/>
          <w:szCs w:val="20"/>
        </w:rPr>
        <w:t>日（</w:t>
      </w:r>
      <w:r w:rsidR="00B028C5">
        <w:rPr>
          <w:rFonts w:hAnsi="ＭＳ ゴシック" w:cs="Times New Roman" w:hint="eastAsia"/>
          <w:szCs w:val="20"/>
        </w:rPr>
        <w:t>月</w:t>
      </w:r>
      <w:r w:rsidRPr="00966BAD">
        <w:rPr>
          <w:rFonts w:hAnsi="ＭＳ ゴシック" w:cs="Times New Roman" w:hint="eastAsia"/>
          <w:szCs w:val="20"/>
        </w:rPr>
        <w:t>）</w:t>
      </w:r>
      <w:r>
        <w:rPr>
          <w:rFonts w:hAnsi="ＭＳ ゴシック" w:cs="Times New Roman" w:hint="eastAsia"/>
          <w:szCs w:val="20"/>
        </w:rPr>
        <w:t>午後4時</w:t>
      </w:r>
      <w:r w:rsidRPr="00966BAD">
        <w:rPr>
          <w:rFonts w:hAnsi="ＭＳ ゴシック" w:cs="Times New Roman" w:hint="eastAsia"/>
          <w:szCs w:val="20"/>
        </w:rPr>
        <w:t xml:space="preserve">まで </w:t>
      </w:r>
    </w:p>
    <w:p w14:paraId="0ED2EC10" w14:textId="77777777" w:rsidR="008C3F09" w:rsidRPr="0082664A" w:rsidRDefault="008C3F09" w:rsidP="008C3F09">
      <w:pPr>
        <w:ind w:leftChars="240" w:left="2122" w:hanging="1546"/>
        <w:rPr>
          <w:rFonts w:hAnsi="ＭＳ ゴシック" w:cs="Times New Roman"/>
          <w:szCs w:val="20"/>
        </w:rPr>
      </w:pPr>
      <w:r w:rsidRPr="00966BAD">
        <w:rPr>
          <w:rFonts w:hAnsi="ＭＳ ゴシック" w:cs="Times New Roman" w:hint="eastAsia"/>
          <w:szCs w:val="20"/>
        </w:rPr>
        <w:t>イ．説明依頼方法：上記</w:t>
      </w:r>
      <w:r w:rsidRPr="00966BAD">
        <w:rPr>
          <w:rFonts w:hAnsi="ＭＳ ゴシック" w:cs="Times New Roman" w:hint="eastAsia"/>
          <w:b/>
          <w:szCs w:val="20"/>
        </w:rPr>
        <w:t>４．</w:t>
      </w:r>
      <w:r w:rsidRPr="00966BAD">
        <w:rPr>
          <w:rFonts w:hAnsi="ＭＳ ゴシック" w:cs="Times New Roman" w:hint="eastAsia"/>
          <w:szCs w:val="20"/>
        </w:rPr>
        <w:t>参照</w:t>
      </w:r>
    </w:p>
    <w:p w14:paraId="4CB6D849" w14:textId="77777777" w:rsidR="008C3F09" w:rsidRPr="0082664A" w:rsidRDefault="008C3F09" w:rsidP="008C3F09">
      <w:pPr>
        <w:ind w:leftChars="240" w:left="2122" w:hanging="1546"/>
        <w:rPr>
          <w:rFonts w:hAnsi="ＭＳ ゴシック" w:cs="Times New Roman"/>
          <w:szCs w:val="20"/>
        </w:rPr>
      </w:pPr>
      <w:r w:rsidRPr="0082664A">
        <w:rPr>
          <w:rFonts w:hAnsi="ＭＳ ゴシック" w:cs="Times New Roman" w:hint="eastAsia"/>
          <w:szCs w:val="20"/>
        </w:rPr>
        <w:t>ウ．提出方法：提出場所へ郵送、</w:t>
      </w:r>
      <w:r>
        <w:rPr>
          <w:rFonts w:hAnsi="ＭＳ ゴシック" w:cs="Times New Roman" w:hint="eastAsia"/>
          <w:szCs w:val="20"/>
        </w:rPr>
        <w:t>メール</w:t>
      </w:r>
      <w:r w:rsidRPr="0082664A">
        <w:rPr>
          <w:rFonts w:hAnsi="ＭＳ ゴシック" w:cs="Times New Roman" w:hint="eastAsia"/>
          <w:szCs w:val="20"/>
        </w:rPr>
        <w:t>又は持参。</w:t>
      </w:r>
    </w:p>
    <w:p w14:paraId="5C10319A" w14:textId="3B20CC9C" w:rsidR="008C3F09" w:rsidRPr="00B24B9B" w:rsidRDefault="008C3F09" w:rsidP="005B6E5A">
      <w:pPr>
        <w:ind w:leftChars="240" w:left="2122" w:hanging="1546"/>
        <w:rPr>
          <w:rFonts w:hAnsi="ＭＳ ゴシック" w:cs="Times New Roman"/>
          <w:szCs w:val="20"/>
        </w:rPr>
      </w:pPr>
      <w:r w:rsidRPr="0082664A">
        <w:rPr>
          <w:rFonts w:hAnsi="ＭＳ ゴシック" w:cs="Times New Roman" w:hint="eastAsia"/>
          <w:szCs w:val="20"/>
        </w:rPr>
        <w:t>エ．回答方法：書面</w:t>
      </w:r>
      <w:r>
        <w:rPr>
          <w:rFonts w:hAnsi="ＭＳ ゴシック" w:cs="Times New Roman" w:hint="eastAsia"/>
          <w:szCs w:val="20"/>
        </w:rPr>
        <w:t>または面談（希望する場合）</w:t>
      </w:r>
      <w:r w:rsidRPr="0082664A">
        <w:rPr>
          <w:rFonts w:hAnsi="ＭＳ ゴシック" w:cs="Times New Roman" w:hint="eastAsia"/>
          <w:szCs w:val="20"/>
        </w:rPr>
        <w:t>により回答します。</w:t>
      </w:r>
    </w:p>
    <w:p w14:paraId="744BBE27" w14:textId="77777777" w:rsidR="008C3F09" w:rsidRPr="000C76EE" w:rsidRDefault="008C3F09" w:rsidP="008C3F09">
      <w:pPr>
        <w:ind w:right="236"/>
        <w:jc w:val="right"/>
        <w:rPr>
          <w:rFonts w:asciiTheme="majorEastAsia" w:eastAsiaTheme="majorEastAsia" w:hAnsiTheme="majorEastAsia" w:cs="Arial"/>
        </w:rPr>
      </w:pPr>
      <w:r w:rsidRPr="0082664A">
        <w:rPr>
          <w:rFonts w:hAnsi="ＭＳ ゴシック" w:cs="Times New Roman" w:hint="eastAsia"/>
          <w:szCs w:val="20"/>
        </w:rPr>
        <w:t>以上</w:t>
      </w:r>
    </w:p>
    <w:p w14:paraId="18CADCE0" w14:textId="77777777" w:rsidR="008C3F09" w:rsidRPr="000C76EE" w:rsidRDefault="008C3F09" w:rsidP="008C3F09">
      <w:pPr>
        <w:widowControl/>
        <w:jc w:val="left"/>
        <w:rPr>
          <w:rFonts w:asciiTheme="majorEastAsia" w:eastAsiaTheme="majorEastAsia" w:hAnsiTheme="majorEastAsia"/>
        </w:rPr>
        <w:sectPr w:rsidR="008C3F09" w:rsidRPr="000C76EE" w:rsidSect="00902E53">
          <w:headerReference w:type="even" r:id="rId12"/>
          <w:headerReference w:type="default" r:id="rId13"/>
          <w:footerReference w:type="default" r:id="rId14"/>
          <w:headerReference w:type="first" r:id="rId15"/>
          <w:pgSz w:w="11906" w:h="16838" w:code="9"/>
          <w:pgMar w:top="1701" w:right="1418" w:bottom="1418" w:left="1418" w:header="851" w:footer="680" w:gutter="0"/>
          <w:pgNumType w:start="1"/>
          <w:cols w:space="425"/>
          <w:docGrid w:linePitch="357" w:charSpace="1064"/>
        </w:sectPr>
      </w:pPr>
    </w:p>
    <w:p w14:paraId="0E4984D6" w14:textId="77777777" w:rsidR="0025466C" w:rsidRPr="00CD0D97" w:rsidRDefault="00804EDE" w:rsidP="00CD0D97">
      <w:pPr>
        <w:jc w:val="left"/>
        <w:rPr>
          <w:rFonts w:hAnsi="ＭＳ ゴシック"/>
          <w:b/>
          <w:sz w:val="28"/>
          <w:szCs w:val="28"/>
        </w:rPr>
      </w:pPr>
      <w:bookmarkStart w:id="1" w:name="仕様書"/>
      <w:bookmarkEnd w:id="1"/>
      <w:r w:rsidRPr="00A350CE">
        <w:rPr>
          <w:rFonts w:hAnsi="ＭＳ ゴシック" w:hint="eastAsia"/>
          <w:b/>
          <w:sz w:val="28"/>
          <w:szCs w:val="28"/>
        </w:rPr>
        <w:t>第２　業務仕様書</w:t>
      </w:r>
    </w:p>
    <w:p w14:paraId="19CC0AA1" w14:textId="77777777" w:rsidR="00F1056D" w:rsidRPr="00C56D8F" w:rsidRDefault="00F1056D" w:rsidP="00F1056D">
      <w:pPr>
        <w:rPr>
          <w:rFonts w:hAnsi="ＭＳ ゴシック" w:cs="Times New Roman"/>
          <w:sz w:val="22"/>
        </w:rPr>
      </w:pPr>
    </w:p>
    <w:p w14:paraId="43C08F84" w14:textId="77777777" w:rsidR="00F1056D" w:rsidRPr="00C56D8F" w:rsidRDefault="00F1056D" w:rsidP="00F1056D">
      <w:pPr>
        <w:rPr>
          <w:rFonts w:hAnsi="ＭＳ ゴシック" w:cs="Times New Roman"/>
          <w:b/>
          <w:bCs/>
          <w:color w:val="FFFFFF"/>
          <w:sz w:val="22"/>
        </w:rPr>
      </w:pPr>
      <w:r w:rsidRPr="00C56D8F">
        <w:rPr>
          <w:rFonts w:hAnsi="ＭＳ ゴシック" w:cs="Times New Roman" w:hint="eastAsia"/>
          <w:b/>
          <w:bCs/>
          <w:color w:val="FFFFFF"/>
          <w:sz w:val="22"/>
          <w:highlight w:val="black"/>
        </w:rPr>
        <w:t xml:space="preserve">１. 業務の目的　</w:t>
      </w:r>
    </w:p>
    <w:p w14:paraId="4D4E8A4D" w14:textId="0CD47CD6" w:rsidR="00F1056D" w:rsidRPr="00C56D8F" w:rsidRDefault="00F1056D" w:rsidP="00F1056D">
      <w:pPr>
        <w:ind w:firstLineChars="100" w:firstLine="220"/>
        <w:rPr>
          <w:rFonts w:hAnsi="ＭＳ ゴシック" w:cs="Times New Roman"/>
          <w:sz w:val="22"/>
        </w:rPr>
      </w:pPr>
      <w:r w:rsidRPr="00C56D8F">
        <w:rPr>
          <w:rFonts w:hAnsi="ＭＳ ゴシック" w:cs="Times New Roman" w:hint="eastAsia"/>
          <w:sz w:val="22"/>
        </w:rPr>
        <w:t>本業務は、発注者がその業務上必要とする文書、資料、公表内容等を発注依頼に基づき適切かつ迅速に</w:t>
      </w:r>
      <w:r w:rsidR="00880FFB">
        <w:rPr>
          <w:rFonts w:hAnsi="ＭＳ ゴシック" w:cs="Times New Roman" w:hint="eastAsia"/>
          <w:sz w:val="22"/>
        </w:rPr>
        <w:t>通訳</w:t>
      </w:r>
      <w:r w:rsidRPr="00C56D8F">
        <w:rPr>
          <w:rFonts w:hAnsi="ＭＳ ゴシック" w:cs="Times New Roman" w:hint="eastAsia"/>
          <w:sz w:val="22"/>
        </w:rPr>
        <w:t>を行うものである。</w:t>
      </w:r>
    </w:p>
    <w:p w14:paraId="591C9386" w14:textId="77777777" w:rsidR="00F1056D" w:rsidRPr="00C56D8F" w:rsidRDefault="00F1056D" w:rsidP="00F1056D">
      <w:pPr>
        <w:rPr>
          <w:rFonts w:hAnsi="ＭＳ ゴシック" w:cs="Times New Roman"/>
          <w:sz w:val="22"/>
        </w:rPr>
      </w:pPr>
    </w:p>
    <w:p w14:paraId="38545692" w14:textId="77777777" w:rsidR="00F1056D" w:rsidRPr="00C56D8F" w:rsidRDefault="00F1056D" w:rsidP="00F1056D">
      <w:pPr>
        <w:rPr>
          <w:rFonts w:hAnsi="ＭＳ ゴシック" w:cs="Times New Roman"/>
          <w:b/>
          <w:bCs/>
          <w:color w:val="FFFFFF"/>
          <w:sz w:val="22"/>
        </w:rPr>
      </w:pPr>
      <w:r w:rsidRPr="00C56D8F">
        <w:rPr>
          <w:rFonts w:hAnsi="ＭＳ ゴシック" w:cs="Times New Roman" w:hint="eastAsia"/>
          <w:b/>
          <w:bCs/>
          <w:color w:val="FFFFFF"/>
          <w:sz w:val="22"/>
          <w:highlight w:val="black"/>
        </w:rPr>
        <w:t xml:space="preserve">２. 業務の履行期間　</w:t>
      </w:r>
    </w:p>
    <w:p w14:paraId="1689DF2E" w14:textId="06D9338A" w:rsidR="00F1056D" w:rsidRPr="00C56D8F" w:rsidRDefault="00F1056D" w:rsidP="00F1056D">
      <w:pPr>
        <w:rPr>
          <w:rFonts w:hAnsi="ＭＳ ゴシック" w:cs="Times New Roman"/>
          <w:sz w:val="22"/>
        </w:rPr>
      </w:pPr>
      <w:r>
        <w:rPr>
          <w:rFonts w:hAnsi="ＭＳ ゴシック" w:cs="Times New Roman" w:hint="eastAsia"/>
          <w:sz w:val="22"/>
        </w:rPr>
        <w:t xml:space="preserve">　</w:t>
      </w:r>
      <w:r w:rsidR="00035D6A">
        <w:rPr>
          <w:rFonts w:hAnsi="ＭＳ ゴシック" w:cs="Times New Roman" w:hint="eastAsia"/>
          <w:sz w:val="22"/>
        </w:rPr>
        <w:t>2019</w:t>
      </w:r>
      <w:r>
        <w:rPr>
          <w:rFonts w:hAnsi="ＭＳ ゴシック" w:cs="Times New Roman" w:hint="eastAsia"/>
          <w:sz w:val="22"/>
        </w:rPr>
        <w:t>年</w:t>
      </w:r>
      <w:r w:rsidR="0014522D" w:rsidRPr="00E143EB">
        <w:rPr>
          <w:rFonts w:hAnsi="ＭＳ ゴシック" w:cs="Times New Roman" w:hint="eastAsia"/>
          <w:sz w:val="22"/>
        </w:rPr>
        <w:t>5月</w:t>
      </w:r>
      <w:r w:rsidR="00B028C5" w:rsidRPr="00E143EB">
        <w:rPr>
          <w:rFonts w:hAnsi="ＭＳ ゴシック" w:cs="Times New Roman" w:hint="eastAsia"/>
          <w:sz w:val="22"/>
        </w:rPr>
        <w:t>30</w:t>
      </w:r>
      <w:r w:rsidR="0014522D" w:rsidRPr="00E143EB">
        <w:rPr>
          <w:rFonts w:hAnsi="ＭＳ ゴシック" w:cs="Times New Roman" w:hint="eastAsia"/>
          <w:sz w:val="22"/>
        </w:rPr>
        <w:t>日</w:t>
      </w:r>
      <w:r>
        <w:rPr>
          <w:rFonts w:hAnsi="ＭＳ ゴシック" w:cs="Times New Roman" w:hint="eastAsia"/>
          <w:sz w:val="22"/>
        </w:rPr>
        <w:t>から2020</w:t>
      </w:r>
      <w:r w:rsidRPr="00C56D8F">
        <w:rPr>
          <w:rFonts w:hAnsi="ＭＳ ゴシック" w:cs="Times New Roman" w:hint="eastAsia"/>
          <w:sz w:val="22"/>
        </w:rPr>
        <w:t>年3月31日までとする。</w:t>
      </w:r>
    </w:p>
    <w:p w14:paraId="4243ADC5" w14:textId="77777777" w:rsidR="00F1056D" w:rsidRPr="00C56D8F" w:rsidRDefault="00F1056D" w:rsidP="00F1056D">
      <w:pPr>
        <w:rPr>
          <w:rFonts w:hAnsi="ＭＳ ゴシック" w:cs="Times New Roman"/>
          <w:sz w:val="22"/>
        </w:rPr>
      </w:pPr>
      <w:r w:rsidRPr="00C56D8F">
        <w:rPr>
          <w:rFonts w:hAnsi="ＭＳ ゴシック" w:cs="Times New Roman" w:hint="eastAsia"/>
          <w:sz w:val="22"/>
        </w:rPr>
        <w:t xml:space="preserve">　</w:t>
      </w:r>
      <w:r w:rsidRPr="00D05FB7">
        <w:rPr>
          <w:rFonts w:hAnsi="ＭＳ ゴシック" w:cs="Times New Roman" w:hint="eastAsia"/>
          <w:sz w:val="22"/>
        </w:rPr>
        <w:t>ただし、</w:t>
      </w:r>
      <w:r>
        <w:rPr>
          <w:rFonts w:hAnsi="ＭＳ ゴシック" w:cs="Times New Roman" w:hint="eastAsia"/>
          <w:sz w:val="22"/>
        </w:rPr>
        <w:t>本業務のうち、2020年3月31日以前に発注され、完了が2020年4月1日以降となるものがある場合は、当該業務の終了を以て契約終了とする。</w:t>
      </w:r>
    </w:p>
    <w:p w14:paraId="396E320A" w14:textId="77777777" w:rsidR="00F1056D" w:rsidRPr="0065743A" w:rsidRDefault="00F1056D" w:rsidP="00F1056D">
      <w:pPr>
        <w:rPr>
          <w:rFonts w:hAnsi="ＭＳ ゴシック" w:cs="Times New Roman"/>
          <w:sz w:val="22"/>
        </w:rPr>
      </w:pPr>
    </w:p>
    <w:p w14:paraId="53826A72" w14:textId="77777777" w:rsidR="00F1056D" w:rsidRPr="00C56D8F" w:rsidRDefault="00F1056D" w:rsidP="00F1056D">
      <w:pPr>
        <w:rPr>
          <w:rFonts w:hAnsi="ＭＳ ゴシック" w:cs="Times New Roman"/>
          <w:b/>
          <w:bCs/>
          <w:color w:val="FFFFFF"/>
          <w:sz w:val="22"/>
        </w:rPr>
      </w:pPr>
      <w:r w:rsidRPr="00C56D8F">
        <w:rPr>
          <w:rFonts w:hAnsi="ＭＳ ゴシック" w:cs="Times New Roman" w:hint="eastAsia"/>
          <w:b/>
          <w:bCs/>
          <w:color w:val="FFFFFF"/>
          <w:sz w:val="22"/>
          <w:highlight w:val="black"/>
        </w:rPr>
        <w:t xml:space="preserve">３. 業務の内容　</w:t>
      </w:r>
    </w:p>
    <w:p w14:paraId="4D3A75D3" w14:textId="77777777" w:rsidR="00F1056D" w:rsidRPr="00C56D8F" w:rsidRDefault="00F1056D" w:rsidP="00F1056D">
      <w:pPr>
        <w:rPr>
          <w:rFonts w:hAnsi="ＭＳ ゴシック" w:cs="Times New Roman"/>
          <w:sz w:val="22"/>
        </w:rPr>
      </w:pPr>
      <w:r w:rsidRPr="00C56D8F">
        <w:rPr>
          <w:rFonts w:hAnsi="ＭＳ ゴシック" w:cs="Times New Roman" w:hint="eastAsia"/>
          <w:sz w:val="22"/>
        </w:rPr>
        <w:t>（１）業務全体像</w:t>
      </w:r>
    </w:p>
    <w:p w14:paraId="56C6F465" w14:textId="204BF3E5" w:rsidR="00F1056D" w:rsidRDefault="00F1056D" w:rsidP="00F1056D">
      <w:pPr>
        <w:rPr>
          <w:rFonts w:hAnsi="ＭＳ ゴシック" w:cs="Times New Roman"/>
          <w:sz w:val="22"/>
        </w:rPr>
      </w:pPr>
      <w:r w:rsidRPr="00C56D8F">
        <w:rPr>
          <w:rFonts w:hAnsi="ＭＳ ゴシック" w:cs="Times New Roman" w:hint="eastAsia"/>
          <w:sz w:val="22"/>
        </w:rPr>
        <w:t>本契約において対象となる業務は以下のとおりである。</w:t>
      </w:r>
    </w:p>
    <w:p w14:paraId="1CD862F9" w14:textId="698CCCB3" w:rsidR="00B83C24" w:rsidRDefault="00B83C24" w:rsidP="00F1056D">
      <w:pPr>
        <w:rPr>
          <w:rFonts w:hAnsi="ＭＳ ゴシック" w:cs="Times New Roman"/>
          <w:sz w:val="22"/>
        </w:rPr>
      </w:pPr>
    </w:p>
    <w:p w14:paraId="5995ED48" w14:textId="7FC6F86A" w:rsidR="004D0D89" w:rsidRDefault="004D0D89" w:rsidP="00F1056D">
      <w:pPr>
        <w:rPr>
          <w:rFonts w:hAnsi="ＭＳ ゴシック" w:cs="Times New Roman"/>
          <w:sz w:val="22"/>
          <w:lang w:eastAsia="zh-CN"/>
        </w:rPr>
      </w:pPr>
      <w:r>
        <w:rPr>
          <w:rFonts w:hAnsi="ＭＳ ゴシック" w:cs="Times New Roman" w:hint="eastAsia"/>
          <w:sz w:val="22"/>
          <w:lang w:eastAsia="zh-CN"/>
        </w:rPr>
        <w:t>①随行通訳（日本語⇔中国語）</w:t>
      </w:r>
    </w:p>
    <w:p w14:paraId="0F34FD90" w14:textId="1F5E287B" w:rsidR="004D0D89" w:rsidRDefault="00CC7C72" w:rsidP="00F1056D">
      <w:pPr>
        <w:rPr>
          <w:rFonts w:hAnsi="ＭＳ ゴシック" w:cs="Times New Roman"/>
          <w:sz w:val="22"/>
          <w:lang w:eastAsia="zh-CN"/>
        </w:rPr>
      </w:pPr>
      <w:r>
        <w:rPr>
          <w:rFonts w:hAnsi="ＭＳ ゴシック" w:cs="Times New Roman" w:hint="eastAsia"/>
          <w:sz w:val="22"/>
          <w:lang w:eastAsia="zh-CN"/>
        </w:rPr>
        <w:t>②逐次</w:t>
      </w:r>
      <w:r w:rsidR="004D0D89">
        <w:rPr>
          <w:rFonts w:hAnsi="ＭＳ ゴシック" w:cs="Times New Roman" w:hint="eastAsia"/>
          <w:sz w:val="22"/>
          <w:lang w:eastAsia="zh-CN"/>
        </w:rPr>
        <w:t>通訳（日本語⇔中国語）</w:t>
      </w:r>
    </w:p>
    <w:p w14:paraId="307CABBA" w14:textId="52CFFD8F" w:rsidR="004D0D89" w:rsidRPr="004D0D89" w:rsidRDefault="004D0D89" w:rsidP="00F1056D">
      <w:pPr>
        <w:rPr>
          <w:rFonts w:hAnsi="ＭＳ ゴシック" w:cs="Times New Roman"/>
          <w:sz w:val="22"/>
          <w:lang w:eastAsia="zh-CN"/>
        </w:rPr>
      </w:pPr>
      <w:r>
        <w:rPr>
          <w:rFonts w:hAnsi="ＭＳ ゴシック" w:cs="Times New Roman" w:hint="eastAsia"/>
          <w:sz w:val="22"/>
          <w:lang w:eastAsia="zh-CN"/>
        </w:rPr>
        <w:t>③同時通訳（日本語⇔中国語）</w:t>
      </w:r>
    </w:p>
    <w:p w14:paraId="4803DE4B" w14:textId="64D40025" w:rsidR="002E290F" w:rsidRDefault="002E290F" w:rsidP="00F1056D">
      <w:pPr>
        <w:rPr>
          <w:rFonts w:eastAsiaTheme="minorEastAsia" w:hAnsi="ＭＳ ゴシック" w:cs="Times New Roman"/>
          <w:sz w:val="22"/>
          <w:lang w:eastAsia="zh-CN"/>
        </w:rPr>
      </w:pPr>
    </w:p>
    <w:p w14:paraId="0815773B" w14:textId="3368F362" w:rsidR="00F1056D" w:rsidRPr="002E61B2" w:rsidRDefault="00880FFB" w:rsidP="00F1056D">
      <w:pPr>
        <w:rPr>
          <w:rFonts w:eastAsia="SimSun" w:hAnsi="ＭＳ ゴシック" w:cs="Times New Roman"/>
          <w:sz w:val="22"/>
        </w:rPr>
      </w:pPr>
      <w:r>
        <w:rPr>
          <w:rFonts w:hAnsi="ＭＳ ゴシック" w:cs="Times New Roman" w:hint="eastAsia"/>
          <w:sz w:val="22"/>
        </w:rPr>
        <w:t>（２）</w:t>
      </w:r>
      <w:r w:rsidR="00E168E7">
        <w:rPr>
          <w:rFonts w:hAnsi="ＭＳ ゴシック" w:cs="Times New Roman" w:hint="eastAsia"/>
          <w:sz w:val="22"/>
        </w:rPr>
        <w:t>通訳業務について</w:t>
      </w:r>
    </w:p>
    <w:p w14:paraId="2D7EF1D9" w14:textId="77777777" w:rsidR="00E168E7" w:rsidRDefault="00E168E7" w:rsidP="00E168E7">
      <w:pPr>
        <w:rPr>
          <w:rFonts w:hAnsi="ＭＳ ゴシック" w:cs="Times New Roman"/>
          <w:bCs/>
          <w:sz w:val="22"/>
        </w:rPr>
      </w:pPr>
      <w:r>
        <w:rPr>
          <w:rFonts w:hAnsi="ＭＳ ゴシック" w:cs="Times New Roman" w:hint="eastAsia"/>
          <w:bCs/>
          <w:sz w:val="22"/>
        </w:rPr>
        <w:t>ア　実施方法</w:t>
      </w:r>
    </w:p>
    <w:p w14:paraId="7A10DD22" w14:textId="77777777" w:rsidR="00E168E7" w:rsidRPr="00E143EB" w:rsidRDefault="00E168E7" w:rsidP="00E168E7">
      <w:pPr>
        <w:pStyle w:val="aff0"/>
        <w:numPr>
          <w:ilvl w:val="0"/>
          <w:numId w:val="34"/>
        </w:numPr>
        <w:ind w:leftChars="0"/>
        <w:rPr>
          <w:rFonts w:hAnsi="ＭＳ ゴシック" w:cs="Times New Roman"/>
          <w:bCs/>
          <w:sz w:val="22"/>
        </w:rPr>
      </w:pPr>
      <w:r w:rsidRPr="00E143EB">
        <w:rPr>
          <w:rFonts w:hAnsi="ＭＳ ゴシック" w:cs="Times New Roman" w:hint="eastAsia"/>
          <w:bCs/>
          <w:sz w:val="22"/>
        </w:rPr>
        <w:t>【発注】通訳業務が発生した場合、発注者（当該業務の各担当者）は通訳依頼の内容が記載された発注書を受注者に送付する（電子メール）。</w:t>
      </w:r>
    </w:p>
    <w:p w14:paraId="7400503E" w14:textId="77777777" w:rsidR="00E168E7" w:rsidRPr="00E143EB" w:rsidRDefault="00E168E7" w:rsidP="00E168E7">
      <w:pPr>
        <w:pStyle w:val="aff0"/>
        <w:numPr>
          <w:ilvl w:val="0"/>
          <w:numId w:val="34"/>
        </w:numPr>
        <w:ind w:leftChars="0"/>
        <w:rPr>
          <w:rFonts w:hAnsi="ＭＳ ゴシック" w:cs="Times New Roman"/>
          <w:bCs/>
          <w:sz w:val="22"/>
        </w:rPr>
      </w:pPr>
      <w:r w:rsidRPr="00E143EB">
        <w:rPr>
          <w:rFonts w:hAnsi="ＭＳ ゴシック" w:cs="Times New Roman" w:hint="eastAsia"/>
          <w:bCs/>
          <w:sz w:val="22"/>
        </w:rPr>
        <w:t>通訳業務は、随行通訳、会議通訳に分かれる。会議通訳は逐次通訳と同時通訳に分かれる。</w:t>
      </w:r>
    </w:p>
    <w:p w14:paraId="4B135422" w14:textId="77777777" w:rsidR="00E168E7" w:rsidRPr="00E143EB" w:rsidRDefault="00E168E7" w:rsidP="00E168E7">
      <w:pPr>
        <w:pStyle w:val="aff0"/>
        <w:numPr>
          <w:ilvl w:val="0"/>
          <w:numId w:val="34"/>
        </w:numPr>
        <w:ind w:leftChars="0"/>
        <w:rPr>
          <w:rFonts w:hAnsi="ＭＳ ゴシック" w:cs="Times New Roman"/>
          <w:bCs/>
          <w:sz w:val="22"/>
        </w:rPr>
      </w:pPr>
      <w:r w:rsidRPr="00E143EB">
        <w:rPr>
          <w:rFonts w:hAnsi="ＭＳ ゴシック" w:cs="Times New Roman" w:hint="eastAsia"/>
          <w:bCs/>
          <w:sz w:val="22"/>
        </w:rPr>
        <w:t>業務完了後に、請求書を発注者に提出する。</w:t>
      </w:r>
    </w:p>
    <w:p w14:paraId="35438682" w14:textId="5E94F0FC" w:rsidR="00F1056D" w:rsidRPr="00E143EB" w:rsidRDefault="00F1056D" w:rsidP="00F1056D">
      <w:pPr>
        <w:rPr>
          <w:rFonts w:hAnsi="ＭＳ ゴシック" w:cs="Times New Roman"/>
          <w:sz w:val="22"/>
        </w:rPr>
      </w:pPr>
    </w:p>
    <w:p w14:paraId="35B67712" w14:textId="4DDD421E" w:rsidR="00064860" w:rsidRPr="00064860" w:rsidRDefault="00064860" w:rsidP="00064860">
      <w:pPr>
        <w:pStyle w:val="aff0"/>
        <w:numPr>
          <w:ilvl w:val="0"/>
          <w:numId w:val="34"/>
        </w:numPr>
        <w:ind w:leftChars="0"/>
        <w:rPr>
          <w:rFonts w:hAnsi="ＭＳ ゴシック" w:cs="Times New Roman"/>
          <w:bCs/>
          <w:sz w:val="22"/>
        </w:rPr>
      </w:pPr>
      <w:r w:rsidRPr="00E143EB">
        <w:rPr>
          <w:rFonts w:hAnsi="ＭＳ ゴシック" w:cs="Times New Roman" w:hint="eastAsia"/>
          <w:bCs/>
          <w:sz w:val="22"/>
        </w:rPr>
        <w:t>半日は拘束３時間以内とする。拘束時間が３時間を超え、４時間以内の場合は、オーバータイム料金を請求する。４時間を超える場合は、１日</w:t>
      </w:r>
      <w:r w:rsidRPr="00064860">
        <w:rPr>
          <w:rFonts w:hAnsi="ＭＳ ゴシック" w:cs="Times New Roman" w:hint="eastAsia"/>
          <w:bCs/>
          <w:sz w:val="22"/>
        </w:rPr>
        <w:t>（7時間実働、拘束８時間以内）となる。１日を超える場合はオーバータイム料金を請求する。</w:t>
      </w:r>
    </w:p>
    <w:p w14:paraId="3402AF7A" w14:textId="20C5273A" w:rsidR="00064860" w:rsidRPr="00064860" w:rsidRDefault="00064860" w:rsidP="00064860">
      <w:pPr>
        <w:pStyle w:val="aff0"/>
        <w:numPr>
          <w:ilvl w:val="0"/>
          <w:numId w:val="34"/>
        </w:numPr>
        <w:ind w:leftChars="0"/>
        <w:rPr>
          <w:rFonts w:hAnsi="ＭＳ ゴシック" w:cs="Times New Roman"/>
          <w:bCs/>
          <w:sz w:val="22"/>
        </w:rPr>
      </w:pPr>
      <w:r w:rsidRPr="00064860">
        <w:rPr>
          <w:rFonts w:hAnsi="ＭＳ ゴシック" w:cs="Times New Roman" w:hint="eastAsia"/>
          <w:bCs/>
          <w:sz w:val="22"/>
        </w:rPr>
        <w:t>オーバータイム料金の最小単位は0.5時間とし、15分以上の場合は0.5時間扱いとし切り上げ、これに満たない時間は切り捨てる。</w:t>
      </w:r>
    </w:p>
    <w:p w14:paraId="6612AF2A" w14:textId="0E5448FB" w:rsidR="00064860" w:rsidRPr="00064860" w:rsidRDefault="00064860" w:rsidP="00064860">
      <w:pPr>
        <w:pStyle w:val="aff0"/>
        <w:numPr>
          <w:ilvl w:val="0"/>
          <w:numId w:val="34"/>
        </w:numPr>
        <w:ind w:leftChars="0"/>
        <w:rPr>
          <w:rFonts w:hAnsi="ＭＳ ゴシック" w:cs="Times New Roman"/>
          <w:bCs/>
          <w:sz w:val="22"/>
        </w:rPr>
      </w:pPr>
      <w:r w:rsidRPr="00064860">
        <w:rPr>
          <w:rFonts w:hAnsi="ＭＳ ゴシック" w:cs="Times New Roman" w:hint="eastAsia"/>
          <w:bCs/>
          <w:sz w:val="22"/>
        </w:rPr>
        <w:t>随行通訳の場合は、集合から解散までの拘束時間が実働時間となる。</w:t>
      </w:r>
    </w:p>
    <w:p w14:paraId="75D6C1E9" w14:textId="0B06BDA3" w:rsidR="00064860" w:rsidRPr="00064860" w:rsidRDefault="00064860" w:rsidP="00064860">
      <w:pPr>
        <w:pStyle w:val="aff0"/>
        <w:numPr>
          <w:ilvl w:val="0"/>
          <w:numId w:val="34"/>
        </w:numPr>
        <w:ind w:leftChars="0"/>
        <w:rPr>
          <w:rFonts w:hAnsi="ＭＳ ゴシック" w:cs="Times New Roman"/>
          <w:bCs/>
          <w:sz w:val="22"/>
        </w:rPr>
      </w:pPr>
      <w:r w:rsidRPr="00064860">
        <w:rPr>
          <w:rFonts w:hAnsi="ＭＳ ゴシック" w:cs="Times New Roman" w:hint="eastAsia"/>
          <w:bCs/>
          <w:sz w:val="22"/>
        </w:rPr>
        <w:t>受注後の取り消しについては、下記基準の通りキャンセル料の請求が可能となる。</w:t>
      </w:r>
    </w:p>
    <w:p w14:paraId="4AD9F7D0" w14:textId="71427B3B" w:rsidR="00064860" w:rsidRPr="00064860" w:rsidRDefault="00064860" w:rsidP="00064860">
      <w:pPr>
        <w:pStyle w:val="aff0"/>
        <w:ind w:leftChars="0" w:left="360"/>
        <w:rPr>
          <w:rFonts w:hAnsi="ＭＳ ゴシック" w:cs="Times New Roman"/>
          <w:bCs/>
          <w:sz w:val="22"/>
        </w:rPr>
      </w:pPr>
      <w:r w:rsidRPr="00064860">
        <w:rPr>
          <w:rFonts w:hAnsi="ＭＳ ゴシック" w:cs="Times New Roman" w:hint="eastAsia"/>
          <w:bCs/>
          <w:sz w:val="22"/>
        </w:rPr>
        <w:t>・派遣日より起算して３日前まで：通訳料の30％</w:t>
      </w:r>
    </w:p>
    <w:p w14:paraId="2704BD42" w14:textId="3178AD9F" w:rsidR="00064860" w:rsidRPr="00064860" w:rsidRDefault="00064860" w:rsidP="00064860">
      <w:pPr>
        <w:pStyle w:val="aff0"/>
        <w:ind w:leftChars="0" w:left="360"/>
        <w:rPr>
          <w:rFonts w:hAnsi="ＭＳ ゴシック" w:cs="Times New Roman"/>
          <w:bCs/>
          <w:sz w:val="22"/>
        </w:rPr>
      </w:pPr>
      <w:r w:rsidRPr="00064860">
        <w:rPr>
          <w:rFonts w:hAnsi="ＭＳ ゴシック" w:cs="Times New Roman" w:hint="eastAsia"/>
          <w:bCs/>
          <w:sz w:val="22"/>
        </w:rPr>
        <w:t>・派遣日の前日：通訳料の50％</w:t>
      </w:r>
    </w:p>
    <w:p w14:paraId="7BDD4685" w14:textId="569DADD6" w:rsidR="00064860" w:rsidRPr="00064860" w:rsidRDefault="00064860" w:rsidP="00064860">
      <w:pPr>
        <w:pStyle w:val="aff0"/>
        <w:ind w:leftChars="0" w:left="360"/>
        <w:rPr>
          <w:rFonts w:hAnsi="ＭＳ ゴシック" w:cs="Times New Roman"/>
          <w:bCs/>
          <w:sz w:val="22"/>
        </w:rPr>
      </w:pPr>
      <w:r w:rsidRPr="00064860">
        <w:rPr>
          <w:rFonts w:hAnsi="ＭＳ ゴシック" w:cs="Times New Roman" w:hint="eastAsia"/>
          <w:bCs/>
          <w:sz w:val="22"/>
        </w:rPr>
        <w:t>・派遣日の当日：通訳料の100％</w:t>
      </w:r>
    </w:p>
    <w:p w14:paraId="72E74956" w14:textId="6E8E4DC5" w:rsidR="00064860" w:rsidRPr="00064860" w:rsidRDefault="00064860" w:rsidP="00064860">
      <w:pPr>
        <w:pStyle w:val="aff0"/>
        <w:numPr>
          <w:ilvl w:val="0"/>
          <w:numId w:val="34"/>
        </w:numPr>
        <w:ind w:leftChars="0"/>
        <w:rPr>
          <w:rFonts w:hAnsi="ＭＳ ゴシック" w:cs="Times New Roman"/>
          <w:bCs/>
          <w:sz w:val="22"/>
        </w:rPr>
      </w:pPr>
      <w:r w:rsidRPr="00064860">
        <w:rPr>
          <w:rFonts w:hAnsi="ＭＳ ゴシック" w:cs="Times New Roman" w:hint="eastAsia"/>
          <w:bCs/>
          <w:sz w:val="22"/>
        </w:rPr>
        <w:t>随行通訳についは、随行中に行われる会議、打合せ等も随行通訳の範囲内とする。ただし、終日会議が行われる場合など、受注者と発注者で協議を行い、状況に応じて逐次通訳の単価を適用することとする。</w:t>
      </w:r>
    </w:p>
    <w:p w14:paraId="12EDEBBC" w14:textId="77777777" w:rsidR="00064860" w:rsidRPr="00064860" w:rsidRDefault="00064860" w:rsidP="00F1056D">
      <w:pPr>
        <w:rPr>
          <w:rFonts w:hAnsi="ＭＳ ゴシック" w:cs="Times New Roman"/>
          <w:sz w:val="22"/>
        </w:rPr>
      </w:pPr>
    </w:p>
    <w:p w14:paraId="7A8C0682" w14:textId="77777777" w:rsidR="00F1056D" w:rsidRDefault="00F1056D" w:rsidP="00F1056D">
      <w:pPr>
        <w:rPr>
          <w:rFonts w:hAnsi="ＭＳ ゴシック" w:cs="Times New Roman"/>
          <w:b/>
          <w:bCs/>
          <w:color w:val="FFFFFF"/>
          <w:sz w:val="22"/>
        </w:rPr>
      </w:pPr>
      <w:r w:rsidRPr="00C56D8F">
        <w:rPr>
          <w:rFonts w:hAnsi="ＭＳ ゴシック" w:cs="Times New Roman" w:hint="eastAsia"/>
          <w:b/>
          <w:bCs/>
          <w:color w:val="FFFFFF"/>
          <w:sz w:val="22"/>
          <w:highlight w:val="black"/>
        </w:rPr>
        <w:t xml:space="preserve">４. 発注者における担当部署　</w:t>
      </w:r>
    </w:p>
    <w:p w14:paraId="68E2AEE5" w14:textId="66CF2FAC" w:rsidR="00F1056D" w:rsidRPr="00C56D8F" w:rsidRDefault="00F1056D" w:rsidP="00F1056D">
      <w:pPr>
        <w:ind w:firstLineChars="100" w:firstLine="220"/>
        <w:rPr>
          <w:rFonts w:hAnsi="ＭＳ ゴシック" w:cs="Times New Roman"/>
          <w:sz w:val="22"/>
        </w:rPr>
      </w:pPr>
      <w:r>
        <w:rPr>
          <w:rFonts w:hAnsi="ＭＳ ゴシック" w:cs="Times New Roman" w:hint="eastAsia"/>
          <w:sz w:val="22"/>
        </w:rPr>
        <w:t>本契約では、</w:t>
      </w:r>
      <w:r w:rsidR="00E168E7">
        <w:rPr>
          <w:rFonts w:hAnsi="ＭＳ ゴシック" w:cs="Times New Roman" w:hint="eastAsia"/>
          <w:sz w:val="22"/>
        </w:rPr>
        <w:t>通訳業務</w:t>
      </w:r>
      <w:r>
        <w:rPr>
          <w:rFonts w:hAnsi="ＭＳ ゴシック" w:cs="Times New Roman" w:hint="eastAsia"/>
          <w:sz w:val="22"/>
        </w:rPr>
        <w:t>の発注、</w:t>
      </w:r>
      <w:r w:rsidR="00E168E7">
        <w:rPr>
          <w:rFonts w:hAnsi="ＭＳ ゴシック" w:cs="Times New Roman" w:hint="eastAsia"/>
          <w:sz w:val="22"/>
        </w:rPr>
        <w:t>業務完了確認</w:t>
      </w:r>
      <w:r>
        <w:rPr>
          <w:rFonts w:hAnsi="ＭＳ ゴシック" w:cs="Times New Roman" w:hint="eastAsia"/>
          <w:sz w:val="22"/>
        </w:rPr>
        <w:t>及び</w:t>
      </w:r>
      <w:r w:rsidRPr="00C56D8F">
        <w:rPr>
          <w:rFonts w:hAnsi="ＭＳ ゴシック" w:cs="Times New Roman" w:hint="eastAsia"/>
          <w:sz w:val="22"/>
        </w:rPr>
        <w:t>請求書の受領</w:t>
      </w:r>
      <w:r>
        <w:rPr>
          <w:rFonts w:hAnsi="ＭＳ ゴシック" w:cs="Times New Roman" w:hint="eastAsia"/>
          <w:sz w:val="22"/>
        </w:rPr>
        <w:t>の担当部署は以下の通りとする。</w:t>
      </w:r>
    </w:p>
    <w:tbl>
      <w:tblPr>
        <w:tblStyle w:val="afc"/>
        <w:tblW w:w="0" w:type="auto"/>
        <w:tblLook w:val="04A0" w:firstRow="1" w:lastRow="0" w:firstColumn="1" w:lastColumn="0" w:noHBand="0" w:noVBand="1"/>
      </w:tblPr>
      <w:tblGrid>
        <w:gridCol w:w="3094"/>
        <w:gridCol w:w="3095"/>
      </w:tblGrid>
      <w:tr w:rsidR="002E61B2" w14:paraId="3565598D" w14:textId="77777777" w:rsidTr="002E61B2">
        <w:tc>
          <w:tcPr>
            <w:tcW w:w="3094" w:type="dxa"/>
          </w:tcPr>
          <w:p w14:paraId="5B5C8931" w14:textId="77777777" w:rsidR="002E61B2" w:rsidRDefault="002E61B2" w:rsidP="00F1056D">
            <w:pPr>
              <w:rPr>
                <w:rFonts w:hAnsi="ＭＳ ゴシック" w:cs="Times New Roman"/>
                <w:sz w:val="22"/>
              </w:rPr>
            </w:pPr>
          </w:p>
        </w:tc>
        <w:tc>
          <w:tcPr>
            <w:tcW w:w="3095" w:type="dxa"/>
          </w:tcPr>
          <w:p w14:paraId="0807FC43" w14:textId="77777777" w:rsidR="002E61B2" w:rsidRDefault="002E61B2" w:rsidP="00F1056D">
            <w:pPr>
              <w:rPr>
                <w:rFonts w:hAnsi="ＭＳ ゴシック" w:cs="Times New Roman"/>
                <w:sz w:val="22"/>
                <w:lang w:eastAsia="zh-CN"/>
              </w:rPr>
            </w:pPr>
            <w:r>
              <w:rPr>
                <w:rFonts w:hAnsi="ＭＳ ゴシック" w:cs="Times New Roman" w:hint="eastAsia"/>
                <w:sz w:val="22"/>
                <w:lang w:eastAsia="zh-CN"/>
              </w:rPr>
              <w:t>中華人民共和国事務所</w:t>
            </w:r>
          </w:p>
        </w:tc>
      </w:tr>
      <w:tr w:rsidR="002E61B2" w14:paraId="5AAFBF43" w14:textId="77777777" w:rsidTr="002E61B2">
        <w:tc>
          <w:tcPr>
            <w:tcW w:w="3094" w:type="dxa"/>
          </w:tcPr>
          <w:p w14:paraId="0C294D71" w14:textId="69E890D2" w:rsidR="002E61B2" w:rsidRDefault="002E34ED" w:rsidP="00F1056D">
            <w:pPr>
              <w:rPr>
                <w:rFonts w:hAnsi="ＭＳ ゴシック" w:cs="Times New Roman"/>
                <w:sz w:val="22"/>
              </w:rPr>
            </w:pPr>
            <w:r>
              <w:rPr>
                <w:rFonts w:hAnsi="ＭＳ ゴシック" w:cs="Times New Roman" w:hint="eastAsia"/>
                <w:sz w:val="22"/>
              </w:rPr>
              <w:t>通訳</w:t>
            </w:r>
            <w:r w:rsidR="002E61B2">
              <w:rPr>
                <w:rFonts w:hAnsi="ＭＳ ゴシック" w:cs="Times New Roman" w:hint="eastAsia"/>
                <w:sz w:val="22"/>
              </w:rPr>
              <w:t>発注</w:t>
            </w:r>
          </w:p>
        </w:tc>
        <w:tc>
          <w:tcPr>
            <w:tcW w:w="3095" w:type="dxa"/>
          </w:tcPr>
          <w:p w14:paraId="278CAC03" w14:textId="77777777" w:rsidR="002E61B2" w:rsidRDefault="002E61B2" w:rsidP="00F1056D">
            <w:pPr>
              <w:rPr>
                <w:rFonts w:hAnsi="ＭＳ ゴシック" w:cs="Times New Roman"/>
                <w:sz w:val="22"/>
              </w:rPr>
            </w:pPr>
            <w:r>
              <w:rPr>
                <w:rFonts w:hAnsi="ＭＳ ゴシック" w:cs="Times New Roman" w:hint="eastAsia"/>
                <w:sz w:val="22"/>
              </w:rPr>
              <w:t>業務担当者</w:t>
            </w:r>
          </w:p>
        </w:tc>
      </w:tr>
      <w:tr w:rsidR="002E61B2" w14:paraId="0B4BAE18" w14:textId="77777777" w:rsidTr="002E61B2">
        <w:tc>
          <w:tcPr>
            <w:tcW w:w="3094" w:type="dxa"/>
          </w:tcPr>
          <w:p w14:paraId="234954D1" w14:textId="77777777" w:rsidR="002E61B2" w:rsidRDefault="002E61B2" w:rsidP="00F1056D">
            <w:pPr>
              <w:rPr>
                <w:rFonts w:hAnsi="ＭＳ ゴシック" w:cs="Times New Roman"/>
                <w:sz w:val="22"/>
              </w:rPr>
            </w:pPr>
            <w:r>
              <w:rPr>
                <w:rFonts w:hAnsi="ＭＳ ゴシック" w:cs="Times New Roman" w:hint="eastAsia"/>
                <w:sz w:val="22"/>
              </w:rPr>
              <w:t>成果品納品先</w:t>
            </w:r>
          </w:p>
        </w:tc>
        <w:tc>
          <w:tcPr>
            <w:tcW w:w="3095" w:type="dxa"/>
          </w:tcPr>
          <w:p w14:paraId="4F47A9D8" w14:textId="77777777" w:rsidR="002E61B2" w:rsidRDefault="002E61B2" w:rsidP="00F1056D">
            <w:pPr>
              <w:rPr>
                <w:rFonts w:hAnsi="ＭＳ ゴシック" w:cs="Times New Roman"/>
                <w:sz w:val="22"/>
              </w:rPr>
            </w:pPr>
            <w:r>
              <w:rPr>
                <w:rFonts w:hAnsi="ＭＳ ゴシック" w:cs="Times New Roman" w:hint="eastAsia"/>
                <w:sz w:val="22"/>
              </w:rPr>
              <w:t>業務担当者</w:t>
            </w:r>
          </w:p>
        </w:tc>
      </w:tr>
      <w:tr w:rsidR="002E61B2" w14:paraId="607033A3" w14:textId="77777777" w:rsidTr="002E61B2">
        <w:tc>
          <w:tcPr>
            <w:tcW w:w="3094" w:type="dxa"/>
          </w:tcPr>
          <w:p w14:paraId="71629466" w14:textId="77777777" w:rsidR="002E61B2" w:rsidRDefault="002E61B2" w:rsidP="00F1056D">
            <w:pPr>
              <w:rPr>
                <w:rFonts w:hAnsi="ＭＳ ゴシック" w:cs="Times New Roman"/>
                <w:sz w:val="22"/>
              </w:rPr>
            </w:pPr>
            <w:r>
              <w:rPr>
                <w:rFonts w:hAnsi="ＭＳ ゴシック" w:cs="Times New Roman" w:hint="eastAsia"/>
                <w:sz w:val="22"/>
              </w:rPr>
              <w:t>請求書・納品書提出先</w:t>
            </w:r>
          </w:p>
        </w:tc>
        <w:tc>
          <w:tcPr>
            <w:tcW w:w="3095" w:type="dxa"/>
          </w:tcPr>
          <w:p w14:paraId="6DE40A68" w14:textId="77777777" w:rsidR="002E61B2" w:rsidRDefault="002E61B2" w:rsidP="00F1056D">
            <w:pPr>
              <w:rPr>
                <w:rFonts w:hAnsi="ＭＳ ゴシック" w:cs="Times New Roman"/>
                <w:sz w:val="22"/>
              </w:rPr>
            </w:pPr>
            <w:r>
              <w:rPr>
                <w:rFonts w:hAnsi="ＭＳ ゴシック" w:cs="Times New Roman" w:hint="eastAsia"/>
                <w:sz w:val="22"/>
              </w:rPr>
              <w:t>調達班</w:t>
            </w:r>
          </w:p>
        </w:tc>
      </w:tr>
    </w:tbl>
    <w:p w14:paraId="4B79D7CB" w14:textId="77777777" w:rsidR="00F1056D" w:rsidRPr="00B12F62" w:rsidRDefault="00F1056D" w:rsidP="00F1056D">
      <w:pPr>
        <w:rPr>
          <w:rFonts w:hAnsi="ＭＳ ゴシック" w:cs="Times New Roman"/>
          <w:sz w:val="22"/>
        </w:rPr>
      </w:pPr>
    </w:p>
    <w:p w14:paraId="1C586FF3" w14:textId="77777777" w:rsidR="00F1056D" w:rsidRPr="00C56D8F" w:rsidRDefault="00F1056D" w:rsidP="00F1056D">
      <w:pPr>
        <w:rPr>
          <w:rFonts w:hAnsi="ＭＳ ゴシック" w:cs="Times New Roman"/>
          <w:b/>
          <w:bCs/>
          <w:color w:val="FFFFFF"/>
          <w:sz w:val="22"/>
          <w:highlight w:val="black"/>
        </w:rPr>
      </w:pPr>
      <w:r w:rsidRPr="00C56D8F">
        <w:rPr>
          <w:rFonts w:hAnsi="ＭＳ ゴシック" w:cs="Times New Roman" w:hint="eastAsia"/>
          <w:b/>
          <w:bCs/>
          <w:color w:val="FFFFFF"/>
          <w:sz w:val="22"/>
          <w:highlight w:val="black"/>
        </w:rPr>
        <w:t xml:space="preserve">５. 支払　</w:t>
      </w:r>
    </w:p>
    <w:p w14:paraId="22D3EC3C" w14:textId="50238338" w:rsidR="00985E2E" w:rsidRDefault="009349FD" w:rsidP="003008A1">
      <w:pPr>
        <w:ind w:firstLineChars="100" w:firstLine="220"/>
        <w:rPr>
          <w:rFonts w:hAnsi="ＭＳ ゴシック" w:cs="Times New Roman"/>
          <w:sz w:val="22"/>
        </w:rPr>
      </w:pPr>
      <w:r w:rsidRPr="005A4911">
        <w:rPr>
          <w:rFonts w:hAnsi="ＭＳ ゴシック" w:cs="Times New Roman" w:hint="eastAsia"/>
          <w:bCs/>
          <w:sz w:val="22"/>
        </w:rPr>
        <w:t>契約書に定めた単価を業務量に乗じた合計金額を支払う</w:t>
      </w:r>
      <w:r>
        <w:rPr>
          <w:rFonts w:hAnsi="ＭＳ ゴシック" w:cs="Times New Roman" w:hint="eastAsia"/>
          <w:bCs/>
          <w:sz w:val="22"/>
        </w:rPr>
        <w:t>。</w:t>
      </w:r>
      <w:r w:rsidRPr="00985E2E">
        <w:rPr>
          <w:rFonts w:hAnsi="ＭＳ ゴシック" w:cs="Times New Roman" w:hint="eastAsia"/>
          <w:sz w:val="22"/>
        </w:rPr>
        <w:t>随行通訳で地方出張の場合、通</w:t>
      </w:r>
      <w:r w:rsidRPr="00E143EB">
        <w:rPr>
          <w:rFonts w:hAnsi="ＭＳ ゴシック" w:cs="Times New Roman" w:hint="eastAsia"/>
          <w:sz w:val="22"/>
        </w:rPr>
        <w:t>訳費用とは別に、通訳者に対して1日当たり110元の日当を発注者が支給し、宿泊費は530元を上限として発注者が実費精算を行うものとする。なお、移動旅費については実費を発注</w:t>
      </w:r>
      <w:r w:rsidRPr="00985E2E">
        <w:rPr>
          <w:rFonts w:hAnsi="ＭＳ ゴシック" w:cs="Times New Roman" w:hint="eastAsia"/>
          <w:sz w:val="22"/>
        </w:rPr>
        <w:t>者が精算する。北京市内の場合、交通費は一律1日当たり30元とするが、特殊な状況の場合別途受注者と発注者で相談の上、決定する。</w:t>
      </w:r>
    </w:p>
    <w:p w14:paraId="37F31BB1" w14:textId="77777777" w:rsidR="00F1056D" w:rsidRPr="00C56D8F" w:rsidRDefault="00F1056D" w:rsidP="00F1056D">
      <w:pPr>
        <w:rPr>
          <w:rFonts w:hAnsi="ＭＳ ゴシック" w:cs="Times New Roman"/>
          <w:b/>
          <w:bCs/>
          <w:color w:val="FFFFFF"/>
          <w:sz w:val="22"/>
          <w:highlight w:val="black"/>
        </w:rPr>
      </w:pPr>
    </w:p>
    <w:p w14:paraId="047A3690" w14:textId="77777777" w:rsidR="00F1056D" w:rsidRDefault="00F1056D" w:rsidP="00F1056D">
      <w:pPr>
        <w:rPr>
          <w:rFonts w:hAnsi="ＭＳ ゴシック" w:cs="Times New Roman"/>
          <w:b/>
          <w:bCs/>
          <w:color w:val="FFFFFF"/>
          <w:sz w:val="22"/>
          <w:highlight w:val="black"/>
        </w:rPr>
      </w:pPr>
      <w:r w:rsidRPr="00C56D8F">
        <w:rPr>
          <w:rFonts w:hAnsi="ＭＳ ゴシック" w:cs="Times New Roman" w:hint="eastAsia"/>
          <w:b/>
          <w:bCs/>
          <w:color w:val="FFFFFF"/>
          <w:sz w:val="22"/>
          <w:highlight w:val="black"/>
        </w:rPr>
        <w:t>６.</w:t>
      </w:r>
      <w:r>
        <w:rPr>
          <w:rFonts w:hAnsi="ＭＳ ゴシック" w:cs="Times New Roman" w:hint="eastAsia"/>
          <w:b/>
          <w:bCs/>
          <w:color w:val="FFFFFF"/>
          <w:sz w:val="22"/>
          <w:highlight w:val="black"/>
        </w:rPr>
        <w:t xml:space="preserve"> 契約及び発注手続きにかかる留意事項</w:t>
      </w:r>
    </w:p>
    <w:p w14:paraId="5F8BDCF2" w14:textId="69754F8B" w:rsidR="00F1056D" w:rsidRPr="00E143EB" w:rsidRDefault="00F1056D" w:rsidP="00F1056D">
      <w:pPr>
        <w:ind w:left="658" w:hangingChars="299" w:hanging="658"/>
        <w:rPr>
          <w:rFonts w:hAnsi="ＭＳ ゴシック" w:cs="Times New Roman"/>
          <w:sz w:val="22"/>
        </w:rPr>
      </w:pPr>
      <w:r w:rsidRPr="00E143EB">
        <w:rPr>
          <w:rFonts w:hAnsi="ＭＳ ゴシック" w:cs="Times New Roman" w:hint="eastAsia"/>
          <w:sz w:val="22"/>
        </w:rPr>
        <w:t>（１）各社によるプロポーザルを基に評価を行い、</w:t>
      </w:r>
      <w:r w:rsidR="00B20D08" w:rsidRPr="00E143EB">
        <w:rPr>
          <w:rFonts w:hAnsi="ＭＳ ゴシック" w:cs="Times New Roman" w:hint="eastAsia"/>
          <w:sz w:val="22"/>
        </w:rPr>
        <w:t>最大</w:t>
      </w:r>
      <w:r w:rsidR="00E76830" w:rsidRPr="00E143EB">
        <w:rPr>
          <w:rFonts w:hAnsi="ＭＳ ゴシック" w:cs="Times New Roman" w:hint="eastAsia"/>
          <w:sz w:val="22"/>
        </w:rPr>
        <w:t>４</w:t>
      </w:r>
      <w:r w:rsidR="002E61B2" w:rsidRPr="00E143EB">
        <w:rPr>
          <w:rFonts w:hAnsi="ＭＳ ゴシック" w:cs="Times New Roman" w:hint="eastAsia"/>
          <w:sz w:val="22"/>
        </w:rPr>
        <w:t>社</w:t>
      </w:r>
      <w:r w:rsidRPr="00E143EB">
        <w:rPr>
          <w:rFonts w:hAnsi="ＭＳ ゴシック" w:cs="Times New Roman" w:hint="eastAsia"/>
          <w:sz w:val="22"/>
        </w:rPr>
        <w:t>との契約締結を想定している。</w:t>
      </w:r>
    </w:p>
    <w:p w14:paraId="32934B61" w14:textId="125AE5CD" w:rsidR="00F1056D" w:rsidRPr="00E143EB" w:rsidRDefault="00F1056D" w:rsidP="004516C3">
      <w:pPr>
        <w:ind w:left="658" w:hangingChars="299" w:hanging="658"/>
        <w:rPr>
          <w:rFonts w:hAnsi="ＭＳ ゴシック" w:cs="Times New Roman"/>
          <w:sz w:val="22"/>
        </w:rPr>
      </w:pPr>
      <w:r w:rsidRPr="00E143EB">
        <w:rPr>
          <w:rFonts w:hAnsi="ＭＳ ゴシック" w:cs="Times New Roman" w:hint="eastAsia"/>
          <w:sz w:val="22"/>
        </w:rPr>
        <w:t>（</w:t>
      </w:r>
      <w:r w:rsidR="00C5738B" w:rsidRPr="00E143EB">
        <w:rPr>
          <w:rFonts w:hAnsi="ＭＳ ゴシック" w:cs="Times New Roman" w:hint="eastAsia"/>
          <w:sz w:val="22"/>
        </w:rPr>
        <w:t>２</w:t>
      </w:r>
      <w:r w:rsidRPr="00E143EB">
        <w:rPr>
          <w:rFonts w:hAnsi="ＭＳ ゴシック" w:cs="Times New Roman" w:hint="eastAsia"/>
          <w:sz w:val="22"/>
        </w:rPr>
        <w:t>）業務担当は契約締結したいずれかの会社を自由に選択して発注を行うため、各社間での受注数は異なる可能性がある。なお、受注者は、発注者からの業務依頼に対して対応ができない場合、発注を断ることがあってもよいものとする。</w:t>
      </w:r>
    </w:p>
    <w:p w14:paraId="1A0616DB" w14:textId="6A0CF4B9" w:rsidR="002E290F" w:rsidRPr="00E143EB" w:rsidRDefault="002E290F" w:rsidP="004516C3">
      <w:pPr>
        <w:ind w:left="658" w:hangingChars="299" w:hanging="658"/>
        <w:rPr>
          <w:rFonts w:hAnsi="ＭＳ ゴシック" w:cs="Times New Roman"/>
          <w:sz w:val="22"/>
        </w:rPr>
      </w:pPr>
      <w:r w:rsidRPr="00E143EB">
        <w:rPr>
          <w:rFonts w:hAnsi="ＭＳ ゴシック" w:cs="Times New Roman" w:hint="eastAsia"/>
          <w:sz w:val="22"/>
        </w:rPr>
        <w:t>（３）本業務に従事する</w:t>
      </w:r>
      <w:r w:rsidR="00442FC7" w:rsidRPr="00E143EB">
        <w:rPr>
          <w:rFonts w:hAnsi="ＭＳ ゴシック" w:cs="Times New Roman" w:hint="eastAsia"/>
          <w:sz w:val="22"/>
        </w:rPr>
        <w:t>通訳者の</w:t>
      </w:r>
      <w:r w:rsidRPr="00E143EB">
        <w:rPr>
          <w:rFonts w:hAnsi="ＭＳ ゴシック" w:cs="Times New Roman" w:hint="eastAsia"/>
          <w:sz w:val="22"/>
        </w:rPr>
        <w:t>通訳業務</w:t>
      </w:r>
      <w:r w:rsidR="00442FC7" w:rsidRPr="00E143EB">
        <w:rPr>
          <w:rFonts w:hAnsi="ＭＳ ゴシック" w:cs="Times New Roman" w:hint="eastAsia"/>
          <w:sz w:val="22"/>
        </w:rPr>
        <w:t>（日本語から中国語、中国語から日本語）</w:t>
      </w:r>
      <w:r w:rsidRPr="00E143EB">
        <w:rPr>
          <w:rFonts w:hAnsi="ＭＳ ゴシック" w:cs="Times New Roman" w:hint="eastAsia"/>
          <w:sz w:val="22"/>
        </w:rPr>
        <w:t>経験年数は、８年以上とする。</w:t>
      </w:r>
    </w:p>
    <w:p w14:paraId="57BF909E" w14:textId="77777777" w:rsidR="00F1056D" w:rsidRPr="00E143EB" w:rsidRDefault="00F1056D" w:rsidP="00F1056D">
      <w:pPr>
        <w:rPr>
          <w:rFonts w:hAnsi="ＭＳ ゴシック" w:cs="Times New Roman"/>
          <w:b/>
          <w:bCs/>
          <w:color w:val="FFFFFF"/>
          <w:sz w:val="22"/>
        </w:rPr>
      </w:pPr>
    </w:p>
    <w:p w14:paraId="6B1BE911" w14:textId="77777777" w:rsidR="00F1056D" w:rsidRPr="00C56D8F" w:rsidRDefault="00F1056D" w:rsidP="00F1056D">
      <w:pPr>
        <w:rPr>
          <w:rFonts w:hAnsi="ＭＳ ゴシック" w:cs="Times New Roman"/>
          <w:b/>
          <w:bCs/>
          <w:color w:val="FFFFFF"/>
          <w:sz w:val="22"/>
          <w:highlight w:val="black"/>
        </w:rPr>
      </w:pPr>
      <w:r>
        <w:rPr>
          <w:rFonts w:hAnsi="ＭＳ ゴシック" w:cs="Times New Roman" w:hint="eastAsia"/>
          <w:b/>
          <w:bCs/>
          <w:color w:val="FFFFFF"/>
          <w:sz w:val="22"/>
          <w:highlight w:val="black"/>
        </w:rPr>
        <w:t>７．</w:t>
      </w:r>
      <w:r w:rsidRPr="00C56D8F">
        <w:rPr>
          <w:rFonts w:hAnsi="ＭＳ ゴシック" w:cs="Times New Roman" w:hint="eastAsia"/>
          <w:b/>
          <w:bCs/>
          <w:color w:val="FFFFFF"/>
          <w:sz w:val="22"/>
          <w:highlight w:val="black"/>
        </w:rPr>
        <w:t xml:space="preserve">業務上の留意事項　</w:t>
      </w:r>
    </w:p>
    <w:p w14:paraId="4AA67CD2" w14:textId="77777777" w:rsidR="009349FD" w:rsidRPr="00C56D8F" w:rsidRDefault="009349FD" w:rsidP="009349FD">
      <w:pPr>
        <w:ind w:left="660" w:hangingChars="300" w:hanging="660"/>
        <w:rPr>
          <w:rFonts w:hAnsi="ＭＳ ゴシック" w:cs="Times New Roman"/>
          <w:sz w:val="22"/>
        </w:rPr>
      </w:pPr>
      <w:r>
        <w:rPr>
          <w:rFonts w:hAnsi="ＭＳ ゴシック" w:cs="Times New Roman" w:hint="eastAsia"/>
          <w:sz w:val="22"/>
        </w:rPr>
        <w:t>（１）通訳業務</w:t>
      </w:r>
      <w:r w:rsidRPr="00C56D8F">
        <w:rPr>
          <w:rFonts w:hAnsi="ＭＳ ゴシック" w:cs="Times New Roman" w:hint="eastAsia"/>
          <w:sz w:val="22"/>
        </w:rPr>
        <w:t>について不適切さが認められた場合は、</w:t>
      </w:r>
      <w:r>
        <w:rPr>
          <w:rFonts w:hAnsi="ＭＳ ゴシック" w:cs="Times New Roman" w:hint="eastAsia"/>
          <w:sz w:val="22"/>
        </w:rPr>
        <w:t>発注者は</w:t>
      </w:r>
      <w:r w:rsidRPr="00C56D8F">
        <w:rPr>
          <w:rFonts w:hAnsi="ＭＳ ゴシック" w:cs="Times New Roman" w:hint="eastAsia"/>
          <w:sz w:val="22"/>
        </w:rPr>
        <w:t>受注者への特定期間の発注停止を行う</w:t>
      </w:r>
      <w:r>
        <w:rPr>
          <w:rFonts w:hAnsi="ＭＳ ゴシック" w:cs="Times New Roman" w:hint="eastAsia"/>
          <w:sz w:val="22"/>
        </w:rPr>
        <w:t>ことができるものとする</w:t>
      </w:r>
      <w:r w:rsidRPr="00C56D8F">
        <w:rPr>
          <w:rFonts w:hAnsi="ＭＳ ゴシック" w:cs="Times New Roman" w:hint="eastAsia"/>
          <w:sz w:val="22"/>
        </w:rPr>
        <w:t>。</w:t>
      </w:r>
    </w:p>
    <w:p w14:paraId="700F6219" w14:textId="3320D852" w:rsidR="009349FD" w:rsidRPr="00C56D8F" w:rsidRDefault="009349FD" w:rsidP="009349FD">
      <w:pPr>
        <w:ind w:left="658" w:hangingChars="299" w:hanging="658"/>
        <w:rPr>
          <w:rFonts w:hAnsi="ＭＳ ゴシック" w:cs="Times New Roman"/>
          <w:sz w:val="22"/>
        </w:rPr>
      </w:pPr>
      <w:r w:rsidRPr="00C56D8F">
        <w:rPr>
          <w:rFonts w:hAnsi="ＭＳ ゴシック" w:cs="Times New Roman" w:hint="eastAsia"/>
          <w:sz w:val="22"/>
        </w:rPr>
        <w:t>（</w:t>
      </w:r>
      <w:r>
        <w:rPr>
          <w:rFonts w:hAnsi="ＭＳ ゴシック" w:cs="Times New Roman" w:hint="eastAsia"/>
          <w:sz w:val="22"/>
        </w:rPr>
        <w:t>２</w:t>
      </w:r>
      <w:r w:rsidRPr="00C56D8F">
        <w:rPr>
          <w:rFonts w:hAnsi="ＭＳ ゴシック" w:cs="Times New Roman" w:hint="eastAsia"/>
          <w:sz w:val="22"/>
        </w:rPr>
        <w:t>）国際協力に関わる用語（日本語、</w:t>
      </w:r>
      <w:r w:rsidR="00064860">
        <w:rPr>
          <w:rFonts w:hAnsi="ＭＳ ゴシック" w:cs="Times New Roman" w:hint="eastAsia"/>
          <w:sz w:val="22"/>
        </w:rPr>
        <w:t>中</w:t>
      </w:r>
      <w:r w:rsidRPr="00C56D8F">
        <w:rPr>
          <w:rFonts w:hAnsi="ＭＳ ゴシック" w:cs="Times New Roman" w:hint="eastAsia"/>
          <w:sz w:val="22"/>
        </w:rPr>
        <w:t>国語とも）については、「援助用語対訳集（レキシコン）」や国際機関の報告書等を参考にし、国際協力の業界において通常使用されている用語を用いる。発注者に関わる用語については、過去の発注者出版物等を参考にし、</w:t>
      </w:r>
      <w:r>
        <w:rPr>
          <w:rFonts w:hAnsi="ＭＳ ゴシック" w:cs="Times New Roman" w:hint="eastAsia"/>
          <w:sz w:val="22"/>
        </w:rPr>
        <w:t>通訳業務実施の際には</w:t>
      </w:r>
      <w:r w:rsidRPr="00C56D8F">
        <w:rPr>
          <w:rFonts w:hAnsi="ＭＳ ゴシック" w:cs="Times New Roman" w:hint="eastAsia"/>
          <w:sz w:val="22"/>
        </w:rPr>
        <w:t>発注者内で通常使用されている用語を用いる。</w:t>
      </w:r>
    </w:p>
    <w:p w14:paraId="0FBB3837" w14:textId="4A9DC10D" w:rsidR="009349FD" w:rsidRDefault="00F1056D" w:rsidP="004516C3">
      <w:pPr>
        <w:pStyle w:val="aa"/>
      </w:pPr>
      <w:r w:rsidRPr="00C56D8F">
        <w:rPr>
          <w:rFonts w:hint="eastAsia"/>
        </w:rPr>
        <w:t>以　上</w:t>
      </w:r>
    </w:p>
    <w:p w14:paraId="2103DF13" w14:textId="77777777" w:rsidR="009349FD" w:rsidRDefault="009349FD">
      <w:pPr>
        <w:widowControl/>
        <w:jc w:val="left"/>
      </w:pPr>
      <w:r>
        <w:br w:type="page"/>
      </w:r>
    </w:p>
    <w:p w14:paraId="707EC6CE" w14:textId="77777777" w:rsidR="00A24AE0" w:rsidRDefault="00A24AE0" w:rsidP="004516C3">
      <w:pPr>
        <w:pStyle w:val="aa"/>
      </w:pPr>
    </w:p>
    <w:p w14:paraId="31667F28" w14:textId="77777777" w:rsidR="00F1056D" w:rsidRPr="00A24AE0" w:rsidRDefault="00A24AE0" w:rsidP="00F1056D">
      <w:pPr>
        <w:rPr>
          <w:rFonts w:hAnsi="ＭＳ ゴシック" w:cs="Times New Roman"/>
          <w:b/>
          <w:sz w:val="28"/>
          <w:szCs w:val="28"/>
        </w:rPr>
      </w:pPr>
      <w:r w:rsidRPr="00A24AE0">
        <w:rPr>
          <w:rFonts w:hAnsi="ＭＳ ゴシック" w:cs="Times New Roman" w:hint="eastAsia"/>
          <w:b/>
          <w:sz w:val="28"/>
          <w:szCs w:val="28"/>
        </w:rPr>
        <w:t xml:space="preserve">第３　</w:t>
      </w:r>
      <w:r w:rsidR="00F1056D" w:rsidRPr="00A24AE0">
        <w:rPr>
          <w:rFonts w:hAnsi="ＭＳ ゴシック" w:cs="Times New Roman" w:hint="eastAsia"/>
          <w:b/>
          <w:sz w:val="28"/>
          <w:szCs w:val="28"/>
        </w:rPr>
        <w:t>プロポーザルに記載されるべき事項及び作成要領</w:t>
      </w:r>
    </w:p>
    <w:p w14:paraId="44290137" w14:textId="77777777" w:rsidR="00F1056D" w:rsidRPr="000D1853" w:rsidRDefault="00F1056D" w:rsidP="00F1056D">
      <w:pPr>
        <w:rPr>
          <w:rFonts w:hAnsi="ＭＳ ゴシック" w:cs="Times New Roman"/>
          <w:sz w:val="22"/>
        </w:rPr>
      </w:pPr>
    </w:p>
    <w:p w14:paraId="74207318" w14:textId="77777777" w:rsidR="00F1056D" w:rsidRPr="000D1853" w:rsidRDefault="00F1056D" w:rsidP="00F1056D">
      <w:pPr>
        <w:rPr>
          <w:rFonts w:hAnsi="ＭＳ ゴシック" w:cs="Times New Roman"/>
          <w:sz w:val="22"/>
        </w:rPr>
      </w:pPr>
      <w:r w:rsidRPr="000D1853">
        <w:rPr>
          <w:rFonts w:hAnsi="ＭＳ ゴシック" w:cs="Times New Roman" w:hint="eastAsia"/>
          <w:sz w:val="22"/>
        </w:rPr>
        <w:t xml:space="preserve">1.プロポーザルの構成と様式　</w:t>
      </w:r>
    </w:p>
    <w:p w14:paraId="183C091C" w14:textId="77777777" w:rsidR="00E2087E" w:rsidRPr="000D1853" w:rsidRDefault="00E2087E" w:rsidP="00E2087E">
      <w:pPr>
        <w:rPr>
          <w:rFonts w:hAnsi="ＭＳ ゴシック" w:cs="Times New Roman"/>
          <w:sz w:val="22"/>
        </w:rPr>
      </w:pPr>
      <w:r w:rsidRPr="000D1853">
        <w:rPr>
          <w:rFonts w:hAnsi="ＭＳ ゴシック" w:cs="Times New Roman" w:hint="eastAsia"/>
          <w:sz w:val="22"/>
        </w:rPr>
        <w:t>（1）社の経験・能力等</w:t>
      </w:r>
    </w:p>
    <w:p w14:paraId="523633F0" w14:textId="7451AA2A" w:rsidR="00E2087E" w:rsidRDefault="00E2087E" w:rsidP="00E2087E">
      <w:pPr>
        <w:ind w:firstLineChars="100" w:firstLine="220"/>
        <w:rPr>
          <w:rFonts w:hAnsi="ＭＳ ゴシック" w:cs="Times New Roman"/>
          <w:sz w:val="22"/>
        </w:rPr>
      </w:pPr>
      <w:r w:rsidRPr="000D1853">
        <w:rPr>
          <w:rFonts w:hAnsi="ＭＳ ゴシック" w:cs="Times New Roman" w:hint="eastAsia"/>
          <w:sz w:val="22"/>
        </w:rPr>
        <w:t>ア．</w:t>
      </w:r>
      <w:r>
        <w:rPr>
          <w:rFonts w:hAnsi="ＭＳ ゴシック" w:cs="Times New Roman" w:hint="eastAsia"/>
          <w:sz w:val="22"/>
        </w:rPr>
        <w:t>類似業務の経験・・・・・・・・</w:t>
      </w:r>
      <w:r w:rsidR="0044482A">
        <w:rPr>
          <w:rFonts w:hAnsi="ＭＳ ゴシック" w:cs="Times New Roman" w:hint="eastAsia"/>
          <w:sz w:val="22"/>
        </w:rPr>
        <w:t>・・・・・</w:t>
      </w:r>
      <w:r>
        <w:rPr>
          <w:rFonts w:hAnsi="ＭＳ ゴシック" w:cs="Times New Roman" w:hint="eastAsia"/>
          <w:sz w:val="22"/>
        </w:rPr>
        <w:t xml:space="preserve">・・・・・・・・・・・・　</w:t>
      </w:r>
      <w:r w:rsidRPr="000D1853">
        <w:rPr>
          <w:rFonts w:hAnsi="ＭＳ ゴシック" w:cs="Times New Roman" w:hint="eastAsia"/>
          <w:sz w:val="22"/>
        </w:rPr>
        <w:t>（別添様式</w:t>
      </w:r>
      <w:r>
        <w:rPr>
          <w:rFonts w:hAnsi="ＭＳ ゴシック" w:cs="Times New Roman" w:hint="eastAsia"/>
          <w:sz w:val="22"/>
        </w:rPr>
        <w:t>1,2</w:t>
      </w:r>
      <w:r w:rsidRPr="000D1853">
        <w:rPr>
          <w:rFonts w:hAnsi="ＭＳ ゴシック" w:cs="Times New Roman" w:hint="eastAsia"/>
          <w:sz w:val="22"/>
        </w:rPr>
        <w:t>）</w:t>
      </w:r>
    </w:p>
    <w:p w14:paraId="047363F2" w14:textId="283BB39C" w:rsidR="00E2087E" w:rsidRPr="00BC1400" w:rsidRDefault="00E2087E" w:rsidP="00E2087E">
      <w:pPr>
        <w:ind w:firstLineChars="100" w:firstLine="220"/>
        <w:rPr>
          <w:rFonts w:hAnsi="ＭＳ ゴシック" w:cs="Times New Roman"/>
          <w:sz w:val="22"/>
        </w:rPr>
      </w:pPr>
      <w:r w:rsidRPr="000D1853">
        <w:rPr>
          <w:rFonts w:hAnsi="ＭＳ ゴシック" w:cs="Times New Roman" w:hint="eastAsia"/>
          <w:sz w:val="22"/>
        </w:rPr>
        <w:t>イ．保有する</w:t>
      </w:r>
      <w:r w:rsidR="00064860">
        <w:rPr>
          <w:rFonts w:hAnsi="ＭＳ ゴシック" w:cs="Times New Roman" w:hint="eastAsia"/>
          <w:sz w:val="22"/>
        </w:rPr>
        <w:t>通</w:t>
      </w:r>
      <w:r>
        <w:rPr>
          <w:rFonts w:hAnsi="ＭＳ ゴシック" w:cs="Times New Roman" w:hint="eastAsia"/>
          <w:sz w:val="22"/>
        </w:rPr>
        <w:t>訳者の人数・経験・能力等・・・・・・・・・・・・・・・・（任意様式</w:t>
      </w:r>
      <w:r w:rsidRPr="000D1853">
        <w:rPr>
          <w:rFonts w:hAnsi="ＭＳ ゴシック" w:cs="Times New Roman" w:hint="eastAsia"/>
          <w:sz w:val="22"/>
        </w:rPr>
        <w:t>）</w:t>
      </w:r>
    </w:p>
    <w:p w14:paraId="59CDE1A7" w14:textId="77777777" w:rsidR="00E2087E" w:rsidRPr="000D1853" w:rsidRDefault="00E2087E" w:rsidP="00E2087E">
      <w:pPr>
        <w:rPr>
          <w:rFonts w:hAnsi="ＭＳ ゴシック" w:cs="Times New Roman"/>
          <w:sz w:val="22"/>
        </w:rPr>
      </w:pPr>
      <w:r w:rsidRPr="000D1853">
        <w:rPr>
          <w:rFonts w:hAnsi="ＭＳ ゴシック" w:cs="Times New Roman" w:hint="eastAsia"/>
          <w:sz w:val="22"/>
        </w:rPr>
        <w:t>（2）業務の実施方針・実施体制</w:t>
      </w:r>
    </w:p>
    <w:p w14:paraId="4A5699FC" w14:textId="6F22BFD8" w:rsidR="00E2087E" w:rsidRPr="000D1853" w:rsidRDefault="00E2087E" w:rsidP="00E2087E">
      <w:pPr>
        <w:ind w:firstLineChars="100" w:firstLine="220"/>
        <w:rPr>
          <w:rFonts w:hAnsi="ＭＳ ゴシック" w:cs="Times New Roman"/>
          <w:sz w:val="22"/>
        </w:rPr>
      </w:pPr>
      <w:r w:rsidRPr="000D1853">
        <w:rPr>
          <w:rFonts w:hAnsi="ＭＳ ゴシック" w:cs="Times New Roman" w:hint="eastAsia"/>
          <w:sz w:val="22"/>
        </w:rPr>
        <w:t>ア．</w:t>
      </w:r>
      <w:r>
        <w:rPr>
          <w:rFonts w:hAnsi="ＭＳ ゴシック" w:cs="Times New Roman" w:hint="eastAsia"/>
          <w:sz w:val="22"/>
        </w:rPr>
        <w:t>業務従事者リスト・・・・・・・・・・・・・・・・・・・・・・・・</w:t>
      </w:r>
      <w:r w:rsidRPr="000D1853">
        <w:rPr>
          <w:rFonts w:hAnsi="ＭＳ ゴシック" w:cs="Times New Roman" w:hint="eastAsia"/>
          <w:sz w:val="22"/>
        </w:rPr>
        <w:t>（別添様式</w:t>
      </w:r>
      <w:r w:rsidR="0044482A">
        <w:rPr>
          <w:rFonts w:hAnsi="ＭＳ ゴシック" w:cs="Times New Roman" w:hint="eastAsia"/>
          <w:sz w:val="22"/>
        </w:rPr>
        <w:t>3</w:t>
      </w:r>
      <w:r w:rsidRPr="000D1853">
        <w:rPr>
          <w:rFonts w:hAnsi="ＭＳ ゴシック" w:cs="Times New Roman" w:hint="eastAsia"/>
          <w:sz w:val="22"/>
        </w:rPr>
        <w:t>）</w:t>
      </w:r>
    </w:p>
    <w:p w14:paraId="775E3BF9" w14:textId="77777777" w:rsidR="00E2087E" w:rsidRPr="000D1853" w:rsidRDefault="00E2087E" w:rsidP="00E2087E">
      <w:pPr>
        <w:ind w:firstLineChars="100" w:firstLine="220"/>
        <w:rPr>
          <w:rFonts w:hAnsi="ＭＳ ゴシック" w:cs="Times New Roman"/>
          <w:sz w:val="22"/>
        </w:rPr>
      </w:pPr>
      <w:r w:rsidRPr="000D1853">
        <w:rPr>
          <w:rFonts w:hAnsi="ＭＳ ゴシック" w:cs="Times New Roman" w:hint="eastAsia"/>
          <w:sz w:val="22"/>
        </w:rPr>
        <w:t>イ．その他・・</w:t>
      </w:r>
      <w:r>
        <w:rPr>
          <w:rFonts w:hAnsi="ＭＳ ゴシック" w:cs="Times New Roman" w:hint="eastAsia"/>
          <w:sz w:val="22"/>
        </w:rPr>
        <w:t>・・・・・・・・・・・・・・・・・・・・・・・・・・・・・</w:t>
      </w:r>
      <w:r w:rsidRPr="000D1853">
        <w:rPr>
          <w:rFonts w:hAnsi="ＭＳ ゴシック" w:cs="Times New Roman" w:hint="eastAsia"/>
          <w:sz w:val="22"/>
        </w:rPr>
        <w:t>（任意様式）</w:t>
      </w:r>
    </w:p>
    <w:p w14:paraId="752FC114" w14:textId="4079FF8D" w:rsidR="00E2087E" w:rsidRPr="000D1853" w:rsidRDefault="00E2087E" w:rsidP="00E2087E">
      <w:pPr>
        <w:rPr>
          <w:rFonts w:hAnsi="ＭＳ ゴシック" w:cs="Times New Roman"/>
          <w:sz w:val="22"/>
        </w:rPr>
      </w:pPr>
      <w:r w:rsidRPr="000D1853">
        <w:rPr>
          <w:rFonts w:hAnsi="ＭＳ ゴシック" w:cs="Times New Roman" w:hint="eastAsia"/>
          <w:sz w:val="22"/>
        </w:rPr>
        <w:t>（3）主</w:t>
      </w:r>
      <w:r>
        <w:rPr>
          <w:rFonts w:hAnsi="ＭＳ ゴシック" w:cs="Times New Roman" w:hint="eastAsia"/>
          <w:sz w:val="22"/>
        </w:rPr>
        <w:t>要</w:t>
      </w:r>
      <w:r w:rsidR="00064860">
        <w:rPr>
          <w:rFonts w:hAnsi="ＭＳ ゴシック" w:cs="Times New Roman" w:hint="eastAsia"/>
          <w:sz w:val="22"/>
        </w:rPr>
        <w:t>通</w:t>
      </w:r>
      <w:r>
        <w:rPr>
          <w:rFonts w:hAnsi="ＭＳ ゴシック" w:cs="Times New Roman" w:hint="eastAsia"/>
          <w:sz w:val="22"/>
        </w:rPr>
        <w:t>訳者の経験・能力等・・・・・・・・・・・・・・・・・・・・・・</w:t>
      </w:r>
      <w:r w:rsidRPr="000D1853">
        <w:rPr>
          <w:rFonts w:hAnsi="ＭＳ ゴシック" w:cs="Times New Roman" w:hint="eastAsia"/>
          <w:sz w:val="22"/>
        </w:rPr>
        <w:t>（別添様式</w:t>
      </w:r>
      <w:r w:rsidR="0044482A">
        <w:rPr>
          <w:rFonts w:hAnsi="ＭＳ ゴシック" w:cs="Times New Roman" w:hint="eastAsia"/>
          <w:sz w:val="22"/>
        </w:rPr>
        <w:t>4</w:t>
      </w:r>
      <w:r>
        <w:rPr>
          <w:rFonts w:hAnsi="ＭＳ ゴシック" w:cs="Times New Roman" w:hint="eastAsia"/>
          <w:sz w:val="22"/>
        </w:rPr>
        <w:t>）</w:t>
      </w:r>
    </w:p>
    <w:p w14:paraId="2EC6672C" w14:textId="77777777" w:rsidR="00F1056D" w:rsidRPr="00800820" w:rsidRDefault="00F1056D" w:rsidP="00F1056D">
      <w:pPr>
        <w:rPr>
          <w:rFonts w:hAnsi="ＭＳ ゴシック" w:cs="Times New Roman"/>
          <w:sz w:val="22"/>
        </w:rPr>
      </w:pPr>
    </w:p>
    <w:p w14:paraId="3DE30405" w14:textId="77777777" w:rsidR="0033259C" w:rsidRPr="000D1853" w:rsidRDefault="0033259C" w:rsidP="0033259C">
      <w:pPr>
        <w:rPr>
          <w:rFonts w:hAnsi="ＭＳ ゴシック" w:cs="Times New Roman"/>
          <w:sz w:val="22"/>
        </w:rPr>
      </w:pPr>
      <w:r w:rsidRPr="000D1853">
        <w:rPr>
          <w:rFonts w:hAnsi="ＭＳ ゴシック" w:cs="Times New Roman" w:hint="eastAsia"/>
          <w:sz w:val="22"/>
        </w:rPr>
        <w:t xml:space="preserve">2.プロポーザル作成上の留意点　 </w:t>
      </w:r>
    </w:p>
    <w:p w14:paraId="491E166C" w14:textId="77777777" w:rsidR="0033259C" w:rsidRPr="000D1853" w:rsidRDefault="0033259C" w:rsidP="0033259C">
      <w:pPr>
        <w:rPr>
          <w:rFonts w:hAnsi="ＭＳ ゴシック" w:cs="Times New Roman"/>
          <w:sz w:val="22"/>
        </w:rPr>
      </w:pPr>
      <w:r w:rsidRPr="000D1853">
        <w:rPr>
          <w:rFonts w:hAnsi="ＭＳ ゴシック" w:cs="Times New Roman" w:hint="eastAsia"/>
          <w:sz w:val="22"/>
        </w:rPr>
        <w:t>（1）社の経験・能力</w:t>
      </w:r>
      <w:r w:rsidRPr="005A4911">
        <w:rPr>
          <w:rFonts w:hAnsi="ＭＳ ゴシック" w:cs="Times New Roman" w:hint="eastAsia"/>
          <w:sz w:val="22"/>
        </w:rPr>
        <w:t>等</w:t>
      </w:r>
    </w:p>
    <w:p w14:paraId="224F0893" w14:textId="77777777" w:rsidR="0033259C" w:rsidRPr="000D1853" w:rsidRDefault="0033259C" w:rsidP="0033259C">
      <w:pPr>
        <w:ind w:firstLineChars="299" w:firstLine="658"/>
        <w:rPr>
          <w:rFonts w:hAnsi="ＭＳ ゴシック" w:cs="Times New Roman"/>
          <w:sz w:val="22"/>
        </w:rPr>
      </w:pPr>
      <w:r>
        <w:rPr>
          <w:rFonts w:hAnsi="ＭＳ ゴシック" w:cs="Times New Roman" w:hint="eastAsia"/>
          <w:sz w:val="22"/>
        </w:rPr>
        <w:t>社の</w:t>
      </w:r>
      <w:r w:rsidRPr="000D1853">
        <w:rPr>
          <w:rFonts w:hAnsi="ＭＳ ゴシック" w:cs="Times New Roman" w:hint="eastAsia"/>
          <w:sz w:val="22"/>
        </w:rPr>
        <w:t>類似業務の経験を、以下に従い、記載してください。</w:t>
      </w:r>
    </w:p>
    <w:p w14:paraId="3770017D" w14:textId="1795A29C" w:rsidR="00E2087E" w:rsidRPr="0089720B" w:rsidRDefault="00E2087E" w:rsidP="00E2087E">
      <w:pPr>
        <w:pStyle w:val="aff0"/>
        <w:numPr>
          <w:ilvl w:val="0"/>
          <w:numId w:val="22"/>
        </w:numPr>
        <w:ind w:leftChars="0"/>
        <w:rPr>
          <w:rFonts w:hAnsi="ＭＳ ゴシック" w:cs="Times New Roman"/>
          <w:sz w:val="22"/>
        </w:rPr>
      </w:pPr>
      <w:r>
        <w:rPr>
          <w:rFonts w:hAnsi="ＭＳ ゴシック" w:cs="Times New Roman" w:hint="eastAsia"/>
          <w:sz w:val="22"/>
        </w:rPr>
        <w:t>過去</w:t>
      </w:r>
      <w:r w:rsidRPr="0089720B">
        <w:rPr>
          <w:rFonts w:hAnsi="ＭＳ ゴシック" w:cs="Times New Roman" w:hint="eastAsia"/>
          <w:sz w:val="22"/>
        </w:rPr>
        <w:t>1年以内の</w:t>
      </w:r>
      <w:r w:rsidR="00064860">
        <w:rPr>
          <w:rFonts w:hAnsi="ＭＳ ゴシック" w:cs="Times New Roman" w:hint="eastAsia"/>
          <w:sz w:val="22"/>
        </w:rPr>
        <w:t>通</w:t>
      </w:r>
      <w:r w:rsidRPr="0089720B">
        <w:rPr>
          <w:rFonts w:hAnsi="ＭＳ ゴシック" w:cs="Times New Roman" w:hint="eastAsia"/>
          <w:sz w:val="22"/>
        </w:rPr>
        <w:t>訳業務の受注実績（</w:t>
      </w:r>
      <w:r>
        <w:rPr>
          <w:rFonts w:hAnsi="ＭＳ ゴシック" w:cs="Times New Roman" w:hint="eastAsia"/>
          <w:sz w:val="22"/>
        </w:rPr>
        <w:t>3</w:t>
      </w:r>
      <w:r w:rsidRPr="0089720B">
        <w:rPr>
          <w:rFonts w:hAnsi="ＭＳ ゴシック" w:cs="Times New Roman" w:hint="eastAsia"/>
          <w:sz w:val="22"/>
        </w:rPr>
        <w:t>0万円以上）</w:t>
      </w:r>
      <w:r>
        <w:rPr>
          <w:rFonts w:hAnsi="ＭＳ ゴシック" w:cs="Times New Roman" w:hint="eastAsia"/>
          <w:sz w:val="22"/>
        </w:rPr>
        <w:t>（以下②に該当する業務を除く）</w:t>
      </w:r>
      <w:r w:rsidRPr="0089720B">
        <w:rPr>
          <w:rFonts w:hAnsi="ＭＳ ゴシック" w:cs="Times New Roman" w:hint="eastAsia"/>
          <w:sz w:val="22"/>
        </w:rPr>
        <w:t>（別添様式</w:t>
      </w:r>
      <w:r>
        <w:rPr>
          <w:rFonts w:hAnsi="ＭＳ ゴシック" w:cs="Times New Roman" w:hint="eastAsia"/>
          <w:sz w:val="22"/>
        </w:rPr>
        <w:t>1</w:t>
      </w:r>
      <w:r w:rsidRPr="0089720B">
        <w:rPr>
          <w:rFonts w:hAnsi="ＭＳ ゴシック" w:cs="Times New Roman" w:hint="eastAsia"/>
          <w:sz w:val="22"/>
        </w:rPr>
        <w:t>）。</w:t>
      </w:r>
    </w:p>
    <w:p w14:paraId="5EF5E476" w14:textId="3F87FC16" w:rsidR="00E2087E" w:rsidRPr="00BE7E9C" w:rsidRDefault="00E2087E" w:rsidP="00E2087E">
      <w:pPr>
        <w:pStyle w:val="aff0"/>
        <w:numPr>
          <w:ilvl w:val="0"/>
          <w:numId w:val="22"/>
        </w:numPr>
        <w:ind w:leftChars="0"/>
        <w:rPr>
          <w:rFonts w:hAnsi="ＭＳ ゴシック" w:cs="Times New Roman"/>
          <w:sz w:val="22"/>
        </w:rPr>
      </w:pPr>
      <w:r w:rsidRPr="00BE7E9C">
        <w:rPr>
          <w:rFonts w:hAnsi="ＭＳ ゴシック" w:cs="Times New Roman" w:hint="eastAsia"/>
          <w:sz w:val="22"/>
        </w:rPr>
        <w:t>過去</w:t>
      </w:r>
      <w:r>
        <w:rPr>
          <w:rFonts w:hAnsi="ＭＳ ゴシック" w:cs="Times New Roman" w:hint="eastAsia"/>
          <w:sz w:val="22"/>
        </w:rPr>
        <w:t>3</w:t>
      </w:r>
      <w:r w:rsidRPr="00BE7E9C">
        <w:rPr>
          <w:rFonts w:hAnsi="ＭＳ ゴシック" w:cs="Times New Roman" w:hint="eastAsia"/>
          <w:sz w:val="22"/>
        </w:rPr>
        <w:t>年以内の</w:t>
      </w:r>
      <w:r w:rsidR="00064860">
        <w:rPr>
          <w:rFonts w:hAnsi="ＭＳ ゴシック" w:cs="Times New Roman" w:hint="eastAsia"/>
          <w:sz w:val="22"/>
        </w:rPr>
        <w:t>通</w:t>
      </w:r>
      <w:r w:rsidRPr="00BE7E9C">
        <w:rPr>
          <w:rFonts w:hAnsi="ＭＳ ゴシック" w:cs="Times New Roman" w:hint="eastAsia"/>
          <w:sz w:val="22"/>
        </w:rPr>
        <w:t>訳業務の受注実績（</w:t>
      </w:r>
      <w:r>
        <w:rPr>
          <w:rFonts w:hAnsi="ＭＳ ゴシック" w:cs="Times New Roman" w:hint="eastAsia"/>
          <w:sz w:val="22"/>
        </w:rPr>
        <w:t>3</w:t>
      </w:r>
      <w:r w:rsidRPr="00BE7E9C">
        <w:rPr>
          <w:rFonts w:hAnsi="ＭＳ ゴシック" w:cs="Times New Roman" w:hint="eastAsia"/>
          <w:sz w:val="22"/>
        </w:rPr>
        <w:t>0万円以上）のうち、国際協力に関</w:t>
      </w:r>
      <w:r>
        <w:rPr>
          <w:rFonts w:hAnsi="ＭＳ ゴシック" w:cs="Times New Roman" w:hint="eastAsia"/>
          <w:sz w:val="22"/>
        </w:rPr>
        <w:t>連</w:t>
      </w:r>
      <w:r w:rsidRPr="00BE7E9C">
        <w:rPr>
          <w:rFonts w:hAnsi="ＭＳ ゴシック" w:cs="Times New Roman" w:hint="eastAsia"/>
          <w:sz w:val="22"/>
        </w:rPr>
        <w:t>する</w:t>
      </w:r>
      <w:r>
        <w:rPr>
          <w:rFonts w:hAnsi="ＭＳ ゴシック" w:cs="Times New Roman" w:hint="eastAsia"/>
          <w:sz w:val="22"/>
        </w:rPr>
        <w:t>機関、団体からの</w:t>
      </w:r>
      <w:r w:rsidR="00064860">
        <w:rPr>
          <w:rFonts w:hAnsi="ＭＳ ゴシック" w:cs="Times New Roman" w:hint="eastAsia"/>
          <w:sz w:val="22"/>
        </w:rPr>
        <w:t>通</w:t>
      </w:r>
      <w:r>
        <w:rPr>
          <w:rFonts w:hAnsi="ＭＳ ゴシック" w:cs="Times New Roman" w:hint="eastAsia"/>
          <w:sz w:val="22"/>
        </w:rPr>
        <w:t>訳業務</w:t>
      </w:r>
      <w:r w:rsidRPr="00BE7E9C">
        <w:rPr>
          <w:rFonts w:hAnsi="ＭＳ ゴシック" w:cs="Times New Roman" w:hint="eastAsia"/>
          <w:sz w:val="22"/>
        </w:rPr>
        <w:t>（別添様式</w:t>
      </w:r>
      <w:r>
        <w:rPr>
          <w:rFonts w:hAnsi="ＭＳ ゴシック" w:cs="Times New Roman" w:hint="eastAsia"/>
          <w:sz w:val="22"/>
        </w:rPr>
        <w:t>2</w:t>
      </w:r>
      <w:r w:rsidRPr="00BE7E9C">
        <w:rPr>
          <w:rFonts w:hAnsi="ＭＳ ゴシック" w:cs="Times New Roman" w:hint="eastAsia"/>
          <w:sz w:val="22"/>
        </w:rPr>
        <w:t>）。</w:t>
      </w:r>
    </w:p>
    <w:p w14:paraId="1A4A6AB8" w14:textId="3985E8F8" w:rsidR="00E2087E" w:rsidRPr="00634141" w:rsidRDefault="00E2087E" w:rsidP="00E2087E">
      <w:pPr>
        <w:pStyle w:val="aff0"/>
        <w:numPr>
          <w:ilvl w:val="0"/>
          <w:numId w:val="22"/>
        </w:numPr>
        <w:ind w:leftChars="0"/>
        <w:rPr>
          <w:rFonts w:hAnsi="ＭＳ ゴシック" w:cs="Times New Roman"/>
          <w:sz w:val="22"/>
        </w:rPr>
      </w:pPr>
      <w:r>
        <w:rPr>
          <w:rFonts w:hAnsi="ＭＳ ゴシック" w:cs="Times New Roman" w:hint="eastAsia"/>
          <w:sz w:val="22"/>
        </w:rPr>
        <w:t>現在、社が保有している</w:t>
      </w:r>
      <w:r w:rsidR="00064860">
        <w:rPr>
          <w:rFonts w:hAnsi="ＭＳ ゴシック" w:cs="Times New Roman" w:hint="eastAsia"/>
          <w:sz w:val="22"/>
        </w:rPr>
        <w:t>通</w:t>
      </w:r>
      <w:r>
        <w:rPr>
          <w:rFonts w:hAnsi="ＭＳ ゴシック" w:cs="Times New Roman" w:hint="eastAsia"/>
          <w:sz w:val="22"/>
        </w:rPr>
        <w:t>訳者数、経験、能力</w:t>
      </w:r>
      <w:r w:rsidRPr="00634141">
        <w:rPr>
          <w:rFonts w:hAnsi="ＭＳ ゴシック" w:cs="Times New Roman" w:hint="eastAsia"/>
          <w:sz w:val="22"/>
        </w:rPr>
        <w:t>（任意様式）。</w:t>
      </w:r>
    </w:p>
    <w:p w14:paraId="739EAFB8" w14:textId="77777777" w:rsidR="0033259C" w:rsidRDefault="0033259C" w:rsidP="0033259C">
      <w:pPr>
        <w:rPr>
          <w:rFonts w:hAnsi="ＭＳ ゴシック" w:cs="Times New Roman"/>
          <w:sz w:val="22"/>
        </w:rPr>
      </w:pPr>
    </w:p>
    <w:p w14:paraId="29C82C31" w14:textId="77777777" w:rsidR="0033259C" w:rsidRPr="000D1853" w:rsidRDefault="0033259C" w:rsidP="0033259C">
      <w:pPr>
        <w:rPr>
          <w:rFonts w:hAnsi="ＭＳ ゴシック" w:cs="Times New Roman"/>
          <w:sz w:val="22"/>
        </w:rPr>
      </w:pPr>
      <w:r w:rsidRPr="000D1853">
        <w:rPr>
          <w:rFonts w:hAnsi="ＭＳ ゴシック" w:cs="Times New Roman" w:hint="eastAsia"/>
          <w:sz w:val="22"/>
        </w:rPr>
        <w:t>（2）業務の実施体制</w:t>
      </w:r>
    </w:p>
    <w:p w14:paraId="7F54217F" w14:textId="68F316E1" w:rsidR="0033259C" w:rsidRPr="00E143EB" w:rsidRDefault="0033259C" w:rsidP="0033259C">
      <w:pPr>
        <w:rPr>
          <w:rFonts w:hAnsi="ＭＳ ゴシック" w:cs="Times New Roman"/>
          <w:sz w:val="22"/>
        </w:rPr>
      </w:pPr>
      <w:r w:rsidRPr="000D1853">
        <w:rPr>
          <w:rFonts w:hAnsi="ＭＳ ゴシック" w:cs="Times New Roman" w:hint="eastAsia"/>
          <w:sz w:val="22"/>
        </w:rPr>
        <w:t>ア．本説明書において指示された業務内容について理解の上、業務責任者を含めた全体要員計画について記載してください。本業務を実施する</w:t>
      </w:r>
      <w:r>
        <w:rPr>
          <w:rFonts w:hAnsi="ＭＳ ゴシック" w:cs="Times New Roman" w:hint="eastAsia"/>
          <w:sz w:val="22"/>
        </w:rPr>
        <w:t>際に</w:t>
      </w:r>
      <w:r w:rsidRPr="000D1853">
        <w:rPr>
          <w:rFonts w:hAnsi="ＭＳ ゴシック" w:cs="Times New Roman" w:hint="eastAsia"/>
          <w:sz w:val="22"/>
        </w:rPr>
        <w:t>、業務を総括・管理し、窓口担当となる業務責任者（1名）については必ず配置して</w:t>
      </w:r>
      <w:r>
        <w:rPr>
          <w:rFonts w:hAnsi="ＭＳ ゴシック" w:cs="Times New Roman" w:hint="eastAsia"/>
          <w:sz w:val="22"/>
        </w:rPr>
        <w:t>くだ</w:t>
      </w:r>
      <w:r w:rsidRPr="000D1853">
        <w:rPr>
          <w:rFonts w:hAnsi="ＭＳ ゴシック" w:cs="Times New Roman" w:hint="eastAsia"/>
          <w:sz w:val="22"/>
        </w:rPr>
        <w:t>さい。ただし、業務責任者については</w:t>
      </w:r>
      <w:r>
        <w:rPr>
          <w:rFonts w:hAnsi="ＭＳ ゴシック" w:cs="Times New Roman" w:hint="eastAsia"/>
          <w:sz w:val="22"/>
        </w:rPr>
        <w:t>、</w:t>
      </w:r>
      <w:r w:rsidRPr="00E143EB">
        <w:rPr>
          <w:rFonts w:hAnsi="ＭＳ ゴシック" w:cs="Times New Roman" w:hint="eastAsia"/>
          <w:sz w:val="22"/>
        </w:rPr>
        <w:t>自社の従業員とし、主要通訳者を兼ねることも可とします。</w:t>
      </w:r>
    </w:p>
    <w:p w14:paraId="59961333" w14:textId="0852A5C9" w:rsidR="0033259C" w:rsidRPr="00E143EB" w:rsidRDefault="0033259C" w:rsidP="0033259C">
      <w:pPr>
        <w:rPr>
          <w:rFonts w:hAnsi="ＭＳ ゴシック" w:cs="Times New Roman"/>
          <w:sz w:val="22"/>
        </w:rPr>
      </w:pPr>
      <w:r w:rsidRPr="00E143EB">
        <w:rPr>
          <w:rFonts w:hAnsi="ＭＳ ゴシック" w:cs="Times New Roman" w:hint="eastAsia"/>
          <w:sz w:val="22"/>
        </w:rPr>
        <w:t>イ．本業務に従事する通訳者（下記(3)の主要通訳を含む）をすべて列記し、各通訳者について、氏名、通訳経験年数、当該言語で対応可能な専門分野名、</w:t>
      </w:r>
      <w:r w:rsidR="00064860" w:rsidRPr="00E143EB">
        <w:rPr>
          <w:rFonts w:hAnsi="ＭＳ ゴシック" w:cs="Times New Roman" w:hint="eastAsia"/>
          <w:sz w:val="22"/>
        </w:rPr>
        <w:t>対応可能な業務、</w:t>
      </w:r>
      <w:r w:rsidRPr="00E143EB">
        <w:rPr>
          <w:rFonts w:hAnsi="ＭＳ ゴシック" w:cs="Times New Roman" w:hint="eastAsia"/>
          <w:sz w:val="22"/>
        </w:rPr>
        <w:t>通訳関連資格について明示してください。（別添様式</w:t>
      </w:r>
      <w:r w:rsidR="00544C2F" w:rsidRPr="00E143EB">
        <w:rPr>
          <w:rFonts w:hAnsi="ＭＳ ゴシック" w:cs="Times New Roman" w:hint="eastAsia"/>
          <w:sz w:val="22"/>
        </w:rPr>
        <w:t>3</w:t>
      </w:r>
      <w:r w:rsidRPr="00E143EB">
        <w:rPr>
          <w:rFonts w:hAnsi="ＭＳ ゴシック" w:cs="Times New Roman" w:hint="eastAsia"/>
          <w:sz w:val="22"/>
        </w:rPr>
        <w:t>）</w:t>
      </w:r>
    </w:p>
    <w:p w14:paraId="6D6B7459" w14:textId="24557F12" w:rsidR="0033259C" w:rsidRPr="00E143EB" w:rsidRDefault="005B6E5A" w:rsidP="0033259C">
      <w:pPr>
        <w:rPr>
          <w:rFonts w:hAnsi="ＭＳ ゴシック" w:cs="Times New Roman"/>
          <w:sz w:val="22"/>
        </w:rPr>
      </w:pPr>
      <w:r w:rsidRPr="00E143EB">
        <w:rPr>
          <w:rFonts w:hAnsi="ＭＳ ゴシック" w:cs="Times New Roman" w:hint="eastAsia"/>
          <w:sz w:val="22"/>
        </w:rPr>
        <w:t>ウ．通訳会社として責任ある通訳水準を確保するための手段として</w:t>
      </w:r>
      <w:r w:rsidR="0033259C" w:rsidRPr="00E143EB">
        <w:rPr>
          <w:rFonts w:hAnsi="ＭＳ ゴシック" w:cs="Times New Roman" w:hint="eastAsia"/>
          <w:sz w:val="22"/>
        </w:rPr>
        <w:t>通訳者への発注管理や通訳業務に対する社としての品質管理体制について記述してください。</w:t>
      </w:r>
    </w:p>
    <w:p w14:paraId="4E5B7EF4" w14:textId="77777777" w:rsidR="0033259C" w:rsidRPr="00E143EB" w:rsidRDefault="0033259C" w:rsidP="0033259C">
      <w:pPr>
        <w:rPr>
          <w:rFonts w:hAnsi="ＭＳ ゴシック" w:cs="Times New Roman"/>
          <w:sz w:val="22"/>
        </w:rPr>
      </w:pPr>
      <w:r w:rsidRPr="00E143EB">
        <w:rPr>
          <w:rFonts w:hAnsi="ＭＳ ゴシック" w:cs="Times New Roman" w:hint="eastAsia"/>
          <w:sz w:val="22"/>
        </w:rPr>
        <w:t>エ．通訳の不適切さ等のクレームへの対応方針及びその体制を記述してください。</w:t>
      </w:r>
    </w:p>
    <w:p w14:paraId="272243F6" w14:textId="75AD4D31" w:rsidR="0033259C" w:rsidRPr="00E143EB" w:rsidRDefault="0033259C" w:rsidP="0033259C">
      <w:pPr>
        <w:rPr>
          <w:rFonts w:hAnsi="ＭＳ ゴシック" w:cs="Times New Roman"/>
          <w:sz w:val="22"/>
        </w:rPr>
      </w:pPr>
      <w:r w:rsidRPr="00E143EB">
        <w:rPr>
          <w:rFonts w:hAnsi="ＭＳ ゴシック" w:cs="Times New Roman" w:hint="eastAsia"/>
          <w:sz w:val="22"/>
        </w:rPr>
        <w:t>オ．発注から</w:t>
      </w:r>
      <w:r w:rsidR="00064860" w:rsidRPr="00E143EB">
        <w:rPr>
          <w:rFonts w:hAnsi="ＭＳ ゴシック" w:cs="Times New Roman" w:hint="eastAsia"/>
          <w:sz w:val="22"/>
        </w:rPr>
        <w:t>緊急発注（</w:t>
      </w:r>
      <w:r w:rsidRPr="00E143EB">
        <w:rPr>
          <w:rFonts w:hAnsi="ＭＳ ゴシック" w:cs="Times New Roman" w:hint="eastAsia"/>
          <w:sz w:val="22"/>
        </w:rPr>
        <w:t>業務実施までの日数が短い場合</w:t>
      </w:r>
      <w:r w:rsidR="00064860" w:rsidRPr="00E143EB">
        <w:rPr>
          <w:rFonts w:hAnsi="ＭＳ ゴシック" w:cs="Times New Roman" w:hint="eastAsia"/>
          <w:sz w:val="22"/>
        </w:rPr>
        <w:t>）</w:t>
      </w:r>
      <w:r w:rsidRPr="00E143EB">
        <w:rPr>
          <w:rFonts w:hAnsi="ＭＳ ゴシック" w:cs="Times New Roman" w:hint="eastAsia"/>
          <w:sz w:val="22"/>
        </w:rPr>
        <w:t>の対応について記述してください。</w:t>
      </w:r>
    </w:p>
    <w:p w14:paraId="68960EBB" w14:textId="77777777" w:rsidR="0033259C" w:rsidRPr="00E143EB" w:rsidRDefault="0033259C" w:rsidP="0033259C">
      <w:pPr>
        <w:rPr>
          <w:rFonts w:hAnsi="ＭＳ ゴシック" w:cs="Times New Roman"/>
          <w:sz w:val="22"/>
        </w:rPr>
      </w:pPr>
    </w:p>
    <w:p w14:paraId="5FBFF805" w14:textId="4DF59D5D" w:rsidR="0033259C" w:rsidRPr="00E143EB" w:rsidRDefault="0033259C" w:rsidP="0033259C">
      <w:pPr>
        <w:rPr>
          <w:rFonts w:hAnsi="ＭＳ ゴシック" w:cs="Times New Roman"/>
          <w:sz w:val="22"/>
        </w:rPr>
      </w:pPr>
      <w:r w:rsidRPr="00E143EB">
        <w:rPr>
          <w:rFonts w:hAnsi="ＭＳ ゴシック" w:cs="Times New Roman" w:hint="eastAsia"/>
          <w:sz w:val="22"/>
        </w:rPr>
        <w:t>（3）主要</w:t>
      </w:r>
      <w:r w:rsidR="00064860" w:rsidRPr="00E143EB">
        <w:rPr>
          <w:rFonts w:hAnsi="ＭＳ ゴシック" w:cs="Times New Roman" w:hint="eastAsia"/>
          <w:sz w:val="22"/>
        </w:rPr>
        <w:t>通</w:t>
      </w:r>
      <w:r w:rsidRPr="00E143EB">
        <w:rPr>
          <w:rFonts w:hAnsi="ＭＳ ゴシック" w:cs="Times New Roman" w:hint="eastAsia"/>
          <w:sz w:val="22"/>
        </w:rPr>
        <w:t>訳者の経験・能力</w:t>
      </w:r>
    </w:p>
    <w:p w14:paraId="629ABAB8" w14:textId="726A9386" w:rsidR="0033259C" w:rsidRPr="00E143EB" w:rsidRDefault="0033259C" w:rsidP="0033259C">
      <w:pPr>
        <w:rPr>
          <w:rFonts w:hAnsi="ＭＳ ゴシック" w:cs="Times New Roman"/>
          <w:sz w:val="22"/>
        </w:rPr>
      </w:pPr>
      <w:r w:rsidRPr="00E143EB">
        <w:rPr>
          <w:rFonts w:hAnsi="ＭＳ ゴシック" w:cs="Times New Roman" w:hint="eastAsia"/>
          <w:sz w:val="22"/>
        </w:rPr>
        <w:t>ア．本業務を主として担当する通訳者（人数は後述のとおり）を必ず定め、その通訳者について経歴書を作成してください。（別添様式</w:t>
      </w:r>
      <w:r w:rsidR="00544C2F" w:rsidRPr="00E143EB">
        <w:rPr>
          <w:rFonts w:hAnsi="ＭＳ ゴシック" w:cs="Times New Roman" w:hint="eastAsia"/>
          <w:sz w:val="22"/>
        </w:rPr>
        <w:t>4</w:t>
      </w:r>
      <w:r w:rsidRPr="00E143EB">
        <w:rPr>
          <w:rFonts w:hAnsi="ＭＳ ゴシック" w:cs="Times New Roman" w:hint="eastAsia"/>
          <w:sz w:val="22"/>
        </w:rPr>
        <w:t>）</w:t>
      </w:r>
    </w:p>
    <w:p w14:paraId="64FA1C0D" w14:textId="77777777" w:rsidR="0033259C" w:rsidRPr="00E143EB" w:rsidRDefault="0033259C" w:rsidP="0033259C">
      <w:pPr>
        <w:rPr>
          <w:rFonts w:hAnsi="ＭＳ ゴシック" w:cs="Times New Roman"/>
          <w:sz w:val="22"/>
        </w:rPr>
      </w:pPr>
    </w:p>
    <w:p w14:paraId="6A131E8C" w14:textId="77777777" w:rsidR="0033259C" w:rsidRPr="00E143EB" w:rsidRDefault="0033259C" w:rsidP="0033259C">
      <w:pPr>
        <w:pStyle w:val="aff0"/>
        <w:numPr>
          <w:ilvl w:val="0"/>
          <w:numId w:val="32"/>
        </w:numPr>
        <w:ind w:leftChars="0"/>
        <w:rPr>
          <w:rFonts w:hAnsi="ＭＳ ゴシック" w:cs="Times New Roman"/>
          <w:sz w:val="22"/>
        </w:rPr>
      </w:pPr>
      <w:r w:rsidRPr="00E143EB">
        <w:rPr>
          <w:rFonts w:hAnsi="ＭＳ ゴシック" w:cs="Times New Roman" w:hint="eastAsia"/>
          <w:sz w:val="22"/>
        </w:rPr>
        <w:t xml:space="preserve">日本語⇔中国語の通訳者　　　　</w:t>
      </w:r>
      <w:r w:rsidRPr="00E143EB">
        <w:rPr>
          <w:rFonts w:hAnsi="ＭＳ ゴシック" w:cs="Times New Roman" w:hint="eastAsia"/>
          <w:sz w:val="22"/>
        </w:rPr>
        <w:tab/>
        <w:t>2名</w:t>
      </w:r>
    </w:p>
    <w:p w14:paraId="24516899" w14:textId="77777777" w:rsidR="00F1056D" w:rsidRPr="00E143EB" w:rsidRDefault="00F1056D" w:rsidP="00F1056D">
      <w:pPr>
        <w:rPr>
          <w:rFonts w:hAnsi="ＭＳ ゴシック" w:cs="Times New Roman"/>
          <w:sz w:val="22"/>
        </w:rPr>
      </w:pPr>
    </w:p>
    <w:p w14:paraId="62268408" w14:textId="77777777" w:rsidR="00F1056D" w:rsidRPr="00E143EB" w:rsidRDefault="00F1056D" w:rsidP="00F1056D">
      <w:pPr>
        <w:rPr>
          <w:rFonts w:hAnsi="ＭＳ ゴシック" w:cs="Times New Roman"/>
          <w:sz w:val="22"/>
        </w:rPr>
      </w:pPr>
    </w:p>
    <w:p w14:paraId="7AA4078F" w14:textId="77777777" w:rsidR="00F1056D" w:rsidRPr="000D1853" w:rsidRDefault="00F1056D" w:rsidP="00F1056D">
      <w:pPr>
        <w:jc w:val="right"/>
        <w:rPr>
          <w:rFonts w:hAnsi="ＭＳ ゴシック" w:cs="Times New Roman"/>
          <w:sz w:val="22"/>
        </w:rPr>
      </w:pPr>
      <w:r w:rsidRPr="00E143EB">
        <w:rPr>
          <w:rFonts w:hAnsi="ＭＳ ゴシック" w:cs="Times New Roman" w:hint="eastAsia"/>
          <w:sz w:val="22"/>
        </w:rPr>
        <w:t>以上</w:t>
      </w:r>
    </w:p>
    <w:p w14:paraId="01C3054B" w14:textId="77777777" w:rsidR="00F1056D" w:rsidRPr="000D1853" w:rsidRDefault="00F1056D" w:rsidP="00F1056D">
      <w:pPr>
        <w:rPr>
          <w:rFonts w:hAnsi="ＭＳ ゴシック" w:cs="Times New Roman"/>
          <w:sz w:val="22"/>
        </w:rPr>
      </w:pPr>
      <w:r w:rsidRPr="000D1853">
        <w:rPr>
          <w:rFonts w:hAnsi="ＭＳ ゴシック" w:cs="Times New Roman"/>
          <w:sz w:val="22"/>
        </w:rPr>
        <w:t xml:space="preserve"> </w:t>
      </w:r>
    </w:p>
    <w:p w14:paraId="31AEC9F7" w14:textId="77777777" w:rsidR="00F1056D" w:rsidRDefault="00F1056D" w:rsidP="00F1056D">
      <w:pPr>
        <w:widowControl/>
        <w:jc w:val="left"/>
        <w:rPr>
          <w:rFonts w:hAnsi="ＭＳ ゴシック" w:cs="Times New Roman"/>
          <w:sz w:val="22"/>
        </w:rPr>
      </w:pPr>
      <w:r>
        <w:rPr>
          <w:rFonts w:hAnsi="ＭＳ ゴシック" w:cs="Times New Roman"/>
          <w:sz w:val="22"/>
        </w:rPr>
        <w:br w:type="page"/>
      </w:r>
    </w:p>
    <w:p w14:paraId="1986D9A8" w14:textId="77777777" w:rsidR="00A24AE0" w:rsidRPr="00A6461D" w:rsidRDefault="001B4836" w:rsidP="00A6461D">
      <w:pPr>
        <w:jc w:val="center"/>
        <w:rPr>
          <w:rFonts w:hAnsi="ＭＳ ゴシック" w:cs="Times New Roman"/>
          <w:sz w:val="36"/>
          <w:szCs w:val="36"/>
          <w:bdr w:val="single" w:sz="4" w:space="0" w:color="auto"/>
        </w:rPr>
      </w:pPr>
      <w:r w:rsidRPr="00A6461D">
        <w:rPr>
          <w:rFonts w:hAnsi="ＭＳ ゴシック" w:cs="Times New Roman" w:hint="eastAsia"/>
          <w:sz w:val="36"/>
          <w:szCs w:val="36"/>
          <w:bdr w:val="single" w:sz="4" w:space="0" w:color="auto"/>
        </w:rPr>
        <w:t>プロポーザル評価表</w:t>
      </w:r>
    </w:p>
    <w:p w14:paraId="6558D31A" w14:textId="77777777" w:rsidR="00A24AE0" w:rsidRPr="00A6461D" w:rsidRDefault="00A24AE0" w:rsidP="00A6461D">
      <w:pPr>
        <w:jc w:val="center"/>
        <w:rPr>
          <w:rFonts w:hAnsi="ＭＳ ゴシック" w:cs="Times New Roman"/>
          <w:sz w:val="22"/>
        </w:rPr>
      </w:pPr>
    </w:p>
    <w:p w14:paraId="40CBDFBD" w14:textId="77777777" w:rsidR="00A24AE0" w:rsidRPr="00B525FF" w:rsidRDefault="00A24AE0" w:rsidP="00F1056D">
      <w:pPr>
        <w:rPr>
          <w:rFonts w:hAnsi="ＭＳ ゴシック" w:cs="Times New Roman"/>
          <w:sz w:val="22"/>
        </w:rPr>
      </w:pPr>
    </w:p>
    <w:tbl>
      <w:tblPr>
        <w:tblW w:w="9229" w:type="dxa"/>
        <w:tblInd w:w="84" w:type="dxa"/>
        <w:tblCellMar>
          <w:left w:w="99" w:type="dxa"/>
          <w:right w:w="99" w:type="dxa"/>
        </w:tblCellMar>
        <w:tblLook w:val="04A0" w:firstRow="1" w:lastRow="0" w:firstColumn="1" w:lastColumn="0" w:noHBand="0" w:noVBand="1"/>
      </w:tblPr>
      <w:tblGrid>
        <w:gridCol w:w="6536"/>
        <w:gridCol w:w="784"/>
        <w:gridCol w:w="633"/>
        <w:gridCol w:w="547"/>
        <w:gridCol w:w="729"/>
      </w:tblGrid>
      <w:tr w:rsidR="00544C2F" w:rsidRPr="00B525FF" w14:paraId="031053A8" w14:textId="77777777" w:rsidTr="00EC1695">
        <w:trPr>
          <w:trHeight w:val="450"/>
        </w:trPr>
        <w:tc>
          <w:tcPr>
            <w:tcW w:w="9229" w:type="dxa"/>
            <w:gridSpan w:val="5"/>
            <w:tcBorders>
              <w:top w:val="nil"/>
              <w:left w:val="nil"/>
              <w:bottom w:val="nil"/>
              <w:right w:val="nil"/>
            </w:tcBorders>
            <w:shd w:val="clear" w:color="auto" w:fill="auto"/>
            <w:noWrap/>
            <w:vAlign w:val="center"/>
            <w:hideMark/>
          </w:tcPr>
          <w:p w14:paraId="543EAA19" w14:textId="77777777" w:rsidR="00544C2F" w:rsidRPr="00B525FF" w:rsidRDefault="00544C2F" w:rsidP="00EC1695">
            <w:pPr>
              <w:widowControl/>
              <w:jc w:val="center"/>
              <w:rPr>
                <w:rFonts w:hAnsi="ＭＳ ゴシック" w:cs="ＭＳ Ｐゴシック"/>
                <w:kern w:val="0"/>
                <w:sz w:val="28"/>
                <w:szCs w:val="28"/>
              </w:rPr>
            </w:pPr>
            <w:r w:rsidRPr="00AD6A89">
              <w:rPr>
                <w:rFonts w:hAnsi="ＭＳ ゴシック" w:cs="ＭＳ Ｐゴシック" w:hint="eastAsia"/>
                <w:kern w:val="0"/>
                <w:sz w:val="22"/>
                <w:szCs w:val="28"/>
              </w:rPr>
              <w:t>2019</w:t>
            </w:r>
            <w:r>
              <w:rPr>
                <w:rFonts w:hAnsi="ＭＳ ゴシック" w:cs="ＭＳ Ｐゴシック" w:hint="eastAsia"/>
                <w:kern w:val="0"/>
                <w:sz w:val="22"/>
                <w:szCs w:val="28"/>
              </w:rPr>
              <w:t>年度通訳</w:t>
            </w:r>
            <w:r w:rsidRPr="00AD6A89">
              <w:rPr>
                <w:rFonts w:hAnsi="ＭＳ ゴシック" w:cs="ＭＳ Ｐゴシック" w:hint="eastAsia"/>
                <w:kern w:val="0"/>
                <w:sz w:val="22"/>
                <w:szCs w:val="28"/>
              </w:rPr>
              <w:t>業務</w:t>
            </w:r>
          </w:p>
        </w:tc>
      </w:tr>
      <w:tr w:rsidR="00544C2F" w:rsidRPr="00B525FF" w14:paraId="29445B07" w14:textId="77777777" w:rsidTr="00EC1695">
        <w:trPr>
          <w:trHeight w:val="135"/>
        </w:trPr>
        <w:tc>
          <w:tcPr>
            <w:tcW w:w="7320" w:type="dxa"/>
            <w:gridSpan w:val="2"/>
            <w:tcBorders>
              <w:top w:val="nil"/>
              <w:left w:val="nil"/>
              <w:bottom w:val="nil"/>
              <w:right w:val="nil"/>
            </w:tcBorders>
            <w:shd w:val="clear" w:color="auto" w:fill="auto"/>
            <w:noWrap/>
            <w:vAlign w:val="center"/>
            <w:hideMark/>
          </w:tcPr>
          <w:p w14:paraId="24660DF4" w14:textId="77777777" w:rsidR="00544C2F" w:rsidRPr="00B525FF" w:rsidRDefault="00544C2F" w:rsidP="00EC1695">
            <w:pPr>
              <w:widowControl/>
              <w:jc w:val="left"/>
              <w:rPr>
                <w:rFonts w:hAnsi="ＭＳ ゴシック" w:cs="ＭＳ Ｐゴシック"/>
                <w:kern w:val="0"/>
              </w:rPr>
            </w:pPr>
          </w:p>
        </w:tc>
        <w:tc>
          <w:tcPr>
            <w:tcW w:w="1180" w:type="dxa"/>
            <w:gridSpan w:val="2"/>
            <w:tcBorders>
              <w:top w:val="nil"/>
              <w:left w:val="nil"/>
              <w:bottom w:val="nil"/>
              <w:right w:val="nil"/>
            </w:tcBorders>
            <w:shd w:val="clear" w:color="auto" w:fill="auto"/>
            <w:noWrap/>
            <w:vAlign w:val="center"/>
            <w:hideMark/>
          </w:tcPr>
          <w:p w14:paraId="7A320CC7" w14:textId="77777777" w:rsidR="00544C2F" w:rsidRPr="00B525FF" w:rsidRDefault="00544C2F" w:rsidP="00EC1695">
            <w:pPr>
              <w:widowControl/>
              <w:jc w:val="left"/>
              <w:rPr>
                <w:rFonts w:hAnsi="ＭＳ ゴシック" w:cs="ＭＳ Ｐゴシック"/>
                <w:kern w:val="0"/>
              </w:rPr>
            </w:pPr>
          </w:p>
        </w:tc>
        <w:tc>
          <w:tcPr>
            <w:tcW w:w="729" w:type="dxa"/>
            <w:tcBorders>
              <w:top w:val="nil"/>
              <w:left w:val="nil"/>
              <w:bottom w:val="nil"/>
              <w:right w:val="nil"/>
            </w:tcBorders>
            <w:shd w:val="clear" w:color="auto" w:fill="auto"/>
            <w:noWrap/>
            <w:vAlign w:val="center"/>
            <w:hideMark/>
          </w:tcPr>
          <w:p w14:paraId="6D21158B" w14:textId="77777777" w:rsidR="00544C2F" w:rsidRPr="00B525FF" w:rsidRDefault="00544C2F" w:rsidP="00EC1695">
            <w:pPr>
              <w:widowControl/>
              <w:jc w:val="left"/>
              <w:rPr>
                <w:rFonts w:hAnsi="ＭＳ ゴシック" w:cs="ＭＳ Ｐゴシック"/>
                <w:kern w:val="0"/>
              </w:rPr>
            </w:pPr>
          </w:p>
        </w:tc>
      </w:tr>
      <w:tr w:rsidR="00544C2F" w:rsidRPr="00E72A0B" w14:paraId="3D1EBC36" w14:textId="77777777" w:rsidTr="00EC1695">
        <w:trPr>
          <w:trHeight w:val="227"/>
        </w:trPr>
        <w:tc>
          <w:tcPr>
            <w:tcW w:w="9229" w:type="dxa"/>
            <w:gridSpan w:val="5"/>
            <w:tcBorders>
              <w:top w:val="nil"/>
              <w:left w:val="nil"/>
              <w:bottom w:val="nil"/>
              <w:right w:val="nil"/>
            </w:tcBorders>
            <w:shd w:val="clear" w:color="auto" w:fill="auto"/>
            <w:vAlign w:val="center"/>
            <w:hideMark/>
          </w:tcPr>
          <w:p w14:paraId="3E64D3D1"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プロポーザル評価点及び価格評価点をそれぞれ100点満点とし、以下の基準に基づき算出する。</w:t>
            </w:r>
          </w:p>
        </w:tc>
      </w:tr>
      <w:tr w:rsidR="00544C2F" w:rsidRPr="00E72A0B" w14:paraId="3CAE02A6" w14:textId="77777777" w:rsidTr="00EC1695">
        <w:trPr>
          <w:trHeight w:val="165"/>
        </w:trPr>
        <w:tc>
          <w:tcPr>
            <w:tcW w:w="7320" w:type="dxa"/>
            <w:gridSpan w:val="2"/>
            <w:tcBorders>
              <w:top w:val="nil"/>
              <w:left w:val="nil"/>
              <w:bottom w:val="nil"/>
              <w:right w:val="nil"/>
            </w:tcBorders>
            <w:shd w:val="clear" w:color="auto" w:fill="auto"/>
            <w:vAlign w:val="center"/>
            <w:hideMark/>
          </w:tcPr>
          <w:p w14:paraId="5F2741CD" w14:textId="77777777" w:rsidR="00544C2F" w:rsidRPr="00E72A0B" w:rsidRDefault="00544C2F" w:rsidP="00EC1695">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vAlign w:val="center"/>
            <w:hideMark/>
          </w:tcPr>
          <w:p w14:paraId="00143BAE" w14:textId="77777777" w:rsidR="00544C2F" w:rsidRPr="00E72A0B" w:rsidRDefault="00544C2F" w:rsidP="00EC1695">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vAlign w:val="center"/>
            <w:hideMark/>
          </w:tcPr>
          <w:p w14:paraId="23422C66" w14:textId="77777777" w:rsidR="00544C2F" w:rsidRPr="00E72A0B" w:rsidRDefault="00544C2F" w:rsidP="00EC1695">
            <w:pPr>
              <w:widowControl/>
              <w:jc w:val="left"/>
              <w:rPr>
                <w:rFonts w:hAnsi="ＭＳ ゴシック" w:cs="ＭＳ Ｐゴシック"/>
                <w:kern w:val="0"/>
                <w:sz w:val="18"/>
                <w:szCs w:val="18"/>
              </w:rPr>
            </w:pPr>
          </w:p>
        </w:tc>
      </w:tr>
      <w:tr w:rsidR="00544C2F" w:rsidRPr="00E72A0B" w14:paraId="15734531" w14:textId="77777777" w:rsidTr="00EC1695">
        <w:trPr>
          <w:trHeight w:val="450"/>
        </w:trPr>
        <w:tc>
          <w:tcPr>
            <w:tcW w:w="7320" w:type="dxa"/>
            <w:gridSpan w:val="2"/>
            <w:tcBorders>
              <w:top w:val="nil"/>
              <w:left w:val="nil"/>
              <w:bottom w:val="nil"/>
              <w:right w:val="nil"/>
            </w:tcBorders>
            <w:shd w:val="clear" w:color="auto" w:fill="auto"/>
            <w:noWrap/>
            <w:vAlign w:val="center"/>
            <w:hideMark/>
          </w:tcPr>
          <w:p w14:paraId="7AA86741" w14:textId="77777777" w:rsidR="00544C2F" w:rsidRPr="00E72A0B" w:rsidRDefault="00544C2F" w:rsidP="00EC1695">
            <w:pPr>
              <w:widowControl/>
              <w:jc w:val="left"/>
              <w:rPr>
                <w:rFonts w:hAnsi="ＭＳ ゴシック" w:cs="ＭＳ Ｐゴシック"/>
                <w:b/>
                <w:bCs/>
                <w:kern w:val="0"/>
                <w:sz w:val="18"/>
                <w:szCs w:val="18"/>
                <w:u w:val="single"/>
              </w:rPr>
            </w:pPr>
            <w:r w:rsidRPr="00E72A0B">
              <w:rPr>
                <w:rFonts w:hAnsi="ＭＳ ゴシック" w:cs="ＭＳ Ｐゴシック" w:hint="eastAsia"/>
                <w:b/>
                <w:bCs/>
                <w:kern w:val="0"/>
                <w:sz w:val="18"/>
                <w:szCs w:val="18"/>
                <w:u w:val="single"/>
              </w:rPr>
              <w:t>①プロポーザル評価点</w:t>
            </w:r>
          </w:p>
        </w:tc>
        <w:tc>
          <w:tcPr>
            <w:tcW w:w="1180" w:type="dxa"/>
            <w:gridSpan w:val="2"/>
            <w:tcBorders>
              <w:top w:val="nil"/>
              <w:left w:val="nil"/>
              <w:bottom w:val="nil"/>
              <w:right w:val="nil"/>
            </w:tcBorders>
            <w:shd w:val="clear" w:color="auto" w:fill="auto"/>
            <w:noWrap/>
            <w:vAlign w:val="center"/>
            <w:hideMark/>
          </w:tcPr>
          <w:p w14:paraId="298E175C" w14:textId="77777777" w:rsidR="00544C2F" w:rsidRPr="00E72A0B" w:rsidRDefault="00544C2F" w:rsidP="00EC1695">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4B22E9E1" w14:textId="77777777" w:rsidR="00544C2F" w:rsidRPr="00E72A0B" w:rsidRDefault="00544C2F" w:rsidP="00EC1695">
            <w:pPr>
              <w:widowControl/>
              <w:jc w:val="left"/>
              <w:rPr>
                <w:rFonts w:hAnsi="ＭＳ ゴシック" w:cs="ＭＳ Ｐゴシック"/>
                <w:kern w:val="0"/>
                <w:sz w:val="18"/>
                <w:szCs w:val="18"/>
              </w:rPr>
            </w:pPr>
          </w:p>
        </w:tc>
      </w:tr>
      <w:tr w:rsidR="00544C2F" w:rsidRPr="00E72A0B" w14:paraId="58A453C1" w14:textId="77777777" w:rsidTr="00EC1695">
        <w:trPr>
          <w:trHeight w:val="227"/>
        </w:trPr>
        <w:tc>
          <w:tcPr>
            <w:tcW w:w="9229" w:type="dxa"/>
            <w:gridSpan w:val="5"/>
            <w:tcBorders>
              <w:top w:val="nil"/>
              <w:left w:val="nil"/>
              <w:bottom w:val="nil"/>
              <w:right w:val="nil"/>
            </w:tcBorders>
            <w:shd w:val="clear" w:color="auto" w:fill="auto"/>
            <w:noWrap/>
            <w:vAlign w:val="center"/>
            <w:hideMark/>
          </w:tcPr>
          <w:p w14:paraId="02322439"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以下の基準に従い、各委員がプロポーザル評価を行い、その平均を持って、プロポーザル評価点とする。</w:t>
            </w:r>
          </w:p>
        </w:tc>
      </w:tr>
      <w:tr w:rsidR="00544C2F" w:rsidRPr="00E72A0B" w14:paraId="2A8EF741" w14:textId="77777777" w:rsidTr="00EC1695">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E0409" w14:textId="77777777" w:rsidR="00544C2F" w:rsidRPr="00E72A0B" w:rsidRDefault="00544C2F" w:rsidP="00EC1695">
            <w:pPr>
              <w:widowControl/>
              <w:jc w:val="center"/>
              <w:rPr>
                <w:rFonts w:hAnsi="ＭＳ ゴシック" w:cs="ＭＳ Ｐゴシック"/>
                <w:b/>
                <w:bCs/>
                <w:kern w:val="0"/>
                <w:sz w:val="18"/>
                <w:szCs w:val="18"/>
              </w:rPr>
            </w:pPr>
            <w:r w:rsidRPr="00E72A0B">
              <w:rPr>
                <w:rFonts w:hAnsi="ＭＳ ゴシック" w:cs="ＭＳ Ｐゴシック" w:hint="eastAsia"/>
                <w:b/>
                <w:bCs/>
                <w:kern w:val="0"/>
                <w:sz w:val="18"/>
                <w:szCs w:val="18"/>
              </w:rPr>
              <w:t>評価項目</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5D8D7D" w14:textId="77777777" w:rsidR="00544C2F" w:rsidRPr="00E72A0B" w:rsidRDefault="00544C2F" w:rsidP="00EC1695">
            <w:pPr>
              <w:widowControl/>
              <w:jc w:val="center"/>
              <w:rPr>
                <w:rFonts w:hAnsi="ＭＳ ゴシック" w:cs="ＭＳ Ｐゴシック"/>
                <w:b/>
                <w:bCs/>
                <w:kern w:val="0"/>
                <w:sz w:val="18"/>
                <w:szCs w:val="18"/>
              </w:rPr>
            </w:pPr>
            <w:r w:rsidRPr="00E72A0B">
              <w:rPr>
                <w:rFonts w:hAnsi="ＭＳ ゴシック" w:cs="ＭＳ Ｐゴシック" w:hint="eastAsia"/>
                <w:b/>
                <w:bCs/>
                <w:kern w:val="0"/>
                <w:sz w:val="18"/>
                <w:szCs w:val="18"/>
              </w:rPr>
              <w:t>配点</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099B13" w14:textId="77777777" w:rsidR="00544C2F" w:rsidRPr="00E72A0B" w:rsidRDefault="00544C2F" w:rsidP="00EC1695">
            <w:pPr>
              <w:widowControl/>
              <w:jc w:val="center"/>
              <w:rPr>
                <w:rFonts w:hAnsi="ＭＳ ゴシック" w:cs="ＭＳ Ｐゴシック"/>
                <w:b/>
                <w:bCs/>
                <w:kern w:val="0"/>
                <w:sz w:val="18"/>
                <w:szCs w:val="18"/>
              </w:rPr>
            </w:pPr>
            <w:r w:rsidRPr="00E72A0B">
              <w:rPr>
                <w:rFonts w:hAnsi="ＭＳ ゴシック" w:cs="ＭＳ Ｐゴシック" w:hint="eastAsia"/>
                <w:b/>
                <w:bCs/>
                <w:kern w:val="0"/>
                <w:sz w:val="18"/>
                <w:szCs w:val="18"/>
              </w:rPr>
              <w:t>評点</w:t>
            </w:r>
          </w:p>
        </w:tc>
      </w:tr>
      <w:tr w:rsidR="00544C2F" w:rsidRPr="00E72A0B" w14:paraId="2F926528"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49B039CD" w14:textId="77777777" w:rsidR="00544C2F" w:rsidRPr="00E72A0B" w:rsidRDefault="00544C2F" w:rsidP="00EC1695">
            <w:pPr>
              <w:widowControl/>
              <w:rPr>
                <w:rFonts w:hAnsi="ＭＳ ゴシック" w:cs="ＭＳ Ｐゴシック"/>
                <w:b/>
                <w:bCs/>
                <w:kern w:val="0"/>
                <w:sz w:val="18"/>
                <w:szCs w:val="18"/>
              </w:rPr>
            </w:pPr>
            <w:r w:rsidRPr="00E72A0B">
              <w:rPr>
                <w:rFonts w:hAnsi="ＭＳ ゴシック" w:cs="ＭＳ Ｐゴシック" w:hint="eastAsia"/>
                <w:b/>
                <w:bCs/>
                <w:kern w:val="0"/>
                <w:sz w:val="18"/>
                <w:szCs w:val="18"/>
              </w:rPr>
              <w:t>１　社の業務の経験・能力</w:t>
            </w:r>
            <w:r w:rsidRPr="005A4911">
              <w:rPr>
                <w:rFonts w:hAnsi="ＭＳ ゴシック" w:cs="ＭＳ Ｐゴシック" w:hint="eastAsia"/>
                <w:b/>
                <w:bCs/>
                <w:kern w:val="0"/>
                <w:sz w:val="18"/>
                <w:szCs w:val="18"/>
              </w:rPr>
              <w:t>等</w:t>
            </w:r>
          </w:p>
        </w:tc>
        <w:tc>
          <w:tcPr>
            <w:tcW w:w="1417" w:type="dxa"/>
            <w:gridSpan w:val="2"/>
            <w:tcBorders>
              <w:top w:val="nil"/>
              <w:left w:val="nil"/>
              <w:bottom w:val="single" w:sz="4" w:space="0" w:color="auto"/>
              <w:right w:val="single" w:sz="4" w:space="0" w:color="auto"/>
            </w:tcBorders>
            <w:shd w:val="clear" w:color="auto" w:fill="auto"/>
            <w:vAlign w:val="center"/>
            <w:hideMark/>
          </w:tcPr>
          <w:p w14:paraId="08A6485D" w14:textId="77777777" w:rsidR="00544C2F" w:rsidRPr="00E72A0B" w:rsidRDefault="00544C2F" w:rsidP="00EC1695">
            <w:pPr>
              <w:widowControl/>
              <w:jc w:val="center"/>
              <w:rPr>
                <w:rFonts w:hAnsi="ＭＳ ゴシック" w:cs="ＭＳ Ｐゴシック"/>
                <w:kern w:val="0"/>
                <w:sz w:val="18"/>
                <w:szCs w:val="18"/>
              </w:rPr>
            </w:pPr>
            <w:r w:rsidRPr="00E72A0B">
              <w:rPr>
                <w:rFonts w:hAnsi="ＭＳ ゴシック" w:cs="ＭＳ Ｐゴシック" w:hint="eastAsia"/>
                <w:kern w:val="0"/>
                <w:sz w:val="18"/>
                <w:szCs w:val="18"/>
              </w:rPr>
              <w:t>【30】</w:t>
            </w:r>
          </w:p>
        </w:tc>
        <w:tc>
          <w:tcPr>
            <w:tcW w:w="1276" w:type="dxa"/>
            <w:gridSpan w:val="2"/>
            <w:tcBorders>
              <w:top w:val="nil"/>
              <w:left w:val="nil"/>
              <w:bottom w:val="single" w:sz="4" w:space="0" w:color="auto"/>
              <w:right w:val="single" w:sz="4" w:space="0" w:color="auto"/>
            </w:tcBorders>
            <w:shd w:val="clear" w:color="auto" w:fill="auto"/>
            <w:vAlign w:val="center"/>
            <w:hideMark/>
          </w:tcPr>
          <w:p w14:paraId="6E32D7EC" w14:textId="77777777" w:rsidR="00544C2F" w:rsidRPr="00E72A0B" w:rsidRDefault="00544C2F" w:rsidP="00EC1695">
            <w:pPr>
              <w:widowControl/>
              <w:jc w:val="center"/>
              <w:rPr>
                <w:rFonts w:hAnsi="ＭＳ ゴシック" w:cs="ＭＳ Ｐゴシック"/>
                <w:kern w:val="0"/>
                <w:sz w:val="18"/>
                <w:szCs w:val="18"/>
              </w:rPr>
            </w:pPr>
            <w:r w:rsidRPr="00E72A0B">
              <w:rPr>
                <w:rFonts w:hAnsi="ＭＳ ゴシック" w:cs="ＭＳ Ｐゴシック" w:hint="eastAsia"/>
                <w:kern w:val="0"/>
                <w:sz w:val="18"/>
                <w:szCs w:val="18"/>
              </w:rPr>
              <w:t xml:space="preserve">　</w:t>
            </w:r>
          </w:p>
        </w:tc>
      </w:tr>
      <w:tr w:rsidR="00544C2F" w:rsidRPr="00E72A0B" w14:paraId="28FFD16D"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E3F8314" w14:textId="3C0C03FA" w:rsidR="00544C2F" w:rsidRPr="00E72A0B" w:rsidRDefault="00544C2F" w:rsidP="008C3F09">
            <w:pPr>
              <w:widowControl/>
              <w:rPr>
                <w:rFonts w:hAnsi="ＭＳ ゴシック" w:cs="ＭＳ Ｐゴシック"/>
                <w:kern w:val="0"/>
                <w:sz w:val="18"/>
                <w:szCs w:val="18"/>
              </w:rPr>
            </w:pPr>
            <w:r w:rsidRPr="00E72A0B">
              <w:rPr>
                <w:rFonts w:hAnsi="ＭＳ ゴシック" w:cs="ＭＳ Ｐゴシック" w:hint="eastAsia"/>
                <w:kern w:val="0"/>
                <w:sz w:val="18"/>
                <w:szCs w:val="18"/>
              </w:rPr>
              <w:t>（１）</w:t>
            </w:r>
            <w:r>
              <w:rPr>
                <w:rFonts w:hAnsi="ＭＳ ゴシック" w:cs="ＭＳ Ｐゴシック" w:hint="eastAsia"/>
                <w:kern w:val="0"/>
                <w:sz w:val="18"/>
                <w:szCs w:val="18"/>
              </w:rPr>
              <w:t>通訳</w:t>
            </w:r>
            <w:r w:rsidRPr="00E72A0B">
              <w:rPr>
                <w:rFonts w:hAnsi="ＭＳ ゴシック" w:cs="ＭＳ Ｐゴシック" w:hint="eastAsia"/>
                <w:kern w:val="0"/>
                <w:sz w:val="18"/>
                <w:szCs w:val="18"/>
              </w:rPr>
              <w:t>業務(一般）の経験</w:t>
            </w:r>
            <w:r w:rsidR="00442FC7">
              <w:rPr>
                <w:rFonts w:hAnsi="ＭＳ ゴシック" w:cs="ＭＳ Ｐゴシック" w:hint="eastAsia"/>
                <w:kern w:val="0"/>
                <w:sz w:val="18"/>
                <w:szCs w:val="18"/>
              </w:rPr>
              <w:t>（特に日本語⇔</w:t>
            </w:r>
            <w:r w:rsidR="008C3F09">
              <w:rPr>
                <w:rFonts w:hAnsi="ＭＳ ゴシック" w:cs="ＭＳ Ｐゴシック" w:hint="eastAsia"/>
                <w:kern w:val="0"/>
                <w:sz w:val="18"/>
                <w:szCs w:val="18"/>
              </w:rPr>
              <w:t>中国語の業務を重視）</w:t>
            </w:r>
          </w:p>
        </w:tc>
        <w:tc>
          <w:tcPr>
            <w:tcW w:w="1417" w:type="dxa"/>
            <w:gridSpan w:val="2"/>
            <w:tcBorders>
              <w:top w:val="nil"/>
              <w:left w:val="nil"/>
              <w:bottom w:val="single" w:sz="4" w:space="0" w:color="auto"/>
              <w:right w:val="single" w:sz="4" w:space="0" w:color="auto"/>
            </w:tcBorders>
            <w:shd w:val="clear" w:color="auto" w:fill="auto"/>
            <w:vAlign w:val="center"/>
            <w:hideMark/>
          </w:tcPr>
          <w:p w14:paraId="05945E0D" w14:textId="77777777" w:rsidR="00544C2F" w:rsidRPr="00E72A0B" w:rsidRDefault="00544C2F" w:rsidP="00EC1695">
            <w:pPr>
              <w:widowControl/>
              <w:jc w:val="center"/>
              <w:rPr>
                <w:rFonts w:hAnsi="ＭＳ ゴシック" w:cs="ＭＳ Ｐゴシック"/>
                <w:kern w:val="0"/>
                <w:sz w:val="18"/>
                <w:szCs w:val="18"/>
              </w:rPr>
            </w:pPr>
            <w:r>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27E8CCA6" w14:textId="77777777" w:rsidR="00544C2F" w:rsidRPr="00E72A0B" w:rsidRDefault="00544C2F" w:rsidP="00EC1695">
            <w:pPr>
              <w:widowControl/>
              <w:rPr>
                <w:rFonts w:hAnsi="ＭＳ ゴシック" w:cs="ＭＳ Ｐゴシック"/>
                <w:kern w:val="0"/>
                <w:sz w:val="18"/>
                <w:szCs w:val="18"/>
              </w:rPr>
            </w:pPr>
            <w:r w:rsidRPr="00E72A0B">
              <w:rPr>
                <w:rFonts w:hAnsi="ＭＳ ゴシック" w:cs="ＭＳ Ｐゴシック" w:hint="eastAsia"/>
                <w:kern w:val="0"/>
                <w:sz w:val="18"/>
                <w:szCs w:val="18"/>
              </w:rPr>
              <w:t xml:space="preserve">　</w:t>
            </w:r>
          </w:p>
        </w:tc>
      </w:tr>
      <w:tr w:rsidR="00544C2F" w:rsidRPr="00E72A0B" w14:paraId="35EBC567"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9120342" w14:textId="39353202" w:rsidR="00544C2F" w:rsidRPr="00E72A0B" w:rsidRDefault="00544C2F" w:rsidP="00EC1695">
            <w:pPr>
              <w:widowControl/>
              <w:rPr>
                <w:rFonts w:hAnsi="ＭＳ ゴシック" w:cs="ＭＳ Ｐゴシック"/>
                <w:kern w:val="0"/>
                <w:sz w:val="18"/>
                <w:szCs w:val="18"/>
              </w:rPr>
            </w:pPr>
            <w:r>
              <w:rPr>
                <w:rFonts w:hAnsi="ＭＳ ゴシック" w:cs="ＭＳ Ｐゴシック" w:hint="eastAsia"/>
                <w:kern w:val="0"/>
                <w:sz w:val="18"/>
                <w:szCs w:val="18"/>
              </w:rPr>
              <w:t>（２）</w:t>
            </w:r>
            <w:r w:rsidR="008C3F09" w:rsidRPr="00E72A0B">
              <w:rPr>
                <w:rFonts w:hAnsi="ＭＳ ゴシック" w:cs="ＭＳ Ｐゴシック" w:hint="eastAsia"/>
                <w:kern w:val="0"/>
                <w:sz w:val="18"/>
                <w:szCs w:val="18"/>
              </w:rPr>
              <w:t>国際協力に関</w:t>
            </w:r>
            <w:r w:rsidR="008C3F09">
              <w:rPr>
                <w:rFonts w:hAnsi="ＭＳ ゴシック" w:cs="ＭＳ Ｐゴシック" w:hint="eastAsia"/>
                <w:kern w:val="0"/>
                <w:sz w:val="18"/>
                <w:szCs w:val="18"/>
              </w:rPr>
              <w:t>連</w:t>
            </w:r>
            <w:r w:rsidR="008C3F09" w:rsidRPr="00E72A0B">
              <w:rPr>
                <w:rFonts w:hAnsi="ＭＳ ゴシック" w:cs="ＭＳ Ｐゴシック" w:hint="eastAsia"/>
                <w:kern w:val="0"/>
                <w:sz w:val="18"/>
                <w:szCs w:val="18"/>
              </w:rPr>
              <w:t>する</w:t>
            </w:r>
            <w:r w:rsidR="008C3F09">
              <w:rPr>
                <w:rFonts w:hAnsi="ＭＳ ゴシック" w:cs="ＭＳ Ｐゴシック" w:hint="eastAsia"/>
                <w:kern w:val="0"/>
                <w:sz w:val="18"/>
                <w:szCs w:val="18"/>
              </w:rPr>
              <w:t>機関、団体からの</w:t>
            </w:r>
            <w:r w:rsidR="00064860">
              <w:rPr>
                <w:rFonts w:hAnsi="ＭＳ ゴシック" w:cs="ＭＳ Ｐゴシック" w:hint="eastAsia"/>
                <w:kern w:val="0"/>
                <w:sz w:val="18"/>
                <w:szCs w:val="18"/>
              </w:rPr>
              <w:t>通</w:t>
            </w:r>
            <w:r w:rsidR="008C3F09" w:rsidRPr="00E72A0B">
              <w:rPr>
                <w:rFonts w:hAnsi="ＭＳ ゴシック" w:cs="ＭＳ Ｐゴシック" w:hint="eastAsia"/>
                <w:kern w:val="0"/>
                <w:sz w:val="18"/>
                <w:szCs w:val="18"/>
              </w:rPr>
              <w:t>訳業務の経験</w:t>
            </w:r>
            <w:r w:rsidR="008C3F09">
              <w:rPr>
                <w:rFonts w:hAnsi="ＭＳ ゴシック" w:cs="ＭＳ Ｐゴシック" w:hint="eastAsia"/>
                <w:kern w:val="0"/>
                <w:sz w:val="18"/>
                <w:szCs w:val="18"/>
              </w:rPr>
              <w:t>（同上）</w:t>
            </w:r>
          </w:p>
        </w:tc>
        <w:tc>
          <w:tcPr>
            <w:tcW w:w="1417" w:type="dxa"/>
            <w:gridSpan w:val="2"/>
            <w:tcBorders>
              <w:top w:val="nil"/>
              <w:left w:val="nil"/>
              <w:bottom w:val="single" w:sz="4" w:space="0" w:color="auto"/>
              <w:right w:val="single" w:sz="4" w:space="0" w:color="auto"/>
            </w:tcBorders>
            <w:shd w:val="clear" w:color="auto" w:fill="auto"/>
            <w:vAlign w:val="center"/>
            <w:hideMark/>
          </w:tcPr>
          <w:p w14:paraId="4313F1D0" w14:textId="77777777" w:rsidR="00544C2F" w:rsidRPr="00E72A0B" w:rsidRDefault="00544C2F" w:rsidP="00EC1695">
            <w:pPr>
              <w:widowControl/>
              <w:jc w:val="center"/>
              <w:rPr>
                <w:rFonts w:hAnsi="ＭＳ ゴシック" w:cs="ＭＳ Ｐゴシック"/>
                <w:kern w:val="0"/>
                <w:sz w:val="18"/>
                <w:szCs w:val="18"/>
              </w:rPr>
            </w:pPr>
            <w:r>
              <w:rPr>
                <w:rFonts w:hAnsi="ＭＳ ゴシック" w:cs="ＭＳ Ｐゴシック" w:hint="eastAsia"/>
                <w:kern w:val="0"/>
                <w:sz w:val="18"/>
                <w:szCs w:val="18"/>
              </w:rPr>
              <w:t>15</w:t>
            </w:r>
          </w:p>
        </w:tc>
        <w:tc>
          <w:tcPr>
            <w:tcW w:w="1276" w:type="dxa"/>
            <w:gridSpan w:val="2"/>
            <w:tcBorders>
              <w:top w:val="nil"/>
              <w:left w:val="nil"/>
              <w:bottom w:val="single" w:sz="4" w:space="0" w:color="auto"/>
              <w:right w:val="single" w:sz="4" w:space="0" w:color="auto"/>
            </w:tcBorders>
            <w:shd w:val="clear" w:color="auto" w:fill="auto"/>
            <w:vAlign w:val="center"/>
            <w:hideMark/>
          </w:tcPr>
          <w:p w14:paraId="6F3095B2" w14:textId="77777777" w:rsidR="00544C2F" w:rsidRPr="00E72A0B" w:rsidRDefault="00544C2F" w:rsidP="00EC1695">
            <w:pPr>
              <w:widowControl/>
              <w:rPr>
                <w:rFonts w:hAnsi="ＭＳ ゴシック" w:cs="ＭＳ Ｐゴシック"/>
                <w:kern w:val="0"/>
                <w:sz w:val="18"/>
                <w:szCs w:val="18"/>
              </w:rPr>
            </w:pPr>
            <w:r w:rsidRPr="00E72A0B">
              <w:rPr>
                <w:rFonts w:hAnsi="ＭＳ ゴシック" w:cs="ＭＳ Ｐゴシック" w:hint="eastAsia"/>
                <w:kern w:val="0"/>
                <w:sz w:val="18"/>
                <w:szCs w:val="18"/>
              </w:rPr>
              <w:t xml:space="preserve">　</w:t>
            </w:r>
          </w:p>
        </w:tc>
      </w:tr>
      <w:tr w:rsidR="00544C2F" w:rsidRPr="00E72A0B" w14:paraId="1A0542A7"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3100BE16" w14:textId="77777777" w:rsidR="00544C2F" w:rsidRPr="00E72A0B" w:rsidRDefault="00544C2F" w:rsidP="00EC1695">
            <w:pPr>
              <w:widowControl/>
              <w:rPr>
                <w:rFonts w:hAnsi="ＭＳ ゴシック" w:cs="ＭＳ Ｐゴシック"/>
                <w:kern w:val="0"/>
                <w:sz w:val="18"/>
                <w:szCs w:val="18"/>
              </w:rPr>
            </w:pPr>
            <w:r>
              <w:rPr>
                <w:rFonts w:hAnsi="ＭＳ ゴシック" w:cs="ＭＳ Ｐゴシック" w:hint="eastAsia"/>
                <w:kern w:val="0"/>
                <w:sz w:val="18"/>
                <w:szCs w:val="18"/>
              </w:rPr>
              <w:t>（３）中国語⇔日本語の通訳</w:t>
            </w:r>
            <w:r w:rsidRPr="00E72A0B">
              <w:rPr>
                <w:rFonts w:hAnsi="ＭＳ ゴシック" w:cs="ＭＳ Ｐゴシック" w:hint="eastAsia"/>
                <w:kern w:val="0"/>
                <w:sz w:val="18"/>
                <w:szCs w:val="18"/>
              </w:rPr>
              <w:t>者数</w:t>
            </w:r>
          </w:p>
        </w:tc>
        <w:tc>
          <w:tcPr>
            <w:tcW w:w="1417" w:type="dxa"/>
            <w:gridSpan w:val="2"/>
            <w:tcBorders>
              <w:top w:val="nil"/>
              <w:left w:val="nil"/>
              <w:bottom w:val="single" w:sz="4" w:space="0" w:color="auto"/>
              <w:right w:val="single" w:sz="4" w:space="0" w:color="auto"/>
            </w:tcBorders>
            <w:shd w:val="clear" w:color="auto" w:fill="auto"/>
            <w:vAlign w:val="center"/>
          </w:tcPr>
          <w:p w14:paraId="04891847" w14:textId="77777777" w:rsidR="00544C2F" w:rsidRPr="00E7686A" w:rsidRDefault="00544C2F" w:rsidP="00EC1695">
            <w:pPr>
              <w:widowControl/>
              <w:jc w:val="center"/>
              <w:rPr>
                <w:rFonts w:hAnsi="ＭＳ ゴシック" w:cs="ＭＳ Ｐゴシック"/>
                <w:kern w:val="0"/>
                <w:sz w:val="18"/>
                <w:szCs w:val="18"/>
              </w:rPr>
            </w:pPr>
            <w:r>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tcPr>
          <w:p w14:paraId="1A751DCF" w14:textId="77777777" w:rsidR="00544C2F" w:rsidRPr="00E72A0B" w:rsidRDefault="00544C2F" w:rsidP="00EC1695">
            <w:pPr>
              <w:widowControl/>
              <w:rPr>
                <w:rFonts w:hAnsi="ＭＳ ゴシック" w:cs="ＭＳ Ｐゴシック"/>
                <w:kern w:val="0"/>
                <w:sz w:val="18"/>
                <w:szCs w:val="18"/>
              </w:rPr>
            </w:pPr>
          </w:p>
        </w:tc>
      </w:tr>
      <w:tr w:rsidR="00544C2F" w:rsidRPr="00E72A0B" w14:paraId="165677BC"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56DAB9D6" w14:textId="77777777" w:rsidR="00544C2F" w:rsidRPr="00E72A0B" w:rsidRDefault="00544C2F" w:rsidP="00EC1695">
            <w:pPr>
              <w:widowControl/>
              <w:rPr>
                <w:rFonts w:hAnsi="ＭＳ ゴシック" w:cs="ＭＳ Ｐゴシック"/>
                <w:b/>
                <w:bCs/>
                <w:kern w:val="0"/>
                <w:sz w:val="18"/>
                <w:szCs w:val="18"/>
              </w:rPr>
            </w:pPr>
          </w:p>
        </w:tc>
        <w:tc>
          <w:tcPr>
            <w:tcW w:w="1417" w:type="dxa"/>
            <w:gridSpan w:val="2"/>
            <w:tcBorders>
              <w:top w:val="nil"/>
              <w:left w:val="nil"/>
              <w:bottom w:val="single" w:sz="4" w:space="0" w:color="auto"/>
              <w:right w:val="single" w:sz="4" w:space="0" w:color="auto"/>
            </w:tcBorders>
            <w:shd w:val="clear" w:color="auto" w:fill="auto"/>
            <w:vAlign w:val="center"/>
          </w:tcPr>
          <w:p w14:paraId="20183749" w14:textId="77777777" w:rsidR="00544C2F" w:rsidRPr="00E72A0B" w:rsidRDefault="00544C2F" w:rsidP="00EC1695">
            <w:pPr>
              <w:widowControl/>
              <w:jc w:val="center"/>
              <w:rPr>
                <w:rFonts w:hAnsi="ＭＳ ゴシック" w:cs="ＭＳ Ｐゴシック"/>
                <w:kern w:val="0"/>
                <w:sz w:val="18"/>
                <w:szCs w:val="18"/>
              </w:rPr>
            </w:pPr>
          </w:p>
        </w:tc>
        <w:tc>
          <w:tcPr>
            <w:tcW w:w="1276" w:type="dxa"/>
            <w:gridSpan w:val="2"/>
            <w:tcBorders>
              <w:top w:val="nil"/>
              <w:left w:val="nil"/>
              <w:bottom w:val="single" w:sz="4" w:space="0" w:color="auto"/>
              <w:right w:val="single" w:sz="4" w:space="0" w:color="auto"/>
            </w:tcBorders>
            <w:shd w:val="clear" w:color="auto" w:fill="auto"/>
            <w:vAlign w:val="center"/>
          </w:tcPr>
          <w:p w14:paraId="5C0DBE9D" w14:textId="77777777" w:rsidR="00544C2F" w:rsidRPr="00E72A0B" w:rsidRDefault="00544C2F" w:rsidP="00EC1695">
            <w:pPr>
              <w:widowControl/>
              <w:jc w:val="center"/>
              <w:rPr>
                <w:rFonts w:hAnsi="ＭＳ ゴシック" w:cs="ＭＳ Ｐゴシック"/>
                <w:kern w:val="0"/>
                <w:sz w:val="18"/>
                <w:szCs w:val="18"/>
              </w:rPr>
            </w:pPr>
          </w:p>
        </w:tc>
      </w:tr>
      <w:tr w:rsidR="00544C2F" w:rsidRPr="00E143EB" w14:paraId="3F9FB599"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0E3C33F4" w14:textId="77777777" w:rsidR="00544C2F" w:rsidRPr="00E143EB" w:rsidRDefault="00544C2F" w:rsidP="00EC1695">
            <w:pPr>
              <w:widowControl/>
              <w:rPr>
                <w:rFonts w:hAnsi="ＭＳ ゴシック" w:cs="ＭＳ Ｐゴシック"/>
                <w:b/>
                <w:bCs/>
                <w:kern w:val="0"/>
                <w:sz w:val="18"/>
                <w:szCs w:val="18"/>
              </w:rPr>
            </w:pPr>
            <w:r w:rsidRPr="00E143EB">
              <w:rPr>
                <w:rFonts w:hAnsi="ＭＳ ゴシック" w:cs="ＭＳ Ｐゴシック" w:hint="eastAsia"/>
                <w:b/>
                <w:bCs/>
                <w:kern w:val="0"/>
                <w:sz w:val="18"/>
                <w:szCs w:val="18"/>
              </w:rPr>
              <w:t>２　業務の実施体制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36A1C426" w14:textId="745FAB16" w:rsidR="00544C2F" w:rsidRPr="00E143EB" w:rsidRDefault="00544C2F" w:rsidP="008C3F09">
            <w:pPr>
              <w:widowControl/>
              <w:jc w:val="center"/>
              <w:rPr>
                <w:rFonts w:hAnsi="ＭＳ ゴシック" w:cs="ＭＳ Ｐゴシック"/>
                <w:kern w:val="0"/>
                <w:sz w:val="18"/>
                <w:szCs w:val="18"/>
              </w:rPr>
            </w:pPr>
            <w:r w:rsidRPr="00E143EB">
              <w:rPr>
                <w:rFonts w:hAnsi="ＭＳ ゴシック" w:cs="ＭＳ Ｐゴシック" w:hint="eastAsia"/>
                <w:kern w:val="0"/>
                <w:sz w:val="18"/>
                <w:szCs w:val="18"/>
              </w:rPr>
              <w:t>【</w:t>
            </w:r>
            <w:r w:rsidR="008C3F09" w:rsidRPr="00E143EB">
              <w:rPr>
                <w:rFonts w:hAnsi="ＭＳ ゴシック" w:cs="ＭＳ Ｐゴシック" w:hint="eastAsia"/>
                <w:kern w:val="0"/>
                <w:sz w:val="18"/>
                <w:szCs w:val="18"/>
              </w:rPr>
              <w:t>50</w:t>
            </w:r>
            <w:r w:rsidRPr="00E143EB">
              <w:rPr>
                <w:rFonts w:hAnsi="ＭＳ ゴシック" w:cs="ＭＳ Ｐゴシック" w:hint="eastAsia"/>
                <w:kern w:val="0"/>
                <w:sz w:val="18"/>
                <w:szCs w:val="18"/>
              </w:rPr>
              <w:t>】</w:t>
            </w:r>
          </w:p>
        </w:tc>
        <w:tc>
          <w:tcPr>
            <w:tcW w:w="1276" w:type="dxa"/>
            <w:gridSpan w:val="2"/>
            <w:tcBorders>
              <w:top w:val="nil"/>
              <w:left w:val="nil"/>
              <w:bottom w:val="single" w:sz="4" w:space="0" w:color="auto"/>
              <w:right w:val="single" w:sz="4" w:space="0" w:color="auto"/>
            </w:tcBorders>
            <w:shd w:val="clear" w:color="auto" w:fill="auto"/>
            <w:vAlign w:val="center"/>
            <w:hideMark/>
          </w:tcPr>
          <w:p w14:paraId="76EEBB98" w14:textId="77777777" w:rsidR="00544C2F" w:rsidRPr="00E143EB" w:rsidRDefault="00544C2F" w:rsidP="00EC1695">
            <w:pPr>
              <w:widowControl/>
              <w:jc w:val="center"/>
              <w:rPr>
                <w:rFonts w:hAnsi="ＭＳ ゴシック" w:cs="ＭＳ Ｐゴシック"/>
                <w:kern w:val="0"/>
                <w:sz w:val="18"/>
                <w:szCs w:val="18"/>
              </w:rPr>
            </w:pPr>
            <w:r w:rsidRPr="00E143EB">
              <w:rPr>
                <w:rFonts w:hAnsi="ＭＳ ゴシック" w:cs="ＭＳ Ｐゴシック" w:hint="eastAsia"/>
                <w:kern w:val="0"/>
                <w:sz w:val="18"/>
                <w:szCs w:val="18"/>
              </w:rPr>
              <w:t xml:space="preserve">　</w:t>
            </w:r>
          </w:p>
        </w:tc>
      </w:tr>
      <w:tr w:rsidR="00544C2F" w:rsidRPr="00E143EB" w14:paraId="2EBA2F8E"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D068054" w14:textId="77777777" w:rsidR="00544C2F" w:rsidRPr="00E143EB" w:rsidRDefault="00544C2F" w:rsidP="00EC1695">
            <w:pPr>
              <w:widowControl/>
              <w:rPr>
                <w:rFonts w:hAnsi="ＭＳ ゴシック" w:cs="ＭＳ Ｐゴシック"/>
                <w:kern w:val="0"/>
                <w:sz w:val="18"/>
                <w:szCs w:val="18"/>
              </w:rPr>
            </w:pPr>
            <w:r w:rsidRPr="00E143EB">
              <w:rPr>
                <w:rFonts w:hAnsi="ＭＳ ゴシック" w:cs="ＭＳ Ｐゴシック" w:hint="eastAsia"/>
                <w:kern w:val="0"/>
                <w:sz w:val="18"/>
                <w:szCs w:val="18"/>
              </w:rPr>
              <w:t>（１）本業務に従事する通訳者総数</w:t>
            </w:r>
          </w:p>
        </w:tc>
        <w:tc>
          <w:tcPr>
            <w:tcW w:w="1417" w:type="dxa"/>
            <w:gridSpan w:val="2"/>
            <w:tcBorders>
              <w:top w:val="nil"/>
              <w:left w:val="nil"/>
              <w:bottom w:val="single" w:sz="4" w:space="0" w:color="auto"/>
              <w:right w:val="single" w:sz="4" w:space="0" w:color="auto"/>
            </w:tcBorders>
            <w:shd w:val="clear" w:color="auto" w:fill="auto"/>
            <w:vAlign w:val="center"/>
            <w:hideMark/>
          </w:tcPr>
          <w:p w14:paraId="2D75F6E0" w14:textId="77777777" w:rsidR="00544C2F" w:rsidRPr="00E143EB" w:rsidRDefault="00544C2F" w:rsidP="00EC1695">
            <w:pPr>
              <w:widowControl/>
              <w:jc w:val="center"/>
              <w:rPr>
                <w:rFonts w:hAnsi="ＭＳ ゴシック" w:cs="ＭＳ Ｐゴシック"/>
                <w:kern w:val="0"/>
                <w:sz w:val="18"/>
                <w:szCs w:val="18"/>
              </w:rPr>
            </w:pPr>
            <w:r w:rsidRPr="00E143E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218CB9A2" w14:textId="77777777" w:rsidR="00544C2F" w:rsidRPr="00E143EB" w:rsidRDefault="00544C2F" w:rsidP="00EC1695">
            <w:pPr>
              <w:widowControl/>
              <w:rPr>
                <w:rFonts w:hAnsi="ＭＳ ゴシック" w:cs="ＭＳ Ｐゴシック"/>
                <w:kern w:val="0"/>
                <w:sz w:val="18"/>
                <w:szCs w:val="18"/>
              </w:rPr>
            </w:pPr>
            <w:r w:rsidRPr="00E143EB">
              <w:rPr>
                <w:rFonts w:hAnsi="ＭＳ ゴシック" w:cs="ＭＳ Ｐゴシック" w:hint="eastAsia"/>
                <w:kern w:val="0"/>
                <w:sz w:val="18"/>
                <w:szCs w:val="18"/>
              </w:rPr>
              <w:t xml:space="preserve">　</w:t>
            </w:r>
          </w:p>
        </w:tc>
      </w:tr>
      <w:tr w:rsidR="00544C2F" w:rsidRPr="00E143EB" w14:paraId="37C24462"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7BF1ACD" w14:textId="77777777" w:rsidR="00544C2F" w:rsidRPr="00E143EB" w:rsidRDefault="00544C2F" w:rsidP="00EC1695">
            <w:pPr>
              <w:widowControl/>
              <w:rPr>
                <w:rFonts w:hAnsi="ＭＳ ゴシック" w:cs="ＭＳ Ｐゴシック"/>
                <w:kern w:val="0"/>
                <w:sz w:val="18"/>
                <w:szCs w:val="18"/>
              </w:rPr>
            </w:pPr>
            <w:r w:rsidRPr="00E143EB">
              <w:rPr>
                <w:rFonts w:hAnsi="ＭＳ ゴシック" w:cs="ＭＳ Ｐゴシック" w:hint="eastAsia"/>
                <w:kern w:val="0"/>
                <w:sz w:val="18"/>
                <w:szCs w:val="18"/>
              </w:rPr>
              <w:t>（２）本業務に従事する通訳の経験・能力</w:t>
            </w:r>
          </w:p>
        </w:tc>
        <w:tc>
          <w:tcPr>
            <w:tcW w:w="1417" w:type="dxa"/>
            <w:gridSpan w:val="2"/>
            <w:tcBorders>
              <w:top w:val="nil"/>
              <w:left w:val="nil"/>
              <w:bottom w:val="single" w:sz="4" w:space="0" w:color="auto"/>
              <w:right w:val="single" w:sz="4" w:space="0" w:color="auto"/>
            </w:tcBorders>
            <w:shd w:val="clear" w:color="auto" w:fill="auto"/>
            <w:vAlign w:val="center"/>
            <w:hideMark/>
          </w:tcPr>
          <w:p w14:paraId="3973F780" w14:textId="15336A73" w:rsidR="00544C2F" w:rsidRPr="00E143EB" w:rsidRDefault="00544C2F" w:rsidP="00EC1695">
            <w:pPr>
              <w:widowControl/>
              <w:jc w:val="center"/>
              <w:rPr>
                <w:rFonts w:hAnsi="ＭＳ ゴシック" w:cs="ＭＳ Ｐゴシック"/>
                <w:kern w:val="0"/>
                <w:sz w:val="18"/>
                <w:szCs w:val="18"/>
              </w:rPr>
            </w:pPr>
            <w:r w:rsidRPr="00E143EB">
              <w:rPr>
                <w:rFonts w:hAnsi="ＭＳ ゴシック" w:cs="ＭＳ Ｐゴシック" w:hint="eastAsia"/>
                <w:kern w:val="0"/>
                <w:sz w:val="18"/>
                <w:szCs w:val="18"/>
              </w:rPr>
              <w:t>2</w:t>
            </w:r>
            <w:r w:rsidR="008C3F09" w:rsidRPr="00E143E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30EAB8DA" w14:textId="77777777" w:rsidR="00544C2F" w:rsidRPr="00E143EB" w:rsidRDefault="00544C2F" w:rsidP="00EC1695">
            <w:pPr>
              <w:widowControl/>
              <w:rPr>
                <w:rFonts w:hAnsi="ＭＳ ゴシック" w:cs="ＭＳ Ｐゴシック"/>
                <w:kern w:val="0"/>
                <w:sz w:val="18"/>
                <w:szCs w:val="18"/>
              </w:rPr>
            </w:pPr>
            <w:r w:rsidRPr="00E143EB">
              <w:rPr>
                <w:rFonts w:hAnsi="ＭＳ ゴシック" w:cs="ＭＳ Ｐゴシック" w:hint="eastAsia"/>
                <w:kern w:val="0"/>
                <w:sz w:val="18"/>
                <w:szCs w:val="18"/>
              </w:rPr>
              <w:t xml:space="preserve">　</w:t>
            </w:r>
          </w:p>
        </w:tc>
      </w:tr>
      <w:tr w:rsidR="00544C2F" w:rsidRPr="00E143EB" w14:paraId="525C19B8"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2C63E7E" w14:textId="3525D659" w:rsidR="00544C2F" w:rsidRPr="00E143EB" w:rsidRDefault="00064860" w:rsidP="00064860">
            <w:pPr>
              <w:widowControl/>
              <w:rPr>
                <w:rFonts w:hAnsi="ＭＳ ゴシック" w:cs="ＭＳ Ｐゴシック"/>
                <w:kern w:val="0"/>
                <w:sz w:val="18"/>
                <w:szCs w:val="18"/>
              </w:rPr>
            </w:pPr>
            <w:r w:rsidRPr="00E143EB">
              <w:rPr>
                <w:rFonts w:hAnsi="ＭＳ ゴシック" w:cs="ＭＳ Ｐゴシック" w:hint="eastAsia"/>
                <w:kern w:val="0"/>
                <w:sz w:val="18"/>
                <w:szCs w:val="18"/>
              </w:rPr>
              <w:t>（３）品質管理体制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7A5827E9" w14:textId="70877034" w:rsidR="00544C2F" w:rsidRPr="00E143EB" w:rsidRDefault="00544C2F" w:rsidP="00EC1695">
            <w:pPr>
              <w:widowControl/>
              <w:jc w:val="center"/>
              <w:rPr>
                <w:rFonts w:hAnsi="ＭＳ ゴシック" w:cs="ＭＳ Ｐゴシック"/>
                <w:kern w:val="0"/>
                <w:sz w:val="18"/>
                <w:szCs w:val="18"/>
              </w:rPr>
            </w:pPr>
            <w:r w:rsidRPr="00E143EB">
              <w:rPr>
                <w:rFonts w:hAnsi="ＭＳ ゴシック" w:cs="ＭＳ Ｐゴシック" w:hint="eastAsia"/>
                <w:kern w:val="0"/>
                <w:sz w:val="18"/>
                <w:szCs w:val="18"/>
              </w:rPr>
              <w:t>1</w:t>
            </w:r>
            <w:r w:rsidR="008C3F09" w:rsidRPr="00E143EB">
              <w:rPr>
                <w:rFonts w:hAnsi="ＭＳ ゴシック" w:cs="ＭＳ Ｐゴシック" w:hint="eastAsia"/>
                <w:kern w:val="0"/>
                <w:sz w:val="18"/>
                <w:szCs w:val="18"/>
              </w:rPr>
              <w:t>0</w:t>
            </w:r>
          </w:p>
        </w:tc>
        <w:tc>
          <w:tcPr>
            <w:tcW w:w="1276" w:type="dxa"/>
            <w:gridSpan w:val="2"/>
            <w:tcBorders>
              <w:top w:val="nil"/>
              <w:left w:val="nil"/>
              <w:bottom w:val="single" w:sz="4" w:space="0" w:color="auto"/>
              <w:right w:val="single" w:sz="4" w:space="0" w:color="auto"/>
            </w:tcBorders>
            <w:shd w:val="clear" w:color="auto" w:fill="auto"/>
            <w:vAlign w:val="center"/>
            <w:hideMark/>
          </w:tcPr>
          <w:p w14:paraId="23000211" w14:textId="77777777" w:rsidR="00544C2F" w:rsidRPr="00E143EB" w:rsidRDefault="00544C2F" w:rsidP="00EC1695">
            <w:pPr>
              <w:widowControl/>
              <w:rPr>
                <w:rFonts w:hAnsi="ＭＳ ゴシック" w:cs="ＭＳ Ｐゴシック"/>
                <w:kern w:val="0"/>
                <w:sz w:val="18"/>
                <w:szCs w:val="18"/>
              </w:rPr>
            </w:pPr>
            <w:r w:rsidRPr="00E143EB">
              <w:rPr>
                <w:rFonts w:hAnsi="ＭＳ ゴシック" w:cs="ＭＳ Ｐゴシック" w:hint="eastAsia"/>
                <w:kern w:val="0"/>
                <w:sz w:val="18"/>
                <w:szCs w:val="18"/>
              </w:rPr>
              <w:t xml:space="preserve">　</w:t>
            </w:r>
          </w:p>
        </w:tc>
      </w:tr>
      <w:tr w:rsidR="00544C2F" w:rsidRPr="00E143EB" w14:paraId="242562F8"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325395FD" w14:textId="77777777" w:rsidR="00544C2F" w:rsidRPr="00E143EB" w:rsidRDefault="00544C2F" w:rsidP="00EC1695">
            <w:pPr>
              <w:widowControl/>
              <w:rPr>
                <w:rFonts w:hAnsi="ＭＳ ゴシック" w:cs="ＭＳ Ｐゴシック"/>
                <w:kern w:val="0"/>
                <w:sz w:val="18"/>
                <w:szCs w:val="18"/>
              </w:rPr>
            </w:pPr>
            <w:r w:rsidRPr="00E143EB">
              <w:rPr>
                <w:rFonts w:hAnsi="ＭＳ ゴシック" w:cs="ＭＳ Ｐゴシック" w:hint="eastAsia"/>
                <w:kern w:val="0"/>
                <w:sz w:val="18"/>
                <w:szCs w:val="18"/>
              </w:rPr>
              <w:t>（４）クレームへの対応方法</w:t>
            </w:r>
          </w:p>
        </w:tc>
        <w:tc>
          <w:tcPr>
            <w:tcW w:w="1417" w:type="dxa"/>
            <w:gridSpan w:val="2"/>
            <w:tcBorders>
              <w:top w:val="nil"/>
              <w:left w:val="nil"/>
              <w:bottom w:val="single" w:sz="4" w:space="0" w:color="auto"/>
              <w:right w:val="single" w:sz="4" w:space="0" w:color="auto"/>
            </w:tcBorders>
            <w:shd w:val="clear" w:color="auto" w:fill="auto"/>
            <w:vAlign w:val="center"/>
            <w:hideMark/>
          </w:tcPr>
          <w:p w14:paraId="4BADE533" w14:textId="77777777" w:rsidR="00544C2F" w:rsidRPr="00E143EB" w:rsidRDefault="00544C2F" w:rsidP="00EC1695">
            <w:pPr>
              <w:widowControl/>
              <w:jc w:val="center"/>
              <w:rPr>
                <w:rFonts w:hAnsi="ＭＳ ゴシック" w:cs="ＭＳ Ｐゴシック"/>
                <w:kern w:val="0"/>
                <w:sz w:val="18"/>
                <w:szCs w:val="18"/>
              </w:rPr>
            </w:pPr>
            <w:r w:rsidRPr="00E143E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693EAAA5" w14:textId="77777777" w:rsidR="00544C2F" w:rsidRPr="00E143EB" w:rsidRDefault="00544C2F" w:rsidP="00EC1695">
            <w:pPr>
              <w:widowControl/>
              <w:rPr>
                <w:rFonts w:hAnsi="ＭＳ ゴシック" w:cs="ＭＳ Ｐゴシック"/>
                <w:kern w:val="0"/>
                <w:sz w:val="18"/>
                <w:szCs w:val="18"/>
              </w:rPr>
            </w:pPr>
            <w:r w:rsidRPr="00E143EB">
              <w:rPr>
                <w:rFonts w:hAnsi="ＭＳ ゴシック" w:cs="ＭＳ Ｐゴシック" w:hint="eastAsia"/>
                <w:kern w:val="0"/>
                <w:sz w:val="18"/>
                <w:szCs w:val="18"/>
              </w:rPr>
              <w:t xml:space="preserve">　</w:t>
            </w:r>
          </w:p>
        </w:tc>
      </w:tr>
      <w:tr w:rsidR="00544C2F" w:rsidRPr="00E143EB" w14:paraId="13E6DFED"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49529491" w14:textId="3DDFE359" w:rsidR="00544C2F" w:rsidRPr="00E143EB" w:rsidRDefault="00544C2F" w:rsidP="00544C2F">
            <w:pPr>
              <w:widowControl/>
              <w:rPr>
                <w:rFonts w:hAnsi="ＭＳ ゴシック" w:cs="ＭＳ Ｐゴシック"/>
                <w:kern w:val="0"/>
                <w:sz w:val="18"/>
                <w:szCs w:val="18"/>
              </w:rPr>
            </w:pPr>
            <w:r w:rsidRPr="00E143EB">
              <w:rPr>
                <w:rFonts w:hAnsi="ＭＳ ゴシック" w:cs="ＭＳ Ｐゴシック" w:hint="eastAsia"/>
                <w:kern w:val="0"/>
                <w:sz w:val="18"/>
                <w:szCs w:val="18"/>
              </w:rPr>
              <w:t>（５）緊急発注への対応体制</w:t>
            </w:r>
          </w:p>
        </w:tc>
        <w:tc>
          <w:tcPr>
            <w:tcW w:w="1417" w:type="dxa"/>
            <w:gridSpan w:val="2"/>
            <w:tcBorders>
              <w:top w:val="nil"/>
              <w:left w:val="nil"/>
              <w:bottom w:val="single" w:sz="4" w:space="0" w:color="auto"/>
              <w:right w:val="single" w:sz="4" w:space="0" w:color="auto"/>
            </w:tcBorders>
            <w:shd w:val="clear" w:color="auto" w:fill="auto"/>
            <w:vAlign w:val="center"/>
            <w:hideMark/>
          </w:tcPr>
          <w:p w14:paraId="001A5BAB" w14:textId="77777777" w:rsidR="00544C2F" w:rsidRPr="00E143EB" w:rsidRDefault="00544C2F" w:rsidP="00EC1695">
            <w:pPr>
              <w:widowControl/>
              <w:jc w:val="center"/>
              <w:rPr>
                <w:rFonts w:hAnsi="ＭＳ ゴシック" w:cs="ＭＳ Ｐゴシック"/>
                <w:kern w:val="0"/>
                <w:sz w:val="18"/>
                <w:szCs w:val="18"/>
              </w:rPr>
            </w:pPr>
            <w:r w:rsidRPr="00E143EB">
              <w:rPr>
                <w:rFonts w:hAnsi="ＭＳ ゴシック" w:cs="ＭＳ Ｐゴシック" w:hint="eastAsia"/>
                <w:kern w:val="0"/>
                <w:sz w:val="18"/>
                <w:szCs w:val="18"/>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0E3B4C32" w14:textId="77777777" w:rsidR="00544C2F" w:rsidRPr="00E143EB" w:rsidRDefault="00544C2F" w:rsidP="00EC1695">
            <w:pPr>
              <w:widowControl/>
              <w:rPr>
                <w:rFonts w:hAnsi="ＭＳ ゴシック" w:cs="ＭＳ Ｐゴシック"/>
                <w:kern w:val="0"/>
                <w:sz w:val="18"/>
                <w:szCs w:val="18"/>
              </w:rPr>
            </w:pPr>
            <w:r w:rsidRPr="00E143EB">
              <w:rPr>
                <w:rFonts w:hAnsi="ＭＳ ゴシック" w:cs="ＭＳ Ｐゴシック" w:hint="eastAsia"/>
                <w:kern w:val="0"/>
                <w:sz w:val="18"/>
                <w:szCs w:val="18"/>
              </w:rPr>
              <w:t xml:space="preserve">　</w:t>
            </w:r>
          </w:p>
        </w:tc>
      </w:tr>
      <w:tr w:rsidR="00544C2F" w:rsidRPr="00E143EB" w14:paraId="4CB63E79"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1B294D11" w14:textId="77777777" w:rsidR="00544C2F" w:rsidRPr="00E143EB" w:rsidRDefault="00544C2F" w:rsidP="00EC1695">
            <w:pPr>
              <w:widowControl/>
              <w:rPr>
                <w:rFonts w:hAnsi="ＭＳ ゴシック" w:cs="ＭＳ Ｐゴシック"/>
                <w:kern w:val="0"/>
                <w:sz w:val="18"/>
                <w:szCs w:val="18"/>
              </w:rPr>
            </w:pPr>
            <w:r w:rsidRPr="00E143EB">
              <w:rPr>
                <w:rFonts w:hAnsi="ＭＳ ゴシック" w:cs="ＭＳ Ｐゴシック"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14:paraId="1A7E332A" w14:textId="77777777" w:rsidR="00544C2F" w:rsidRPr="00E143EB" w:rsidRDefault="00544C2F" w:rsidP="00EC1695">
            <w:pPr>
              <w:widowControl/>
              <w:jc w:val="center"/>
              <w:rPr>
                <w:rFonts w:hAnsi="ＭＳ ゴシック" w:cs="ＭＳ Ｐゴシック"/>
                <w:kern w:val="0"/>
                <w:sz w:val="18"/>
                <w:szCs w:val="18"/>
              </w:rPr>
            </w:pPr>
            <w:r w:rsidRPr="00E143EB">
              <w:rPr>
                <w:rFonts w:hAnsi="ＭＳ ゴシック"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14:paraId="767DA1D4" w14:textId="77777777" w:rsidR="00544C2F" w:rsidRPr="00E143EB" w:rsidRDefault="00544C2F" w:rsidP="00EC1695">
            <w:pPr>
              <w:widowControl/>
              <w:rPr>
                <w:rFonts w:hAnsi="ＭＳ ゴシック" w:cs="ＭＳ Ｐゴシック"/>
                <w:kern w:val="0"/>
                <w:sz w:val="18"/>
                <w:szCs w:val="18"/>
              </w:rPr>
            </w:pPr>
            <w:r w:rsidRPr="00E143EB">
              <w:rPr>
                <w:rFonts w:hAnsi="ＭＳ ゴシック" w:cs="ＭＳ Ｐゴシック" w:hint="eastAsia"/>
                <w:kern w:val="0"/>
                <w:sz w:val="18"/>
                <w:szCs w:val="18"/>
              </w:rPr>
              <w:t xml:space="preserve">　</w:t>
            </w:r>
          </w:p>
        </w:tc>
      </w:tr>
      <w:tr w:rsidR="00544C2F" w:rsidRPr="00E72A0B" w14:paraId="70A7262B"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06877690" w14:textId="77B631B9" w:rsidR="00544C2F" w:rsidRPr="00E143EB" w:rsidRDefault="00064860" w:rsidP="00EC1695">
            <w:pPr>
              <w:widowControl/>
              <w:rPr>
                <w:rFonts w:hAnsi="ＭＳ ゴシック" w:cs="ＭＳ Ｐゴシック"/>
                <w:b/>
                <w:bCs/>
                <w:kern w:val="0"/>
                <w:sz w:val="18"/>
                <w:szCs w:val="18"/>
              </w:rPr>
            </w:pPr>
            <w:r w:rsidRPr="00E143EB">
              <w:rPr>
                <w:rFonts w:hAnsi="ＭＳ ゴシック" w:cs="ＭＳ Ｐゴシック" w:hint="eastAsia"/>
                <w:b/>
                <w:bCs/>
                <w:kern w:val="0"/>
                <w:sz w:val="18"/>
                <w:szCs w:val="18"/>
              </w:rPr>
              <w:t>３　主要通</w:t>
            </w:r>
            <w:r w:rsidR="00544C2F" w:rsidRPr="00E143EB">
              <w:rPr>
                <w:rFonts w:hAnsi="ＭＳ ゴシック" w:cs="ＭＳ Ｐゴシック" w:hint="eastAsia"/>
                <w:b/>
                <w:bCs/>
                <w:kern w:val="0"/>
                <w:sz w:val="18"/>
                <w:szCs w:val="18"/>
              </w:rPr>
              <w:t>訳者の経験・能力</w:t>
            </w:r>
          </w:p>
        </w:tc>
        <w:tc>
          <w:tcPr>
            <w:tcW w:w="1417" w:type="dxa"/>
            <w:gridSpan w:val="2"/>
            <w:tcBorders>
              <w:top w:val="nil"/>
              <w:left w:val="nil"/>
              <w:bottom w:val="single" w:sz="4" w:space="0" w:color="auto"/>
              <w:right w:val="single" w:sz="4" w:space="0" w:color="auto"/>
            </w:tcBorders>
            <w:shd w:val="clear" w:color="auto" w:fill="auto"/>
            <w:vAlign w:val="center"/>
            <w:hideMark/>
          </w:tcPr>
          <w:p w14:paraId="15DC142F" w14:textId="46822F2E" w:rsidR="00544C2F" w:rsidRPr="00E72A0B" w:rsidRDefault="00544C2F" w:rsidP="00EC1695">
            <w:pPr>
              <w:widowControl/>
              <w:jc w:val="center"/>
              <w:rPr>
                <w:rFonts w:hAnsi="ＭＳ ゴシック" w:cs="ＭＳ Ｐゴシック"/>
                <w:kern w:val="0"/>
                <w:sz w:val="18"/>
                <w:szCs w:val="18"/>
              </w:rPr>
            </w:pPr>
            <w:r w:rsidRPr="00E143EB">
              <w:rPr>
                <w:rFonts w:hAnsi="ＭＳ ゴシック" w:cs="ＭＳ Ｐゴシック" w:hint="eastAsia"/>
                <w:kern w:val="0"/>
                <w:sz w:val="18"/>
                <w:szCs w:val="18"/>
              </w:rPr>
              <w:t>【20】</w:t>
            </w:r>
          </w:p>
        </w:tc>
        <w:tc>
          <w:tcPr>
            <w:tcW w:w="1276" w:type="dxa"/>
            <w:gridSpan w:val="2"/>
            <w:tcBorders>
              <w:top w:val="nil"/>
              <w:left w:val="nil"/>
              <w:bottom w:val="single" w:sz="4" w:space="0" w:color="auto"/>
              <w:right w:val="single" w:sz="4" w:space="0" w:color="auto"/>
            </w:tcBorders>
            <w:shd w:val="clear" w:color="auto" w:fill="auto"/>
            <w:vAlign w:val="center"/>
            <w:hideMark/>
          </w:tcPr>
          <w:p w14:paraId="36FF0672" w14:textId="77777777" w:rsidR="00544C2F" w:rsidRPr="00E72A0B" w:rsidRDefault="00544C2F" w:rsidP="00EC1695">
            <w:pPr>
              <w:widowControl/>
              <w:jc w:val="center"/>
              <w:rPr>
                <w:rFonts w:hAnsi="ＭＳ ゴシック" w:cs="ＭＳ Ｐゴシック"/>
                <w:kern w:val="0"/>
                <w:sz w:val="18"/>
                <w:szCs w:val="18"/>
              </w:rPr>
            </w:pPr>
            <w:r w:rsidRPr="00E72A0B">
              <w:rPr>
                <w:rFonts w:hAnsi="ＭＳ ゴシック" w:cs="ＭＳ Ｐゴシック" w:hint="eastAsia"/>
                <w:kern w:val="0"/>
                <w:sz w:val="18"/>
                <w:szCs w:val="18"/>
              </w:rPr>
              <w:t xml:space="preserve">　</w:t>
            </w:r>
          </w:p>
        </w:tc>
      </w:tr>
      <w:tr w:rsidR="008C3F09" w:rsidRPr="00E72A0B" w14:paraId="36C85F62"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tcPr>
          <w:p w14:paraId="204676D8" w14:textId="5D560655" w:rsidR="008C3F09" w:rsidRPr="00E72A0B" w:rsidRDefault="008C3F09" w:rsidP="008C3F09">
            <w:pPr>
              <w:widowControl/>
              <w:rPr>
                <w:rFonts w:hAnsi="ＭＳ ゴシック" w:cs="ＭＳ Ｐゴシック"/>
                <w:b/>
                <w:bCs/>
                <w:kern w:val="0"/>
                <w:sz w:val="18"/>
                <w:szCs w:val="18"/>
              </w:rPr>
            </w:pPr>
            <w:r>
              <w:rPr>
                <w:rFonts w:hAnsi="ＭＳ ゴシック" w:cs="ＭＳ Ｐゴシック" w:hint="eastAsia"/>
                <w:kern w:val="0"/>
                <w:sz w:val="18"/>
                <w:szCs w:val="18"/>
              </w:rPr>
              <w:t>（１）業務責任者</w:t>
            </w:r>
          </w:p>
        </w:tc>
        <w:tc>
          <w:tcPr>
            <w:tcW w:w="1417" w:type="dxa"/>
            <w:gridSpan w:val="2"/>
            <w:tcBorders>
              <w:top w:val="nil"/>
              <w:left w:val="nil"/>
              <w:bottom w:val="single" w:sz="4" w:space="0" w:color="auto"/>
              <w:right w:val="single" w:sz="4" w:space="0" w:color="auto"/>
            </w:tcBorders>
            <w:shd w:val="clear" w:color="auto" w:fill="auto"/>
            <w:vAlign w:val="center"/>
          </w:tcPr>
          <w:p w14:paraId="4A49ED8C" w14:textId="483DC564" w:rsidR="008C3F09" w:rsidRPr="00E72A0B" w:rsidRDefault="008C3F09" w:rsidP="008C3F09">
            <w:pPr>
              <w:widowControl/>
              <w:jc w:val="center"/>
              <w:rPr>
                <w:rFonts w:hAnsi="ＭＳ ゴシック" w:cs="ＭＳ Ｐゴシック"/>
                <w:kern w:val="0"/>
                <w:sz w:val="18"/>
                <w:szCs w:val="18"/>
              </w:rPr>
            </w:pPr>
            <w:r>
              <w:rPr>
                <w:rFonts w:hAnsi="ＭＳ ゴシック" w:cs="ＭＳ Ｐゴシック" w:hint="eastAsia"/>
                <w:kern w:val="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tcPr>
          <w:p w14:paraId="112AECBA" w14:textId="77777777" w:rsidR="008C3F09" w:rsidRPr="00E72A0B" w:rsidRDefault="008C3F09" w:rsidP="008C3F09">
            <w:pPr>
              <w:widowControl/>
              <w:jc w:val="center"/>
              <w:rPr>
                <w:rFonts w:hAnsi="ＭＳ ゴシック" w:cs="ＭＳ Ｐゴシック"/>
                <w:kern w:val="0"/>
                <w:sz w:val="18"/>
                <w:szCs w:val="18"/>
              </w:rPr>
            </w:pPr>
          </w:p>
        </w:tc>
      </w:tr>
      <w:tr w:rsidR="008C3F09" w:rsidRPr="00E72A0B" w14:paraId="3932DE91"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577028E5" w14:textId="7535F2EB" w:rsidR="008C3F09" w:rsidRPr="00E72A0B" w:rsidRDefault="00442FC7" w:rsidP="008C3F09">
            <w:pPr>
              <w:widowControl/>
              <w:rPr>
                <w:rFonts w:hAnsi="ＭＳ ゴシック" w:cs="ＭＳ Ｐゴシック"/>
                <w:kern w:val="0"/>
                <w:sz w:val="18"/>
                <w:szCs w:val="18"/>
              </w:rPr>
            </w:pPr>
            <w:r>
              <w:rPr>
                <w:rFonts w:hAnsi="ＭＳ ゴシック" w:cs="ＭＳ Ｐゴシック" w:hint="eastAsia"/>
                <w:kern w:val="0"/>
                <w:sz w:val="18"/>
                <w:szCs w:val="18"/>
              </w:rPr>
              <w:t>（２）主要通</w:t>
            </w:r>
            <w:r w:rsidR="008C3F09">
              <w:rPr>
                <w:rFonts w:hAnsi="ＭＳ ゴシック" w:cs="ＭＳ Ｐゴシック" w:hint="eastAsia"/>
                <w:kern w:val="0"/>
                <w:sz w:val="18"/>
                <w:szCs w:val="18"/>
              </w:rPr>
              <w:t>訳者</w:t>
            </w:r>
          </w:p>
        </w:tc>
        <w:tc>
          <w:tcPr>
            <w:tcW w:w="1417" w:type="dxa"/>
            <w:gridSpan w:val="2"/>
            <w:tcBorders>
              <w:top w:val="nil"/>
              <w:left w:val="nil"/>
              <w:bottom w:val="single" w:sz="4" w:space="0" w:color="auto"/>
              <w:right w:val="nil"/>
            </w:tcBorders>
            <w:shd w:val="clear" w:color="auto" w:fill="auto"/>
            <w:noWrap/>
            <w:vAlign w:val="center"/>
            <w:hideMark/>
          </w:tcPr>
          <w:p w14:paraId="04DDBAFA" w14:textId="7347300E" w:rsidR="008C3F09" w:rsidRPr="004D4936" w:rsidRDefault="008C3F09" w:rsidP="008C3F09">
            <w:pPr>
              <w:widowControl/>
              <w:jc w:val="center"/>
              <w:rPr>
                <w:rFonts w:hAnsi="ＭＳ ゴシック" w:cs="ＭＳ Ｐゴシック"/>
                <w:kern w:val="0"/>
                <w:sz w:val="18"/>
                <w:szCs w:val="18"/>
                <w:highlight w:val="yellow"/>
              </w:rPr>
            </w:pPr>
            <w:r>
              <w:rPr>
                <w:rFonts w:hAnsi="ＭＳ ゴシック" w:cs="ＭＳ Ｐゴシック" w:hint="eastAsia"/>
                <w:kern w:val="0"/>
                <w:sz w:val="18"/>
                <w:szCs w:val="18"/>
              </w:rPr>
              <w:t>10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5ABDDF" w14:textId="77777777" w:rsidR="008C3F09" w:rsidRPr="00E72A0B" w:rsidRDefault="008C3F09" w:rsidP="008C3F09">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 xml:space="preserve">　</w:t>
            </w:r>
          </w:p>
        </w:tc>
      </w:tr>
      <w:tr w:rsidR="00544C2F" w:rsidRPr="00E72A0B" w14:paraId="54F12E6A" w14:textId="77777777" w:rsidTr="00EC169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92358CC" w14:textId="77777777" w:rsidR="00544C2F" w:rsidRPr="00E72A0B" w:rsidRDefault="00544C2F" w:rsidP="00EC1695">
            <w:pPr>
              <w:widowControl/>
              <w:jc w:val="right"/>
              <w:rPr>
                <w:rFonts w:hAnsi="ＭＳ ゴシック" w:cs="ＭＳ Ｐゴシック"/>
                <w:b/>
                <w:bCs/>
                <w:kern w:val="0"/>
                <w:sz w:val="18"/>
                <w:szCs w:val="18"/>
              </w:rPr>
            </w:pPr>
            <w:r w:rsidRPr="00E72A0B">
              <w:rPr>
                <w:rFonts w:hAnsi="ＭＳ ゴシック" w:cs="ＭＳ Ｐゴシック" w:hint="eastAsia"/>
                <w:b/>
                <w:bCs/>
                <w:kern w:val="0"/>
                <w:sz w:val="18"/>
                <w:szCs w:val="18"/>
              </w:rPr>
              <w:t>合計</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5C12933A" w14:textId="77777777" w:rsidR="00544C2F" w:rsidRPr="00E72A0B" w:rsidRDefault="00544C2F" w:rsidP="00EC1695">
            <w:pPr>
              <w:widowControl/>
              <w:jc w:val="center"/>
              <w:rPr>
                <w:rFonts w:hAnsi="ＭＳ ゴシック" w:cs="ＭＳ Ｐゴシック"/>
                <w:kern w:val="0"/>
                <w:sz w:val="18"/>
                <w:szCs w:val="18"/>
              </w:rPr>
            </w:pPr>
            <w:r w:rsidRPr="00E72A0B">
              <w:rPr>
                <w:rFonts w:hAnsi="ＭＳ ゴシック" w:cs="ＭＳ Ｐゴシック" w:hint="eastAsia"/>
                <w:kern w:val="0"/>
                <w:sz w:val="18"/>
                <w:szCs w:val="18"/>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FA7017E"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 xml:space="preserve">　</w:t>
            </w:r>
          </w:p>
        </w:tc>
      </w:tr>
      <w:tr w:rsidR="00544C2F" w:rsidRPr="00E72A0B" w14:paraId="1D056241" w14:textId="77777777" w:rsidTr="00EC1695">
        <w:trPr>
          <w:trHeight w:val="240"/>
        </w:trPr>
        <w:tc>
          <w:tcPr>
            <w:tcW w:w="6536" w:type="dxa"/>
            <w:tcBorders>
              <w:top w:val="nil"/>
              <w:left w:val="nil"/>
              <w:bottom w:val="nil"/>
              <w:right w:val="nil"/>
            </w:tcBorders>
            <w:shd w:val="clear" w:color="auto" w:fill="auto"/>
            <w:vAlign w:val="center"/>
            <w:hideMark/>
          </w:tcPr>
          <w:p w14:paraId="438E8B13" w14:textId="77777777" w:rsidR="00544C2F" w:rsidRPr="00E72A0B" w:rsidRDefault="00544C2F" w:rsidP="00EC1695">
            <w:pPr>
              <w:widowControl/>
              <w:jc w:val="right"/>
              <w:rPr>
                <w:rFonts w:hAnsi="ＭＳ ゴシック" w:cs="ＭＳ Ｐゴシック"/>
                <w:b/>
                <w:bCs/>
                <w:kern w:val="0"/>
                <w:sz w:val="18"/>
                <w:szCs w:val="18"/>
              </w:rPr>
            </w:pPr>
          </w:p>
        </w:tc>
        <w:tc>
          <w:tcPr>
            <w:tcW w:w="1417" w:type="dxa"/>
            <w:gridSpan w:val="2"/>
            <w:tcBorders>
              <w:top w:val="nil"/>
              <w:left w:val="nil"/>
              <w:bottom w:val="nil"/>
              <w:right w:val="nil"/>
            </w:tcBorders>
            <w:shd w:val="clear" w:color="auto" w:fill="auto"/>
            <w:noWrap/>
            <w:vAlign w:val="center"/>
            <w:hideMark/>
          </w:tcPr>
          <w:p w14:paraId="4E7A2753" w14:textId="77777777" w:rsidR="00544C2F" w:rsidRPr="00E72A0B" w:rsidRDefault="00544C2F" w:rsidP="00EC1695">
            <w:pPr>
              <w:widowControl/>
              <w:jc w:val="center"/>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hideMark/>
          </w:tcPr>
          <w:p w14:paraId="3F4389AC" w14:textId="77777777" w:rsidR="00544C2F" w:rsidRPr="00E72A0B" w:rsidRDefault="00544C2F" w:rsidP="00EC1695">
            <w:pPr>
              <w:widowControl/>
              <w:jc w:val="left"/>
              <w:rPr>
                <w:rFonts w:hAnsi="ＭＳ ゴシック" w:cs="ＭＳ Ｐゴシック"/>
                <w:kern w:val="0"/>
                <w:sz w:val="18"/>
                <w:szCs w:val="18"/>
              </w:rPr>
            </w:pPr>
          </w:p>
        </w:tc>
      </w:tr>
      <w:tr w:rsidR="008C3F09" w:rsidRPr="00E72A0B" w14:paraId="7087F0D8" w14:textId="77777777" w:rsidTr="00EC1695">
        <w:trPr>
          <w:trHeight w:val="240"/>
        </w:trPr>
        <w:tc>
          <w:tcPr>
            <w:tcW w:w="6536" w:type="dxa"/>
            <w:tcBorders>
              <w:top w:val="nil"/>
              <w:left w:val="nil"/>
              <w:bottom w:val="nil"/>
              <w:right w:val="nil"/>
            </w:tcBorders>
            <w:shd w:val="clear" w:color="auto" w:fill="auto"/>
            <w:vAlign w:val="center"/>
          </w:tcPr>
          <w:p w14:paraId="7D7ADC21" w14:textId="522C42DA" w:rsidR="008C3F09" w:rsidRDefault="008C3F09" w:rsidP="008C3F09">
            <w:pPr>
              <w:widowControl/>
              <w:jc w:val="left"/>
              <w:rPr>
                <w:rFonts w:hAnsi="ＭＳ ゴシック" w:cs="ＭＳ Ｐゴシック"/>
                <w:b/>
                <w:bCs/>
                <w:kern w:val="0"/>
                <w:sz w:val="18"/>
                <w:szCs w:val="18"/>
              </w:rPr>
            </w:pPr>
            <w:r>
              <w:rPr>
                <w:rFonts w:hAnsi="ＭＳ ゴシック" w:cs="ＭＳ Ｐゴシック" w:hint="eastAsia"/>
                <w:b/>
                <w:bCs/>
                <w:kern w:val="0"/>
                <w:sz w:val="18"/>
                <w:szCs w:val="18"/>
              </w:rPr>
              <w:t>各項目</w:t>
            </w:r>
            <w:r w:rsidR="00F74908">
              <w:rPr>
                <w:rFonts w:hAnsi="ＭＳ ゴシック" w:cs="ＭＳ Ｐゴシック" w:hint="eastAsia"/>
                <w:b/>
                <w:bCs/>
                <w:kern w:val="0"/>
                <w:sz w:val="18"/>
                <w:szCs w:val="18"/>
              </w:rPr>
              <w:t>において、配点を上限とし、以下の基準により評価し、合計をプロポー</w:t>
            </w:r>
            <w:r>
              <w:rPr>
                <w:rFonts w:hAnsi="ＭＳ ゴシック" w:cs="ＭＳ Ｐゴシック" w:hint="eastAsia"/>
                <w:b/>
                <w:bCs/>
                <w:kern w:val="0"/>
                <w:sz w:val="18"/>
                <w:szCs w:val="18"/>
              </w:rPr>
              <w:t>ザル評価点とする。</w:t>
            </w:r>
          </w:p>
          <w:p w14:paraId="6D5BE083" w14:textId="77777777" w:rsidR="008C3F09" w:rsidRDefault="008C3F09" w:rsidP="008C3F09">
            <w:pPr>
              <w:widowControl/>
              <w:jc w:val="left"/>
              <w:rPr>
                <w:rFonts w:hAnsi="ＭＳ ゴシック" w:cs="ＭＳ Ｐゴシック"/>
                <w:b/>
                <w:bCs/>
                <w:kern w:val="0"/>
                <w:sz w:val="18"/>
                <w:szCs w:val="18"/>
              </w:rPr>
            </w:pPr>
            <w:r>
              <w:rPr>
                <w:rFonts w:hAnsi="ＭＳ ゴシック" w:cs="ＭＳ Ｐゴシック" w:hint="eastAsia"/>
                <w:b/>
                <w:bCs/>
                <w:kern w:val="0"/>
                <w:sz w:val="18"/>
                <w:szCs w:val="18"/>
              </w:rPr>
              <w:t>・特に優れている/優れている：80％以上</w:t>
            </w:r>
          </w:p>
          <w:p w14:paraId="78C0EB9C" w14:textId="77777777" w:rsidR="008C3F09" w:rsidRDefault="008C3F09" w:rsidP="008C3F09">
            <w:pPr>
              <w:widowControl/>
              <w:jc w:val="left"/>
              <w:rPr>
                <w:rFonts w:hAnsi="ＭＳ ゴシック" w:cs="ＭＳ Ｐゴシック"/>
                <w:b/>
                <w:bCs/>
                <w:kern w:val="0"/>
                <w:sz w:val="18"/>
                <w:szCs w:val="18"/>
              </w:rPr>
            </w:pPr>
            <w:r>
              <w:rPr>
                <w:rFonts w:hAnsi="ＭＳ ゴシック" w:cs="ＭＳ Ｐゴシック" w:hint="eastAsia"/>
                <w:b/>
                <w:bCs/>
                <w:kern w:val="0"/>
                <w:sz w:val="18"/>
                <w:szCs w:val="18"/>
              </w:rPr>
              <w:t>・一般的：70％</w:t>
            </w:r>
          </w:p>
          <w:p w14:paraId="1C1BC0C7" w14:textId="77777777" w:rsidR="008C3F09" w:rsidRDefault="008C3F09" w:rsidP="008C3F09">
            <w:pPr>
              <w:widowControl/>
              <w:jc w:val="left"/>
              <w:rPr>
                <w:rFonts w:hAnsi="ＭＳ ゴシック" w:cs="ＭＳ Ｐゴシック"/>
                <w:b/>
                <w:bCs/>
                <w:kern w:val="0"/>
                <w:sz w:val="18"/>
                <w:szCs w:val="18"/>
              </w:rPr>
            </w:pPr>
            <w:r>
              <w:rPr>
                <w:rFonts w:hAnsi="ＭＳ ゴシック" w:cs="ＭＳ Ｐゴシック" w:hint="eastAsia"/>
                <w:b/>
                <w:bCs/>
                <w:kern w:val="0"/>
                <w:sz w:val="18"/>
                <w:szCs w:val="18"/>
              </w:rPr>
              <w:t>・業務履行が困難：50％以下</w:t>
            </w:r>
          </w:p>
          <w:p w14:paraId="6FBF4491" w14:textId="77777777" w:rsidR="008C3F09" w:rsidRDefault="008C3F09" w:rsidP="00F74908">
            <w:pPr>
              <w:widowControl/>
              <w:ind w:firstLineChars="100" w:firstLine="181"/>
              <w:jc w:val="left"/>
              <w:rPr>
                <w:rFonts w:hAnsi="ＭＳ ゴシック" w:cs="ＭＳ Ｐゴシック"/>
                <w:b/>
                <w:bCs/>
                <w:kern w:val="0"/>
                <w:sz w:val="18"/>
                <w:szCs w:val="18"/>
              </w:rPr>
            </w:pPr>
            <w:r>
              <w:rPr>
                <w:rFonts w:hAnsi="ＭＳ ゴシック" w:cs="ＭＳ Ｐゴシック" w:hint="eastAsia"/>
                <w:b/>
                <w:bCs/>
                <w:kern w:val="0"/>
                <w:sz w:val="18"/>
                <w:szCs w:val="18"/>
              </w:rPr>
              <w:t>プロポーザル評価点が51点（基準点）に満たない場合は不合格とする。</w:t>
            </w:r>
          </w:p>
          <w:p w14:paraId="73D67294" w14:textId="77777777" w:rsidR="008C3F09" w:rsidRPr="008C3F09" w:rsidRDefault="008C3F09" w:rsidP="00EC1695">
            <w:pPr>
              <w:widowControl/>
              <w:jc w:val="right"/>
              <w:rPr>
                <w:rFonts w:hAnsi="ＭＳ ゴシック" w:cs="ＭＳ Ｐゴシック"/>
                <w:b/>
                <w:bCs/>
                <w:kern w:val="0"/>
                <w:sz w:val="18"/>
                <w:szCs w:val="18"/>
              </w:rPr>
            </w:pPr>
          </w:p>
        </w:tc>
        <w:tc>
          <w:tcPr>
            <w:tcW w:w="1417" w:type="dxa"/>
            <w:gridSpan w:val="2"/>
            <w:tcBorders>
              <w:top w:val="nil"/>
              <w:left w:val="nil"/>
              <w:bottom w:val="nil"/>
              <w:right w:val="nil"/>
            </w:tcBorders>
            <w:shd w:val="clear" w:color="auto" w:fill="auto"/>
            <w:noWrap/>
            <w:vAlign w:val="center"/>
          </w:tcPr>
          <w:p w14:paraId="04F681DE" w14:textId="77777777" w:rsidR="008C3F09" w:rsidRPr="00E72A0B" w:rsidRDefault="008C3F09" w:rsidP="00EC1695">
            <w:pPr>
              <w:widowControl/>
              <w:jc w:val="center"/>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tcPr>
          <w:p w14:paraId="7FE0DCEA" w14:textId="77777777" w:rsidR="008C3F09" w:rsidRPr="00E72A0B" w:rsidRDefault="008C3F09" w:rsidP="00EC1695">
            <w:pPr>
              <w:widowControl/>
              <w:jc w:val="left"/>
              <w:rPr>
                <w:rFonts w:hAnsi="ＭＳ ゴシック" w:cs="ＭＳ Ｐゴシック"/>
                <w:kern w:val="0"/>
                <w:sz w:val="18"/>
                <w:szCs w:val="18"/>
              </w:rPr>
            </w:pPr>
          </w:p>
        </w:tc>
      </w:tr>
      <w:tr w:rsidR="008C3F09" w:rsidRPr="00E72A0B" w14:paraId="34EC0C64" w14:textId="77777777" w:rsidTr="00EC1695">
        <w:trPr>
          <w:trHeight w:val="240"/>
        </w:trPr>
        <w:tc>
          <w:tcPr>
            <w:tcW w:w="6536" w:type="dxa"/>
            <w:tcBorders>
              <w:top w:val="nil"/>
              <w:left w:val="nil"/>
              <w:bottom w:val="nil"/>
              <w:right w:val="nil"/>
            </w:tcBorders>
            <w:shd w:val="clear" w:color="auto" w:fill="auto"/>
            <w:vAlign w:val="center"/>
          </w:tcPr>
          <w:p w14:paraId="5331A1F3" w14:textId="77777777" w:rsidR="008C3F09" w:rsidRPr="00E72A0B" w:rsidRDefault="008C3F09" w:rsidP="00EC1695">
            <w:pPr>
              <w:widowControl/>
              <w:jc w:val="right"/>
              <w:rPr>
                <w:rFonts w:hAnsi="ＭＳ ゴシック" w:cs="ＭＳ Ｐゴシック"/>
                <w:b/>
                <w:bCs/>
                <w:kern w:val="0"/>
                <w:sz w:val="18"/>
                <w:szCs w:val="18"/>
              </w:rPr>
            </w:pPr>
          </w:p>
        </w:tc>
        <w:tc>
          <w:tcPr>
            <w:tcW w:w="1417" w:type="dxa"/>
            <w:gridSpan w:val="2"/>
            <w:tcBorders>
              <w:top w:val="nil"/>
              <w:left w:val="nil"/>
              <w:bottom w:val="nil"/>
              <w:right w:val="nil"/>
            </w:tcBorders>
            <w:shd w:val="clear" w:color="auto" w:fill="auto"/>
            <w:noWrap/>
            <w:vAlign w:val="center"/>
          </w:tcPr>
          <w:p w14:paraId="321ED247" w14:textId="77777777" w:rsidR="008C3F09" w:rsidRPr="00E72A0B" w:rsidRDefault="008C3F09" w:rsidP="00EC1695">
            <w:pPr>
              <w:widowControl/>
              <w:jc w:val="center"/>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tcPr>
          <w:p w14:paraId="6375AFF4" w14:textId="77777777" w:rsidR="008C3F09" w:rsidRPr="00E72A0B" w:rsidRDefault="008C3F09" w:rsidP="00EC1695">
            <w:pPr>
              <w:widowControl/>
              <w:jc w:val="left"/>
              <w:rPr>
                <w:rFonts w:hAnsi="ＭＳ ゴシック" w:cs="ＭＳ Ｐゴシック"/>
                <w:kern w:val="0"/>
                <w:sz w:val="18"/>
                <w:szCs w:val="18"/>
              </w:rPr>
            </w:pPr>
          </w:p>
        </w:tc>
      </w:tr>
      <w:tr w:rsidR="00544C2F" w:rsidRPr="00E72A0B" w14:paraId="099DEE56" w14:textId="77777777" w:rsidTr="00EC1695">
        <w:trPr>
          <w:trHeight w:val="227"/>
        </w:trPr>
        <w:tc>
          <w:tcPr>
            <w:tcW w:w="6536" w:type="dxa"/>
            <w:tcBorders>
              <w:top w:val="nil"/>
              <w:left w:val="nil"/>
              <w:bottom w:val="nil"/>
              <w:right w:val="nil"/>
            </w:tcBorders>
            <w:shd w:val="clear" w:color="auto" w:fill="auto"/>
            <w:noWrap/>
            <w:vAlign w:val="center"/>
            <w:hideMark/>
          </w:tcPr>
          <w:p w14:paraId="72971820" w14:textId="77777777" w:rsidR="00544C2F" w:rsidRPr="00E72A0B" w:rsidRDefault="00544C2F" w:rsidP="00EC1695">
            <w:pPr>
              <w:widowControl/>
              <w:jc w:val="left"/>
              <w:rPr>
                <w:rFonts w:hAnsi="ＭＳ ゴシック" w:cs="ＭＳ Ｐゴシック"/>
                <w:b/>
                <w:bCs/>
                <w:kern w:val="0"/>
                <w:sz w:val="18"/>
                <w:szCs w:val="18"/>
                <w:u w:val="single"/>
              </w:rPr>
            </w:pPr>
            <w:r w:rsidRPr="00E72A0B">
              <w:rPr>
                <w:rFonts w:hAnsi="ＭＳ ゴシック" w:cs="ＭＳ Ｐゴシック" w:hint="eastAsia"/>
                <w:b/>
                <w:bCs/>
                <w:kern w:val="0"/>
                <w:sz w:val="18"/>
                <w:szCs w:val="18"/>
                <w:u w:val="single"/>
              </w:rPr>
              <w:t>②価格評価点</w:t>
            </w:r>
          </w:p>
        </w:tc>
        <w:tc>
          <w:tcPr>
            <w:tcW w:w="1417" w:type="dxa"/>
            <w:gridSpan w:val="2"/>
            <w:tcBorders>
              <w:top w:val="nil"/>
              <w:left w:val="nil"/>
              <w:bottom w:val="nil"/>
              <w:right w:val="nil"/>
            </w:tcBorders>
            <w:shd w:val="clear" w:color="auto" w:fill="auto"/>
            <w:noWrap/>
            <w:vAlign w:val="center"/>
            <w:hideMark/>
          </w:tcPr>
          <w:p w14:paraId="29856C87" w14:textId="77777777" w:rsidR="00544C2F" w:rsidRPr="00E72A0B" w:rsidRDefault="00544C2F" w:rsidP="00EC1695">
            <w:pPr>
              <w:widowControl/>
              <w:jc w:val="left"/>
              <w:rPr>
                <w:rFonts w:hAnsi="ＭＳ ゴシック" w:cs="ＭＳ Ｐゴシック"/>
                <w:kern w:val="0"/>
                <w:sz w:val="18"/>
                <w:szCs w:val="18"/>
              </w:rPr>
            </w:pPr>
          </w:p>
        </w:tc>
        <w:tc>
          <w:tcPr>
            <w:tcW w:w="1276" w:type="dxa"/>
            <w:gridSpan w:val="2"/>
            <w:tcBorders>
              <w:top w:val="nil"/>
              <w:left w:val="nil"/>
              <w:bottom w:val="nil"/>
              <w:right w:val="nil"/>
            </w:tcBorders>
            <w:shd w:val="clear" w:color="auto" w:fill="auto"/>
            <w:noWrap/>
            <w:vAlign w:val="center"/>
            <w:hideMark/>
          </w:tcPr>
          <w:p w14:paraId="7EA135E8" w14:textId="77777777" w:rsidR="00544C2F" w:rsidRPr="00E72A0B" w:rsidRDefault="00544C2F" w:rsidP="00EC1695">
            <w:pPr>
              <w:widowControl/>
              <w:jc w:val="left"/>
              <w:rPr>
                <w:rFonts w:hAnsi="ＭＳ ゴシック" w:cs="ＭＳ Ｐゴシック"/>
                <w:kern w:val="0"/>
                <w:sz w:val="18"/>
                <w:szCs w:val="18"/>
              </w:rPr>
            </w:pPr>
          </w:p>
        </w:tc>
      </w:tr>
      <w:tr w:rsidR="00544C2F" w:rsidRPr="00E72A0B" w14:paraId="757F56C2" w14:textId="77777777" w:rsidTr="00EC1695">
        <w:trPr>
          <w:trHeight w:val="233"/>
        </w:trPr>
        <w:tc>
          <w:tcPr>
            <w:tcW w:w="9229" w:type="dxa"/>
            <w:gridSpan w:val="5"/>
            <w:vMerge w:val="restart"/>
            <w:tcBorders>
              <w:top w:val="nil"/>
              <w:left w:val="nil"/>
              <w:bottom w:val="nil"/>
              <w:right w:val="nil"/>
            </w:tcBorders>
            <w:shd w:val="clear" w:color="auto" w:fill="auto"/>
            <w:vAlign w:val="center"/>
            <w:hideMark/>
          </w:tcPr>
          <w:p w14:paraId="0ACCFFD5"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プロポーザル評点が基準点を満たしたプロポーザル提出者について見積価格を開封し、以下の算式により価格評価点を算出する。</w:t>
            </w:r>
          </w:p>
        </w:tc>
      </w:tr>
      <w:tr w:rsidR="00544C2F" w:rsidRPr="00E72A0B" w14:paraId="22805865" w14:textId="77777777" w:rsidTr="00EC1695">
        <w:trPr>
          <w:trHeight w:val="450"/>
        </w:trPr>
        <w:tc>
          <w:tcPr>
            <w:tcW w:w="9229" w:type="dxa"/>
            <w:gridSpan w:val="5"/>
            <w:vMerge/>
            <w:tcBorders>
              <w:top w:val="nil"/>
              <w:left w:val="nil"/>
              <w:bottom w:val="nil"/>
              <w:right w:val="nil"/>
            </w:tcBorders>
            <w:vAlign w:val="center"/>
            <w:hideMark/>
          </w:tcPr>
          <w:p w14:paraId="31303C26" w14:textId="77777777" w:rsidR="00544C2F" w:rsidRPr="00E72A0B" w:rsidRDefault="00544C2F" w:rsidP="00EC1695">
            <w:pPr>
              <w:widowControl/>
              <w:jc w:val="left"/>
              <w:rPr>
                <w:rFonts w:hAnsi="ＭＳ ゴシック" w:cs="ＭＳ Ｐゴシック"/>
                <w:kern w:val="0"/>
                <w:sz w:val="18"/>
                <w:szCs w:val="18"/>
              </w:rPr>
            </w:pPr>
          </w:p>
        </w:tc>
      </w:tr>
      <w:tr w:rsidR="00544C2F" w:rsidRPr="00E72A0B" w14:paraId="6FC7A918" w14:textId="77777777" w:rsidTr="00EC1695">
        <w:trPr>
          <w:trHeight w:val="227"/>
        </w:trPr>
        <w:tc>
          <w:tcPr>
            <w:tcW w:w="7320" w:type="dxa"/>
            <w:gridSpan w:val="2"/>
            <w:tcBorders>
              <w:top w:val="nil"/>
              <w:left w:val="nil"/>
              <w:bottom w:val="nil"/>
              <w:right w:val="nil"/>
            </w:tcBorders>
            <w:shd w:val="clear" w:color="auto" w:fill="auto"/>
            <w:noWrap/>
            <w:vAlign w:val="center"/>
            <w:hideMark/>
          </w:tcPr>
          <w:p w14:paraId="30CBE552"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・最低価格提示者</w:t>
            </w:r>
          </w:p>
        </w:tc>
        <w:tc>
          <w:tcPr>
            <w:tcW w:w="1180" w:type="dxa"/>
            <w:gridSpan w:val="2"/>
            <w:tcBorders>
              <w:top w:val="nil"/>
              <w:left w:val="nil"/>
              <w:bottom w:val="nil"/>
              <w:right w:val="nil"/>
            </w:tcBorders>
            <w:shd w:val="clear" w:color="auto" w:fill="auto"/>
            <w:noWrap/>
            <w:vAlign w:val="center"/>
            <w:hideMark/>
          </w:tcPr>
          <w:p w14:paraId="19295155" w14:textId="77777777" w:rsidR="00544C2F" w:rsidRPr="00E72A0B" w:rsidRDefault="00544C2F" w:rsidP="00EC1695">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6121FBD9"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100点</w:t>
            </w:r>
          </w:p>
        </w:tc>
      </w:tr>
      <w:tr w:rsidR="00544C2F" w:rsidRPr="00E72A0B" w14:paraId="51B3152C" w14:textId="77777777" w:rsidTr="00EC1695">
        <w:trPr>
          <w:trHeight w:val="227"/>
        </w:trPr>
        <w:tc>
          <w:tcPr>
            <w:tcW w:w="7320" w:type="dxa"/>
            <w:gridSpan w:val="2"/>
            <w:tcBorders>
              <w:top w:val="nil"/>
              <w:left w:val="nil"/>
              <w:bottom w:val="nil"/>
              <w:right w:val="nil"/>
            </w:tcBorders>
            <w:shd w:val="clear" w:color="auto" w:fill="auto"/>
            <w:noWrap/>
            <w:vAlign w:val="center"/>
            <w:hideMark/>
          </w:tcPr>
          <w:p w14:paraId="59AEE1D2"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・それ以外の者</w:t>
            </w:r>
          </w:p>
        </w:tc>
        <w:tc>
          <w:tcPr>
            <w:tcW w:w="1180" w:type="dxa"/>
            <w:gridSpan w:val="2"/>
            <w:tcBorders>
              <w:top w:val="nil"/>
              <w:left w:val="nil"/>
              <w:bottom w:val="nil"/>
              <w:right w:val="nil"/>
            </w:tcBorders>
            <w:shd w:val="clear" w:color="auto" w:fill="auto"/>
            <w:noWrap/>
            <w:vAlign w:val="center"/>
            <w:hideMark/>
          </w:tcPr>
          <w:p w14:paraId="251A28E8" w14:textId="77777777" w:rsidR="00544C2F" w:rsidRPr="00E72A0B" w:rsidRDefault="00544C2F" w:rsidP="00EC1695">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77A00A2B" w14:textId="77777777" w:rsidR="00544C2F" w:rsidRPr="00E72A0B" w:rsidRDefault="00544C2F" w:rsidP="00EC1695">
            <w:pPr>
              <w:widowControl/>
              <w:jc w:val="left"/>
              <w:rPr>
                <w:rFonts w:hAnsi="ＭＳ ゴシック" w:cs="ＭＳ Ｐゴシック"/>
                <w:kern w:val="0"/>
                <w:sz w:val="18"/>
                <w:szCs w:val="18"/>
              </w:rPr>
            </w:pPr>
          </w:p>
        </w:tc>
      </w:tr>
      <w:tr w:rsidR="00544C2F" w:rsidRPr="00E72A0B" w14:paraId="06FCD7CF" w14:textId="77777777" w:rsidTr="00EC1695">
        <w:trPr>
          <w:trHeight w:val="227"/>
        </w:trPr>
        <w:tc>
          <w:tcPr>
            <w:tcW w:w="7320" w:type="dxa"/>
            <w:gridSpan w:val="2"/>
            <w:tcBorders>
              <w:top w:val="nil"/>
              <w:left w:val="nil"/>
              <w:bottom w:val="nil"/>
              <w:right w:val="nil"/>
            </w:tcBorders>
            <w:shd w:val="clear" w:color="auto" w:fill="auto"/>
            <w:noWrap/>
            <w:vAlign w:val="center"/>
            <w:hideMark/>
          </w:tcPr>
          <w:p w14:paraId="5E401512" w14:textId="77777777" w:rsidR="00544C2F" w:rsidRPr="00E72A0B" w:rsidRDefault="00544C2F" w:rsidP="00EC1695">
            <w:pPr>
              <w:widowControl/>
              <w:jc w:val="center"/>
              <w:rPr>
                <w:rFonts w:hAnsi="ＭＳ ゴシック" w:cs="ＭＳ Ｐゴシック"/>
                <w:kern w:val="0"/>
                <w:sz w:val="18"/>
                <w:szCs w:val="18"/>
                <w:u w:val="single"/>
              </w:rPr>
            </w:pPr>
            <w:r w:rsidRPr="00E72A0B">
              <w:rPr>
                <w:rFonts w:hAnsi="ＭＳ ゴシック" w:cs="ＭＳ Ｐゴシック" w:hint="eastAsia"/>
                <w:kern w:val="0"/>
                <w:sz w:val="18"/>
                <w:szCs w:val="18"/>
                <w:u w:val="single"/>
              </w:rPr>
              <w:t xml:space="preserve">　　最低価格提示者の価格　　</w:t>
            </w:r>
          </w:p>
        </w:tc>
        <w:tc>
          <w:tcPr>
            <w:tcW w:w="1180" w:type="dxa"/>
            <w:gridSpan w:val="2"/>
            <w:vMerge w:val="restart"/>
            <w:tcBorders>
              <w:top w:val="nil"/>
              <w:left w:val="nil"/>
              <w:bottom w:val="nil"/>
              <w:right w:val="nil"/>
            </w:tcBorders>
            <w:shd w:val="clear" w:color="auto" w:fill="auto"/>
            <w:noWrap/>
            <w:vAlign w:val="center"/>
            <w:hideMark/>
          </w:tcPr>
          <w:p w14:paraId="5B753671"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w:t>
            </w:r>
          </w:p>
        </w:tc>
        <w:tc>
          <w:tcPr>
            <w:tcW w:w="729" w:type="dxa"/>
            <w:vMerge w:val="restart"/>
            <w:tcBorders>
              <w:top w:val="nil"/>
              <w:left w:val="nil"/>
              <w:bottom w:val="nil"/>
              <w:right w:val="nil"/>
            </w:tcBorders>
            <w:shd w:val="clear" w:color="auto" w:fill="auto"/>
            <w:noWrap/>
            <w:vAlign w:val="center"/>
            <w:hideMark/>
          </w:tcPr>
          <w:p w14:paraId="3AB68443"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100点</w:t>
            </w:r>
          </w:p>
        </w:tc>
      </w:tr>
      <w:tr w:rsidR="00544C2F" w:rsidRPr="00E72A0B" w14:paraId="5B571968" w14:textId="77777777" w:rsidTr="00EC1695">
        <w:trPr>
          <w:trHeight w:val="227"/>
        </w:trPr>
        <w:tc>
          <w:tcPr>
            <w:tcW w:w="7320" w:type="dxa"/>
            <w:gridSpan w:val="2"/>
            <w:tcBorders>
              <w:top w:val="nil"/>
              <w:left w:val="nil"/>
              <w:bottom w:val="nil"/>
              <w:right w:val="nil"/>
            </w:tcBorders>
            <w:shd w:val="clear" w:color="auto" w:fill="auto"/>
            <w:noWrap/>
            <w:vAlign w:val="center"/>
            <w:hideMark/>
          </w:tcPr>
          <w:p w14:paraId="2CEFCF08" w14:textId="47E14562" w:rsidR="00544C2F" w:rsidRPr="00E72A0B" w:rsidRDefault="00F74908" w:rsidP="00EC1695">
            <w:pPr>
              <w:widowControl/>
              <w:jc w:val="center"/>
              <w:rPr>
                <w:rFonts w:hAnsi="ＭＳ ゴシック" w:cs="ＭＳ Ｐゴシック"/>
                <w:kern w:val="0"/>
                <w:sz w:val="18"/>
                <w:szCs w:val="18"/>
              </w:rPr>
            </w:pPr>
            <w:r>
              <w:rPr>
                <w:rFonts w:hAnsi="ＭＳ ゴシック" w:cs="ＭＳ Ｐゴシック" w:hint="eastAsia"/>
                <w:kern w:val="0"/>
                <w:sz w:val="18"/>
                <w:szCs w:val="18"/>
              </w:rPr>
              <w:t xml:space="preserve">　</w:t>
            </w:r>
            <w:r w:rsidR="00544C2F" w:rsidRPr="00E72A0B">
              <w:rPr>
                <w:rFonts w:hAnsi="ＭＳ ゴシック" w:cs="ＭＳ Ｐゴシック" w:hint="eastAsia"/>
                <w:kern w:val="0"/>
                <w:sz w:val="18"/>
                <w:szCs w:val="18"/>
              </w:rPr>
              <w:t>当該業者の見積価格</w:t>
            </w:r>
          </w:p>
        </w:tc>
        <w:tc>
          <w:tcPr>
            <w:tcW w:w="1180" w:type="dxa"/>
            <w:gridSpan w:val="2"/>
            <w:vMerge/>
            <w:tcBorders>
              <w:top w:val="nil"/>
              <w:left w:val="nil"/>
              <w:bottom w:val="nil"/>
              <w:right w:val="nil"/>
            </w:tcBorders>
            <w:vAlign w:val="center"/>
            <w:hideMark/>
          </w:tcPr>
          <w:p w14:paraId="06E62D8B" w14:textId="77777777" w:rsidR="00544C2F" w:rsidRPr="00E72A0B" w:rsidRDefault="00544C2F" w:rsidP="00EC1695">
            <w:pPr>
              <w:widowControl/>
              <w:jc w:val="left"/>
              <w:rPr>
                <w:rFonts w:hAnsi="ＭＳ ゴシック" w:cs="ＭＳ Ｐゴシック"/>
                <w:kern w:val="0"/>
                <w:sz w:val="18"/>
                <w:szCs w:val="18"/>
              </w:rPr>
            </w:pPr>
          </w:p>
        </w:tc>
        <w:tc>
          <w:tcPr>
            <w:tcW w:w="729" w:type="dxa"/>
            <w:vMerge/>
            <w:tcBorders>
              <w:top w:val="nil"/>
              <w:left w:val="nil"/>
              <w:bottom w:val="nil"/>
              <w:right w:val="nil"/>
            </w:tcBorders>
            <w:vAlign w:val="center"/>
            <w:hideMark/>
          </w:tcPr>
          <w:p w14:paraId="476DD37C" w14:textId="77777777" w:rsidR="00544C2F" w:rsidRPr="00E72A0B" w:rsidRDefault="00544C2F" w:rsidP="00EC1695">
            <w:pPr>
              <w:widowControl/>
              <w:jc w:val="left"/>
              <w:rPr>
                <w:rFonts w:hAnsi="ＭＳ ゴシック" w:cs="ＭＳ Ｐゴシック"/>
                <w:kern w:val="0"/>
                <w:sz w:val="18"/>
                <w:szCs w:val="18"/>
              </w:rPr>
            </w:pPr>
          </w:p>
        </w:tc>
      </w:tr>
      <w:tr w:rsidR="00544C2F" w:rsidRPr="00E72A0B" w14:paraId="69A30C5D" w14:textId="77777777" w:rsidTr="00EC1695">
        <w:trPr>
          <w:trHeight w:val="227"/>
        </w:trPr>
        <w:tc>
          <w:tcPr>
            <w:tcW w:w="7320" w:type="dxa"/>
            <w:gridSpan w:val="2"/>
            <w:tcBorders>
              <w:top w:val="nil"/>
              <w:left w:val="nil"/>
              <w:bottom w:val="nil"/>
              <w:right w:val="nil"/>
            </w:tcBorders>
            <w:shd w:val="clear" w:color="auto" w:fill="auto"/>
            <w:noWrap/>
            <w:vAlign w:val="center"/>
            <w:hideMark/>
          </w:tcPr>
          <w:p w14:paraId="3776910F" w14:textId="77777777" w:rsidR="00544C2F" w:rsidRPr="00E72A0B" w:rsidRDefault="00544C2F" w:rsidP="00EC1695">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noWrap/>
            <w:vAlign w:val="center"/>
            <w:hideMark/>
          </w:tcPr>
          <w:p w14:paraId="5AA7C3F7" w14:textId="77777777" w:rsidR="00544C2F" w:rsidRPr="00E72A0B" w:rsidRDefault="00544C2F" w:rsidP="00EC1695">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7115BA90" w14:textId="77777777" w:rsidR="00544C2F" w:rsidRPr="00E72A0B" w:rsidRDefault="00544C2F" w:rsidP="00EC1695">
            <w:pPr>
              <w:widowControl/>
              <w:jc w:val="left"/>
              <w:rPr>
                <w:rFonts w:hAnsi="ＭＳ ゴシック" w:cs="ＭＳ Ｐゴシック"/>
                <w:kern w:val="0"/>
                <w:sz w:val="18"/>
                <w:szCs w:val="18"/>
              </w:rPr>
            </w:pPr>
          </w:p>
        </w:tc>
      </w:tr>
      <w:tr w:rsidR="00544C2F" w:rsidRPr="00E72A0B" w14:paraId="72D8E116" w14:textId="77777777" w:rsidTr="00EC1695">
        <w:trPr>
          <w:trHeight w:val="227"/>
        </w:trPr>
        <w:tc>
          <w:tcPr>
            <w:tcW w:w="7320" w:type="dxa"/>
            <w:gridSpan w:val="2"/>
            <w:tcBorders>
              <w:top w:val="nil"/>
              <w:left w:val="nil"/>
              <w:bottom w:val="nil"/>
              <w:right w:val="nil"/>
            </w:tcBorders>
            <w:shd w:val="clear" w:color="auto" w:fill="auto"/>
            <w:noWrap/>
            <w:vAlign w:val="center"/>
            <w:hideMark/>
          </w:tcPr>
          <w:p w14:paraId="2F1E34E9" w14:textId="77777777" w:rsidR="00544C2F" w:rsidRPr="00E72A0B" w:rsidRDefault="00544C2F" w:rsidP="00EC1695">
            <w:pPr>
              <w:widowControl/>
              <w:jc w:val="left"/>
              <w:rPr>
                <w:rFonts w:hAnsi="ＭＳ ゴシック" w:cs="ＭＳ Ｐゴシック"/>
                <w:b/>
                <w:bCs/>
                <w:kern w:val="0"/>
                <w:sz w:val="18"/>
                <w:szCs w:val="18"/>
                <w:u w:val="single"/>
              </w:rPr>
            </w:pPr>
            <w:r w:rsidRPr="00E72A0B">
              <w:rPr>
                <w:rFonts w:hAnsi="ＭＳ ゴシック" w:cs="ＭＳ Ｐゴシック" w:hint="eastAsia"/>
                <w:b/>
                <w:bCs/>
                <w:kern w:val="0"/>
                <w:sz w:val="18"/>
                <w:szCs w:val="18"/>
                <w:u w:val="single"/>
              </w:rPr>
              <w:t>③総合評価点</w:t>
            </w:r>
          </w:p>
        </w:tc>
        <w:tc>
          <w:tcPr>
            <w:tcW w:w="1180" w:type="dxa"/>
            <w:gridSpan w:val="2"/>
            <w:tcBorders>
              <w:top w:val="nil"/>
              <w:left w:val="nil"/>
              <w:bottom w:val="nil"/>
              <w:right w:val="nil"/>
            </w:tcBorders>
            <w:shd w:val="clear" w:color="auto" w:fill="auto"/>
            <w:noWrap/>
            <w:vAlign w:val="center"/>
            <w:hideMark/>
          </w:tcPr>
          <w:p w14:paraId="34E0A26A" w14:textId="77777777" w:rsidR="00544C2F" w:rsidRPr="00E72A0B" w:rsidRDefault="00544C2F" w:rsidP="00EC1695">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28C39932" w14:textId="77777777" w:rsidR="00544C2F" w:rsidRPr="00E72A0B" w:rsidRDefault="00544C2F" w:rsidP="00EC1695">
            <w:pPr>
              <w:widowControl/>
              <w:jc w:val="left"/>
              <w:rPr>
                <w:rFonts w:hAnsi="ＭＳ ゴシック" w:cs="ＭＳ Ｐゴシック"/>
                <w:kern w:val="0"/>
                <w:sz w:val="18"/>
                <w:szCs w:val="18"/>
              </w:rPr>
            </w:pPr>
          </w:p>
        </w:tc>
      </w:tr>
      <w:tr w:rsidR="00544C2F" w:rsidRPr="00E72A0B" w14:paraId="04239B1F" w14:textId="77777777" w:rsidTr="00EC1695">
        <w:trPr>
          <w:trHeight w:val="20"/>
        </w:trPr>
        <w:tc>
          <w:tcPr>
            <w:tcW w:w="9229" w:type="dxa"/>
            <w:gridSpan w:val="5"/>
            <w:tcBorders>
              <w:top w:val="nil"/>
              <w:left w:val="nil"/>
              <w:bottom w:val="nil"/>
              <w:right w:val="nil"/>
            </w:tcBorders>
            <w:shd w:val="clear" w:color="auto" w:fill="auto"/>
            <w:vAlign w:val="center"/>
            <w:hideMark/>
          </w:tcPr>
          <w:p w14:paraId="0540059A"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 xml:space="preserve">　プロポーザル評価点及び価格評価点を算出後、以下の割合にて足し合わせ、総合点を算出。</w:t>
            </w:r>
          </w:p>
        </w:tc>
      </w:tr>
      <w:tr w:rsidR="00544C2F" w:rsidRPr="00E72A0B" w14:paraId="25D57C28" w14:textId="77777777" w:rsidTr="00EC1695">
        <w:trPr>
          <w:trHeight w:val="20"/>
        </w:trPr>
        <w:tc>
          <w:tcPr>
            <w:tcW w:w="7320" w:type="dxa"/>
            <w:gridSpan w:val="2"/>
            <w:tcBorders>
              <w:top w:val="nil"/>
              <w:left w:val="nil"/>
              <w:bottom w:val="nil"/>
              <w:right w:val="nil"/>
            </w:tcBorders>
            <w:shd w:val="clear" w:color="auto" w:fill="auto"/>
            <w:noWrap/>
            <w:vAlign w:val="center"/>
            <w:hideMark/>
          </w:tcPr>
          <w:p w14:paraId="6502B440" w14:textId="41A0D01C" w:rsidR="00544C2F" w:rsidRPr="00E72A0B" w:rsidRDefault="00544C2F" w:rsidP="00544C2F">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プロポーザル評価点×</w:t>
            </w:r>
            <w:r w:rsidRPr="00E72A0B">
              <w:rPr>
                <w:rFonts w:hAnsi="ＭＳ ゴシック" w:cs="ＭＳ Ｐゴシック" w:hint="eastAsia"/>
                <w:b/>
                <w:bCs/>
                <w:kern w:val="0"/>
                <w:sz w:val="18"/>
                <w:szCs w:val="18"/>
              </w:rPr>
              <w:t>0.</w:t>
            </w:r>
            <w:r>
              <w:rPr>
                <w:rFonts w:hAnsi="ＭＳ ゴシック" w:cs="ＭＳ Ｐゴシック" w:hint="eastAsia"/>
                <w:b/>
                <w:bCs/>
                <w:kern w:val="0"/>
                <w:sz w:val="18"/>
                <w:szCs w:val="18"/>
              </w:rPr>
              <w:t>9</w:t>
            </w:r>
            <w:r w:rsidRPr="00E72A0B">
              <w:rPr>
                <w:rFonts w:hAnsi="ＭＳ ゴシック" w:cs="ＭＳ Ｐゴシック" w:hint="eastAsia"/>
                <w:kern w:val="0"/>
                <w:sz w:val="18"/>
                <w:szCs w:val="18"/>
              </w:rPr>
              <w:t xml:space="preserve">　＋　価格評価点×</w:t>
            </w:r>
            <w:r w:rsidRPr="00E72A0B">
              <w:rPr>
                <w:rFonts w:hAnsi="ＭＳ ゴシック" w:cs="ＭＳ Ｐゴシック" w:hint="eastAsia"/>
                <w:b/>
                <w:bCs/>
                <w:kern w:val="0"/>
                <w:sz w:val="18"/>
                <w:szCs w:val="18"/>
              </w:rPr>
              <w:t>0.</w:t>
            </w:r>
            <w:r>
              <w:rPr>
                <w:rFonts w:hAnsi="ＭＳ ゴシック" w:cs="ＭＳ Ｐゴシック" w:hint="eastAsia"/>
                <w:b/>
                <w:bCs/>
                <w:kern w:val="0"/>
                <w:sz w:val="18"/>
                <w:szCs w:val="18"/>
              </w:rPr>
              <w:t>1</w:t>
            </w:r>
            <w:r w:rsidRPr="00E72A0B">
              <w:rPr>
                <w:rFonts w:hAnsi="ＭＳ ゴシック" w:cs="ＭＳ Ｐゴシック" w:hint="eastAsia"/>
                <w:kern w:val="0"/>
                <w:sz w:val="18"/>
                <w:szCs w:val="18"/>
              </w:rPr>
              <w:t>＝　総合点（100点満点）</w:t>
            </w:r>
          </w:p>
        </w:tc>
        <w:tc>
          <w:tcPr>
            <w:tcW w:w="1180" w:type="dxa"/>
            <w:gridSpan w:val="2"/>
            <w:tcBorders>
              <w:top w:val="nil"/>
              <w:left w:val="nil"/>
              <w:bottom w:val="nil"/>
              <w:right w:val="nil"/>
            </w:tcBorders>
            <w:shd w:val="clear" w:color="auto" w:fill="auto"/>
            <w:noWrap/>
            <w:vAlign w:val="center"/>
            <w:hideMark/>
          </w:tcPr>
          <w:p w14:paraId="33C9D9BC" w14:textId="77777777" w:rsidR="00544C2F" w:rsidRPr="00E72A0B" w:rsidRDefault="00544C2F" w:rsidP="00EC1695">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61B2DD02" w14:textId="77777777" w:rsidR="00544C2F" w:rsidRPr="00E72A0B" w:rsidRDefault="00544C2F" w:rsidP="00EC1695">
            <w:pPr>
              <w:widowControl/>
              <w:jc w:val="left"/>
              <w:rPr>
                <w:rFonts w:hAnsi="ＭＳ ゴシック" w:cs="ＭＳ Ｐゴシック"/>
                <w:kern w:val="0"/>
                <w:sz w:val="18"/>
                <w:szCs w:val="18"/>
              </w:rPr>
            </w:pPr>
          </w:p>
        </w:tc>
      </w:tr>
      <w:tr w:rsidR="00544C2F" w:rsidRPr="00E72A0B" w14:paraId="0FA51112" w14:textId="77777777" w:rsidTr="00EC1695">
        <w:trPr>
          <w:trHeight w:val="20"/>
        </w:trPr>
        <w:tc>
          <w:tcPr>
            <w:tcW w:w="7320" w:type="dxa"/>
            <w:gridSpan w:val="2"/>
            <w:tcBorders>
              <w:top w:val="nil"/>
              <w:left w:val="nil"/>
              <w:bottom w:val="nil"/>
              <w:right w:val="nil"/>
            </w:tcBorders>
            <w:shd w:val="clear" w:color="auto" w:fill="auto"/>
            <w:noWrap/>
            <w:vAlign w:val="center"/>
            <w:hideMark/>
          </w:tcPr>
          <w:p w14:paraId="0A08C9A0" w14:textId="77777777" w:rsidR="00544C2F" w:rsidRPr="00E72A0B" w:rsidRDefault="00544C2F" w:rsidP="00EC1695">
            <w:pPr>
              <w:widowControl/>
              <w:jc w:val="left"/>
              <w:rPr>
                <w:rFonts w:hAnsi="ＭＳ ゴシック" w:cs="ＭＳ Ｐゴシック"/>
                <w:kern w:val="0"/>
                <w:sz w:val="18"/>
                <w:szCs w:val="18"/>
              </w:rPr>
            </w:pPr>
          </w:p>
        </w:tc>
        <w:tc>
          <w:tcPr>
            <w:tcW w:w="1180" w:type="dxa"/>
            <w:gridSpan w:val="2"/>
            <w:tcBorders>
              <w:top w:val="nil"/>
              <w:left w:val="nil"/>
              <w:bottom w:val="nil"/>
              <w:right w:val="nil"/>
            </w:tcBorders>
            <w:shd w:val="clear" w:color="auto" w:fill="auto"/>
            <w:noWrap/>
            <w:vAlign w:val="center"/>
            <w:hideMark/>
          </w:tcPr>
          <w:p w14:paraId="0E2BB05B" w14:textId="77777777" w:rsidR="00544C2F" w:rsidRPr="00E72A0B" w:rsidRDefault="00544C2F" w:rsidP="00EC1695">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3D19537F" w14:textId="77777777" w:rsidR="00544C2F" w:rsidRPr="00E72A0B" w:rsidRDefault="00544C2F" w:rsidP="00EC1695">
            <w:pPr>
              <w:widowControl/>
              <w:jc w:val="left"/>
              <w:rPr>
                <w:rFonts w:hAnsi="ＭＳ ゴシック" w:cs="ＭＳ Ｐゴシック"/>
                <w:kern w:val="0"/>
                <w:sz w:val="18"/>
                <w:szCs w:val="18"/>
              </w:rPr>
            </w:pPr>
          </w:p>
        </w:tc>
      </w:tr>
      <w:tr w:rsidR="00544C2F" w:rsidRPr="00E72A0B" w14:paraId="30834BD1" w14:textId="77777777" w:rsidTr="00EC1695">
        <w:trPr>
          <w:trHeight w:val="227"/>
        </w:trPr>
        <w:tc>
          <w:tcPr>
            <w:tcW w:w="7320" w:type="dxa"/>
            <w:gridSpan w:val="2"/>
            <w:tcBorders>
              <w:top w:val="nil"/>
              <w:left w:val="nil"/>
              <w:bottom w:val="nil"/>
              <w:right w:val="nil"/>
            </w:tcBorders>
            <w:shd w:val="clear" w:color="auto" w:fill="auto"/>
            <w:noWrap/>
            <w:vAlign w:val="center"/>
            <w:hideMark/>
          </w:tcPr>
          <w:p w14:paraId="2ACD1659" w14:textId="77777777" w:rsidR="00544C2F" w:rsidRPr="00E72A0B" w:rsidRDefault="00544C2F" w:rsidP="00EC1695">
            <w:pPr>
              <w:widowControl/>
              <w:jc w:val="left"/>
              <w:rPr>
                <w:rFonts w:hAnsi="ＭＳ ゴシック" w:cs="ＭＳ Ｐゴシック"/>
                <w:kern w:val="0"/>
                <w:sz w:val="18"/>
                <w:szCs w:val="18"/>
              </w:rPr>
            </w:pPr>
            <w:r w:rsidRPr="00E72A0B">
              <w:rPr>
                <w:rFonts w:hAnsi="ＭＳ ゴシック" w:cs="ＭＳ Ｐゴシック" w:hint="eastAsia"/>
                <w:kern w:val="0"/>
                <w:sz w:val="18"/>
                <w:szCs w:val="18"/>
              </w:rPr>
              <w:t>＊評価点の算出にあたっては、小数点第3位を四捨五入する。</w:t>
            </w:r>
          </w:p>
        </w:tc>
        <w:tc>
          <w:tcPr>
            <w:tcW w:w="1180" w:type="dxa"/>
            <w:gridSpan w:val="2"/>
            <w:tcBorders>
              <w:top w:val="nil"/>
              <w:left w:val="nil"/>
              <w:bottom w:val="nil"/>
              <w:right w:val="nil"/>
            </w:tcBorders>
            <w:shd w:val="clear" w:color="auto" w:fill="auto"/>
            <w:noWrap/>
            <w:vAlign w:val="center"/>
            <w:hideMark/>
          </w:tcPr>
          <w:p w14:paraId="18DF1958" w14:textId="77777777" w:rsidR="00544C2F" w:rsidRPr="00E72A0B" w:rsidRDefault="00544C2F" w:rsidP="00EC1695">
            <w:pPr>
              <w:widowControl/>
              <w:jc w:val="left"/>
              <w:rPr>
                <w:rFonts w:hAnsi="ＭＳ ゴシック" w:cs="ＭＳ Ｐゴシック"/>
                <w:kern w:val="0"/>
                <w:sz w:val="18"/>
                <w:szCs w:val="18"/>
              </w:rPr>
            </w:pPr>
          </w:p>
        </w:tc>
        <w:tc>
          <w:tcPr>
            <w:tcW w:w="729" w:type="dxa"/>
            <w:tcBorders>
              <w:top w:val="nil"/>
              <w:left w:val="nil"/>
              <w:bottom w:val="nil"/>
              <w:right w:val="nil"/>
            </w:tcBorders>
            <w:shd w:val="clear" w:color="auto" w:fill="auto"/>
            <w:noWrap/>
            <w:vAlign w:val="center"/>
            <w:hideMark/>
          </w:tcPr>
          <w:p w14:paraId="41DC039C" w14:textId="77777777" w:rsidR="00544C2F" w:rsidRPr="00E72A0B" w:rsidRDefault="00544C2F" w:rsidP="00EC1695">
            <w:pPr>
              <w:widowControl/>
              <w:jc w:val="left"/>
              <w:rPr>
                <w:rFonts w:hAnsi="ＭＳ ゴシック" w:cs="ＭＳ Ｐゴシック"/>
                <w:kern w:val="0"/>
                <w:sz w:val="18"/>
                <w:szCs w:val="18"/>
              </w:rPr>
            </w:pPr>
          </w:p>
        </w:tc>
      </w:tr>
    </w:tbl>
    <w:p w14:paraId="685329A7" w14:textId="77777777" w:rsidR="00F1056D" w:rsidRPr="00544C2F" w:rsidRDefault="00F1056D" w:rsidP="00F1056D">
      <w:pPr>
        <w:rPr>
          <w:rFonts w:hAnsi="ＭＳ ゴシック" w:cs="Times New Roman"/>
          <w:sz w:val="22"/>
        </w:rPr>
      </w:pPr>
    </w:p>
    <w:p w14:paraId="5971DD42" w14:textId="77777777" w:rsidR="0048696C" w:rsidRDefault="0048696C" w:rsidP="00F1056D">
      <w:pPr>
        <w:rPr>
          <w:rFonts w:hAnsi="ＭＳ ゴシック" w:cs="Times New Roman"/>
          <w:sz w:val="22"/>
        </w:rPr>
      </w:pPr>
    </w:p>
    <w:p w14:paraId="004214E8" w14:textId="77777777" w:rsidR="0048696C" w:rsidRDefault="0048696C" w:rsidP="00F1056D">
      <w:pPr>
        <w:rPr>
          <w:rFonts w:hAnsi="ＭＳ ゴシック" w:cs="Times New Roman"/>
          <w:sz w:val="22"/>
        </w:rPr>
      </w:pPr>
    </w:p>
    <w:p w14:paraId="6F58F76A" w14:textId="77777777" w:rsidR="0048696C" w:rsidRDefault="0048696C" w:rsidP="00F1056D">
      <w:pPr>
        <w:rPr>
          <w:rFonts w:hAnsi="ＭＳ ゴシック" w:cs="Times New Roman"/>
          <w:sz w:val="22"/>
        </w:rPr>
      </w:pPr>
    </w:p>
    <w:p w14:paraId="43189A2D" w14:textId="25D2411D" w:rsidR="00544C2F" w:rsidRDefault="00544C2F">
      <w:pPr>
        <w:widowControl/>
        <w:jc w:val="left"/>
        <w:rPr>
          <w:rFonts w:hAnsi="ＭＳ ゴシック" w:cs="Times New Roman"/>
          <w:sz w:val="22"/>
        </w:rPr>
      </w:pPr>
      <w:r>
        <w:rPr>
          <w:rFonts w:hAnsi="ＭＳ ゴシック" w:cs="Times New Roman"/>
          <w:sz w:val="22"/>
        </w:rPr>
        <w:br w:type="page"/>
      </w:r>
    </w:p>
    <w:p w14:paraId="21DF93EE" w14:textId="50CB3895" w:rsidR="001B1F63" w:rsidRPr="001B1F63" w:rsidRDefault="001B1F63" w:rsidP="001B1F63">
      <w:pPr>
        <w:pStyle w:val="a5"/>
        <w:tabs>
          <w:tab w:val="clear" w:pos="4252"/>
          <w:tab w:val="clear" w:pos="8504"/>
        </w:tabs>
        <w:rPr>
          <w:rFonts w:hAnsi="ＭＳ ゴシック"/>
          <w:b/>
          <w:sz w:val="28"/>
          <w:szCs w:val="28"/>
        </w:rPr>
      </w:pPr>
      <w:r w:rsidRPr="001B1F63">
        <w:rPr>
          <w:rFonts w:hAnsi="ＭＳ ゴシック" w:hint="eastAsia"/>
          <w:b/>
          <w:sz w:val="28"/>
          <w:szCs w:val="28"/>
        </w:rPr>
        <w:t xml:space="preserve">第4　</w:t>
      </w:r>
      <w:r w:rsidR="002E290F">
        <w:rPr>
          <w:rFonts w:hAnsi="ＭＳ ゴシック" w:hint="eastAsia"/>
          <w:b/>
          <w:sz w:val="28"/>
          <w:szCs w:val="28"/>
        </w:rPr>
        <w:t>単価表</w:t>
      </w:r>
      <w:r w:rsidRPr="001B1F63">
        <w:rPr>
          <w:rFonts w:hAnsi="ＭＳ ゴシック" w:hint="eastAsia"/>
          <w:b/>
          <w:sz w:val="28"/>
          <w:szCs w:val="28"/>
        </w:rPr>
        <w:t>作成要領</w:t>
      </w:r>
    </w:p>
    <w:p w14:paraId="193AD44D" w14:textId="77777777" w:rsidR="001B1F63" w:rsidRPr="001B1F63" w:rsidRDefault="001B1F63" w:rsidP="001B1F63">
      <w:pPr>
        <w:ind w:left="360" w:hangingChars="150" w:hanging="360"/>
        <w:rPr>
          <w:rFonts w:hAnsi="ＭＳ ゴシック"/>
          <w:szCs w:val="22"/>
        </w:rPr>
      </w:pPr>
    </w:p>
    <w:p w14:paraId="0AC01EC1" w14:textId="1D33FBEF" w:rsidR="008C3F09" w:rsidRPr="001B1F63" w:rsidRDefault="008C3F09" w:rsidP="008C3F09">
      <w:pPr>
        <w:rPr>
          <w:rFonts w:hAnsi="ＭＳ ゴシック"/>
          <w:szCs w:val="22"/>
        </w:rPr>
      </w:pPr>
      <w:r>
        <w:rPr>
          <w:rFonts w:hAnsi="ＭＳ ゴシック" w:hint="eastAsia"/>
          <w:szCs w:val="22"/>
        </w:rPr>
        <w:t>「第２</w:t>
      </w:r>
      <w:r w:rsidR="005B6E5A">
        <w:rPr>
          <w:rFonts w:hAnsi="ＭＳ ゴシック" w:hint="eastAsia"/>
          <w:szCs w:val="22"/>
        </w:rPr>
        <w:t xml:space="preserve">　</w:t>
      </w:r>
      <w:r>
        <w:rPr>
          <w:rFonts w:hAnsi="ＭＳ ゴシック" w:hint="eastAsia"/>
          <w:szCs w:val="22"/>
        </w:rPr>
        <w:t>業務仕様書」を参照しつつ、様式</w:t>
      </w:r>
      <w:r w:rsidR="00FA4548">
        <w:rPr>
          <w:rFonts w:hAnsi="ＭＳ ゴシック" w:hint="eastAsia"/>
          <w:szCs w:val="22"/>
        </w:rPr>
        <w:t>７</w:t>
      </w:r>
      <w:r>
        <w:rPr>
          <w:rFonts w:hAnsi="ＭＳ ゴシック" w:hint="eastAsia"/>
          <w:szCs w:val="22"/>
        </w:rPr>
        <w:t>の単価表に記入してください。原本１部と写</w:t>
      </w:r>
      <w:r w:rsidRPr="001B1F63">
        <w:rPr>
          <w:rFonts w:hAnsi="ＭＳ ゴシック" w:hint="eastAsia"/>
          <w:szCs w:val="22"/>
        </w:rPr>
        <w:t>1部を</w:t>
      </w:r>
      <w:r>
        <w:rPr>
          <w:rFonts w:hAnsi="ＭＳ ゴシック" w:hint="eastAsia"/>
          <w:szCs w:val="22"/>
        </w:rPr>
        <w:t>同じ封筒に入れて</w:t>
      </w:r>
      <w:r w:rsidRPr="001B1F63">
        <w:rPr>
          <w:rFonts w:hAnsi="ＭＳ ゴシック" w:hint="eastAsia"/>
          <w:szCs w:val="22"/>
        </w:rPr>
        <w:t>密封してください。</w:t>
      </w:r>
    </w:p>
    <w:p w14:paraId="076893AE" w14:textId="77777777" w:rsidR="008C3F09" w:rsidRPr="001B1F63" w:rsidRDefault="008C3F09" w:rsidP="008C3F09">
      <w:pPr>
        <w:ind w:firstLineChars="200" w:firstLine="480"/>
        <w:rPr>
          <w:rFonts w:hAnsi="ＭＳ ゴシック"/>
          <w:szCs w:val="22"/>
        </w:rPr>
      </w:pPr>
    </w:p>
    <w:p w14:paraId="51F62B37" w14:textId="77777777" w:rsidR="008C3F09" w:rsidRPr="001B1F63" w:rsidRDefault="008C3F09" w:rsidP="008C3F09">
      <w:pPr>
        <w:ind w:firstLineChars="200" w:firstLine="480"/>
        <w:rPr>
          <w:rFonts w:hAnsi="ＭＳ ゴシック"/>
          <w:szCs w:val="22"/>
        </w:rPr>
      </w:pPr>
    </w:p>
    <w:p w14:paraId="6BE4AEE0" w14:textId="77777777" w:rsidR="008C3F09" w:rsidRPr="00251CD4" w:rsidRDefault="008C3F09" w:rsidP="008C3F09">
      <w:pPr>
        <w:rPr>
          <w:rFonts w:hAnsi="ＭＳ ゴシック"/>
          <w:b/>
          <w:u w:val="single"/>
        </w:rPr>
      </w:pPr>
      <w:r w:rsidRPr="00251CD4">
        <w:rPr>
          <w:rFonts w:hAnsi="ＭＳ ゴシック" w:hint="eastAsia"/>
          <w:b/>
          <w:u w:val="single"/>
        </w:rPr>
        <w:t>※単価表はあくまでプロポーザル提出時のご提案であ</w:t>
      </w:r>
      <w:r>
        <w:rPr>
          <w:rFonts w:hAnsi="ＭＳ ゴシック" w:hint="eastAsia"/>
          <w:b/>
          <w:u w:val="single"/>
        </w:rPr>
        <w:t>り、当方基準単価を基に、契約交渉を経て最終的な契約金額（単価）を決定します</w:t>
      </w:r>
      <w:r w:rsidRPr="00251CD4">
        <w:rPr>
          <w:rFonts w:hAnsi="ＭＳ ゴシック" w:hint="eastAsia"/>
          <w:b/>
          <w:u w:val="single"/>
        </w:rPr>
        <w:t>。</w:t>
      </w:r>
    </w:p>
    <w:p w14:paraId="3F15B5AB" w14:textId="77777777" w:rsidR="008C3F09" w:rsidRPr="00B47807" w:rsidRDefault="008C3F09" w:rsidP="008C3F09">
      <w:pPr>
        <w:ind w:firstLineChars="200" w:firstLine="480"/>
        <w:rPr>
          <w:rFonts w:hAnsi="ＭＳ ゴシック"/>
          <w:szCs w:val="22"/>
        </w:rPr>
      </w:pPr>
    </w:p>
    <w:p w14:paraId="5A3398C5" w14:textId="77777777" w:rsidR="001B1F63" w:rsidRDefault="001B1F63" w:rsidP="001B1F63">
      <w:pPr>
        <w:ind w:firstLineChars="200" w:firstLine="480"/>
        <w:rPr>
          <w:rFonts w:hAnsi="ＭＳ ゴシック"/>
          <w:szCs w:val="22"/>
        </w:rPr>
      </w:pPr>
    </w:p>
    <w:p w14:paraId="0878935D" w14:textId="77777777" w:rsidR="00111761" w:rsidRPr="005A470F" w:rsidRDefault="00111761" w:rsidP="009F1D19">
      <w:pPr>
        <w:rPr>
          <w:rFonts w:hAnsi="ＭＳ ゴシック" w:cs="Times New Roman"/>
          <w:sz w:val="22"/>
        </w:rPr>
      </w:pPr>
    </w:p>
    <w:p w14:paraId="14BA0971" w14:textId="77777777" w:rsidR="00D91F6A" w:rsidRDefault="00D91F6A" w:rsidP="009F1D19">
      <w:pPr>
        <w:rPr>
          <w:rFonts w:hAnsi="ＭＳ ゴシック" w:cs="Times New Roman"/>
          <w:sz w:val="22"/>
        </w:rPr>
      </w:pPr>
    </w:p>
    <w:p w14:paraId="4008DF6F" w14:textId="77777777" w:rsidR="00D91F6A" w:rsidRDefault="00D91F6A" w:rsidP="009F1D19">
      <w:pPr>
        <w:rPr>
          <w:rFonts w:hAnsi="ＭＳ ゴシック" w:cs="Times New Roman"/>
          <w:sz w:val="22"/>
        </w:rPr>
      </w:pPr>
    </w:p>
    <w:p w14:paraId="2F7085AF" w14:textId="77777777" w:rsidR="00D91F6A" w:rsidRDefault="00D91F6A" w:rsidP="009F1D19">
      <w:pPr>
        <w:rPr>
          <w:rFonts w:hAnsi="ＭＳ ゴシック" w:cs="Times New Roman"/>
          <w:sz w:val="22"/>
        </w:rPr>
      </w:pPr>
    </w:p>
    <w:p w14:paraId="0AC554AF" w14:textId="77777777" w:rsidR="00D91F6A" w:rsidRDefault="00D91F6A" w:rsidP="009F1D19">
      <w:pPr>
        <w:rPr>
          <w:rFonts w:hAnsi="ＭＳ ゴシック" w:cs="Times New Roman"/>
          <w:sz w:val="22"/>
        </w:rPr>
      </w:pPr>
    </w:p>
    <w:p w14:paraId="4F4E6356" w14:textId="77777777" w:rsidR="00D91F6A" w:rsidRDefault="00D91F6A" w:rsidP="009F1D19">
      <w:pPr>
        <w:rPr>
          <w:rFonts w:hAnsi="ＭＳ ゴシック" w:cs="Times New Roman"/>
          <w:sz w:val="22"/>
        </w:rPr>
      </w:pPr>
    </w:p>
    <w:p w14:paraId="493F3717" w14:textId="77777777" w:rsidR="00B001E6" w:rsidRDefault="00B001E6" w:rsidP="009F1D19">
      <w:pPr>
        <w:rPr>
          <w:rFonts w:hAnsi="ＭＳ ゴシック" w:cs="Times New Roman"/>
          <w:sz w:val="22"/>
        </w:rPr>
      </w:pPr>
    </w:p>
    <w:p w14:paraId="46BC5629" w14:textId="77777777" w:rsidR="00111761" w:rsidRDefault="00111761" w:rsidP="009F1D19">
      <w:pPr>
        <w:rPr>
          <w:rFonts w:hAnsi="ＭＳ ゴシック" w:cs="Times New Roman"/>
          <w:sz w:val="22"/>
        </w:rPr>
      </w:pPr>
    </w:p>
    <w:p w14:paraId="42424640" w14:textId="77777777" w:rsidR="001B1F63" w:rsidRDefault="001B1F63" w:rsidP="009F1D19">
      <w:pPr>
        <w:rPr>
          <w:rFonts w:hAnsi="ＭＳ ゴシック" w:cs="Times New Roman"/>
          <w:sz w:val="22"/>
        </w:rPr>
      </w:pPr>
    </w:p>
    <w:p w14:paraId="73DF9098" w14:textId="77777777" w:rsidR="00005244" w:rsidRDefault="00005244" w:rsidP="009F1D19">
      <w:pPr>
        <w:rPr>
          <w:rFonts w:hAnsi="ＭＳ ゴシック" w:cs="Times New Roman"/>
          <w:sz w:val="22"/>
        </w:rPr>
      </w:pPr>
    </w:p>
    <w:p w14:paraId="62BB1506" w14:textId="77777777" w:rsidR="001B1F63" w:rsidRDefault="001B1F63" w:rsidP="009F1D19">
      <w:pPr>
        <w:rPr>
          <w:rFonts w:hAnsi="ＭＳ ゴシック" w:cs="Times New Roman"/>
          <w:sz w:val="22"/>
        </w:rPr>
      </w:pPr>
    </w:p>
    <w:p w14:paraId="3E22601F" w14:textId="77777777" w:rsidR="000F774E" w:rsidRDefault="000F774E" w:rsidP="009F1D19">
      <w:pPr>
        <w:rPr>
          <w:rFonts w:hAnsi="ＭＳ ゴシック" w:cs="Times New Roman"/>
          <w:sz w:val="22"/>
        </w:rPr>
      </w:pPr>
    </w:p>
    <w:p w14:paraId="47CE500A" w14:textId="77777777" w:rsidR="000F774E" w:rsidRDefault="000F774E" w:rsidP="009F1D19">
      <w:pPr>
        <w:rPr>
          <w:rFonts w:hAnsi="ＭＳ ゴシック" w:cs="Times New Roman"/>
          <w:sz w:val="22"/>
        </w:rPr>
      </w:pPr>
    </w:p>
    <w:p w14:paraId="50E1741C" w14:textId="77777777" w:rsidR="000F774E" w:rsidRDefault="000F774E" w:rsidP="009F1D19">
      <w:pPr>
        <w:rPr>
          <w:rFonts w:hAnsi="ＭＳ ゴシック" w:cs="Times New Roman"/>
          <w:sz w:val="22"/>
        </w:rPr>
      </w:pPr>
    </w:p>
    <w:p w14:paraId="74304643" w14:textId="77777777" w:rsidR="000F774E" w:rsidRDefault="000F774E" w:rsidP="009F1D19">
      <w:pPr>
        <w:rPr>
          <w:rFonts w:hAnsi="ＭＳ ゴシック" w:cs="Times New Roman"/>
          <w:sz w:val="22"/>
        </w:rPr>
      </w:pPr>
    </w:p>
    <w:p w14:paraId="7B046E59" w14:textId="77777777" w:rsidR="000F774E" w:rsidRDefault="000F774E" w:rsidP="009F1D19">
      <w:pPr>
        <w:rPr>
          <w:rFonts w:hAnsi="ＭＳ ゴシック" w:cs="Times New Roman"/>
          <w:sz w:val="22"/>
        </w:rPr>
      </w:pPr>
    </w:p>
    <w:p w14:paraId="740A4FD4" w14:textId="77777777" w:rsidR="000F774E" w:rsidRDefault="000F774E" w:rsidP="009F1D19">
      <w:pPr>
        <w:rPr>
          <w:rFonts w:hAnsi="ＭＳ ゴシック" w:cs="Times New Roman"/>
          <w:sz w:val="22"/>
        </w:rPr>
      </w:pPr>
    </w:p>
    <w:p w14:paraId="4AA56FD3" w14:textId="77777777" w:rsidR="000F774E" w:rsidRDefault="000F774E" w:rsidP="009F1D19">
      <w:pPr>
        <w:rPr>
          <w:rFonts w:hAnsi="ＭＳ ゴシック" w:cs="Times New Roman"/>
          <w:sz w:val="22"/>
        </w:rPr>
      </w:pPr>
    </w:p>
    <w:p w14:paraId="47BFDC93" w14:textId="77777777" w:rsidR="000F774E" w:rsidRDefault="000F774E" w:rsidP="009F1D19">
      <w:pPr>
        <w:rPr>
          <w:rFonts w:hAnsi="ＭＳ ゴシック" w:cs="Times New Roman"/>
          <w:sz w:val="22"/>
        </w:rPr>
      </w:pPr>
    </w:p>
    <w:p w14:paraId="267DD4F6" w14:textId="77777777" w:rsidR="00251CD4" w:rsidRDefault="00251CD4" w:rsidP="00030583">
      <w:pPr>
        <w:jc w:val="center"/>
        <w:rPr>
          <w:rFonts w:hAnsi="ＭＳ ゴシック" w:cs="Times New Roman"/>
          <w:sz w:val="36"/>
          <w:szCs w:val="36"/>
        </w:rPr>
      </w:pPr>
    </w:p>
    <w:p w14:paraId="445FA7E0" w14:textId="76EF8699" w:rsidR="000A6111" w:rsidRDefault="000A6111">
      <w:pPr>
        <w:widowControl/>
        <w:jc w:val="left"/>
        <w:rPr>
          <w:rFonts w:asciiTheme="majorEastAsia" w:eastAsiaTheme="majorEastAsia" w:hAnsiTheme="majorEastAsia" w:cs="Times New Roman"/>
        </w:rPr>
      </w:pPr>
      <w:r>
        <w:rPr>
          <w:rFonts w:asciiTheme="majorEastAsia" w:eastAsiaTheme="majorEastAsia" w:hAnsiTheme="majorEastAsia" w:cs="Times New Roman"/>
        </w:rPr>
        <w:br w:type="page"/>
      </w:r>
    </w:p>
    <w:p w14:paraId="5E0BA599" w14:textId="77777777" w:rsidR="001B4836" w:rsidRDefault="001B4836" w:rsidP="001B4836">
      <w:pPr>
        <w:widowControl/>
        <w:jc w:val="left"/>
        <w:rPr>
          <w:rFonts w:asciiTheme="majorEastAsia" w:eastAsiaTheme="majorEastAsia" w:hAnsiTheme="majorEastAsia" w:cs="Times New Roman"/>
        </w:rPr>
      </w:pPr>
    </w:p>
    <w:p w14:paraId="24B8134B" w14:textId="77777777" w:rsidR="001B4836" w:rsidRDefault="001B4836" w:rsidP="001B4836">
      <w:pPr>
        <w:jc w:val="right"/>
        <w:rPr>
          <w:rFonts w:ascii="ＭＳ 明朝" w:eastAsia="ＭＳ 明朝" w:hAnsi="ＭＳ 明朝"/>
        </w:rPr>
      </w:pPr>
    </w:p>
    <w:p w14:paraId="027269A5" w14:textId="132061BB" w:rsidR="000A6111" w:rsidRPr="00311420" w:rsidRDefault="00064860" w:rsidP="000A6111">
      <w:pPr>
        <w:spacing w:line="320" w:lineRule="exact"/>
        <w:jc w:val="center"/>
        <w:rPr>
          <w:rFonts w:ascii="ＭＳ 明朝" w:eastAsia="ＭＳ 明朝" w:hAnsi="ＭＳ 明朝"/>
          <w:b/>
          <w:bCs/>
          <w:sz w:val="32"/>
        </w:rPr>
      </w:pPr>
      <w:r>
        <w:rPr>
          <w:rFonts w:ascii="ＭＳ 明朝" w:eastAsia="ＭＳ 明朝" w:hAnsi="ＭＳ 明朝" w:hint="eastAsia"/>
          <w:b/>
          <w:bCs/>
          <w:sz w:val="32"/>
        </w:rPr>
        <w:t xml:space="preserve">第５　</w:t>
      </w:r>
      <w:r w:rsidR="000A6111" w:rsidRPr="00311420">
        <w:rPr>
          <w:rFonts w:ascii="ＭＳ 明朝" w:eastAsia="ＭＳ 明朝" w:hAnsi="ＭＳ 明朝" w:hint="eastAsia"/>
          <w:b/>
          <w:bCs/>
          <w:sz w:val="32"/>
        </w:rPr>
        <w:t>単 価 契 約 書（通訳業務）</w:t>
      </w:r>
      <w:r>
        <w:rPr>
          <w:rFonts w:ascii="ＭＳ 明朝" w:eastAsia="ＭＳ 明朝" w:hAnsi="ＭＳ 明朝" w:hint="eastAsia"/>
          <w:b/>
          <w:bCs/>
          <w:sz w:val="32"/>
        </w:rPr>
        <w:t>（案）</w:t>
      </w:r>
    </w:p>
    <w:p w14:paraId="7A4B853A" w14:textId="77777777" w:rsidR="000A6111" w:rsidRPr="00311420" w:rsidRDefault="000A6111" w:rsidP="000A6111">
      <w:pPr>
        <w:spacing w:line="320" w:lineRule="exact"/>
        <w:rPr>
          <w:rFonts w:ascii="ＭＳ 明朝" w:eastAsia="ＭＳ 明朝" w:hAnsi="ＭＳ 明朝"/>
          <w:u w:val="single"/>
        </w:rPr>
      </w:pPr>
    </w:p>
    <w:p w14:paraId="3E42FB4F" w14:textId="77777777" w:rsidR="000A6111" w:rsidRPr="00311420" w:rsidRDefault="000A6111" w:rsidP="000A6111">
      <w:pPr>
        <w:spacing w:line="320" w:lineRule="exact"/>
        <w:rPr>
          <w:rFonts w:ascii="ＭＳ 明朝" w:eastAsia="ＭＳ 明朝" w:hAnsi="ＭＳ 明朝"/>
          <w:u w:val="single"/>
        </w:rPr>
      </w:pPr>
    </w:p>
    <w:p w14:paraId="2AAFCC35"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 xml:space="preserve">　独立行政法人国際協力機構中華人民共和国事務所（以下「甲」という）と</w:t>
      </w:r>
      <w:r>
        <w:rPr>
          <w:rFonts w:ascii="ＭＳ 明朝" w:eastAsia="ＭＳ 明朝" w:hAnsi="ＭＳ 明朝" w:hint="eastAsia"/>
        </w:rPr>
        <w:t>○○公司</w:t>
      </w:r>
      <w:r w:rsidRPr="00311420">
        <w:rPr>
          <w:rFonts w:ascii="ＭＳ 明朝" w:eastAsia="ＭＳ 明朝" w:hAnsi="ＭＳ 明朝" w:hint="eastAsia"/>
        </w:rPr>
        <w:t>（以下「乙」という）とは、甲の業務上に必要な通訳業務に従事する通訳要員（以下「通訳要員」という）の役務提供について、次の条項により単価契約を締結する。</w:t>
      </w:r>
    </w:p>
    <w:p w14:paraId="3539E42C" w14:textId="77777777" w:rsidR="000A6111" w:rsidRPr="00311420" w:rsidRDefault="000A6111" w:rsidP="000A6111">
      <w:pPr>
        <w:spacing w:line="360" w:lineRule="auto"/>
        <w:rPr>
          <w:rFonts w:ascii="ＭＳ 明朝" w:eastAsia="ＭＳ 明朝" w:hAnsi="ＭＳ 明朝"/>
        </w:rPr>
      </w:pPr>
    </w:p>
    <w:p w14:paraId="08F33A70"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（信義、誠実の義務）</w:t>
      </w:r>
    </w:p>
    <w:p w14:paraId="761594FB" w14:textId="77777777" w:rsidR="000A6111" w:rsidRPr="00311420" w:rsidRDefault="000A6111" w:rsidP="000A6111">
      <w:pPr>
        <w:numPr>
          <w:ilvl w:val="0"/>
          <w:numId w:val="37"/>
        </w:numPr>
        <w:tabs>
          <w:tab w:val="clear" w:pos="720"/>
          <w:tab w:val="num" w:pos="440"/>
        </w:tabs>
        <w:spacing w:line="320" w:lineRule="exact"/>
        <w:ind w:left="550" w:hanging="550"/>
        <w:rPr>
          <w:rFonts w:ascii="ＭＳ 明朝" w:eastAsia="ＭＳ 明朝" w:hAnsi="ＭＳ 明朝"/>
        </w:rPr>
      </w:pPr>
      <w:r w:rsidRPr="00311420">
        <w:rPr>
          <w:rFonts w:ascii="ＭＳ 明朝" w:eastAsia="ＭＳ 明朝" w:hAnsi="ＭＳ 明朝" w:hint="eastAsia"/>
        </w:rPr>
        <w:t xml:space="preserve">　甲乙両者は、各々対等な立場において互いに協力し､信義を守り　　　　　　　　　　　　誠実に本契約を履行しなければならない。</w:t>
      </w:r>
    </w:p>
    <w:p w14:paraId="35014729" w14:textId="77777777" w:rsidR="000A6111" w:rsidRPr="00311420" w:rsidRDefault="000A6111" w:rsidP="000A6111">
      <w:pPr>
        <w:spacing w:line="320" w:lineRule="exact"/>
        <w:rPr>
          <w:rFonts w:ascii="ＭＳ 明朝" w:eastAsia="ＭＳ 明朝" w:hAnsi="ＭＳ 明朝"/>
        </w:rPr>
      </w:pPr>
    </w:p>
    <w:p w14:paraId="0D13D1FB"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（契約の目的）</w:t>
      </w:r>
    </w:p>
    <w:p w14:paraId="4C6B34BE" w14:textId="77777777" w:rsidR="000A6111" w:rsidRPr="00311420" w:rsidRDefault="000A6111" w:rsidP="000A6111">
      <w:pPr>
        <w:numPr>
          <w:ilvl w:val="0"/>
          <w:numId w:val="37"/>
        </w:numPr>
        <w:spacing w:line="320" w:lineRule="exact"/>
        <w:ind w:left="550" w:hanging="550"/>
        <w:rPr>
          <w:rFonts w:ascii="ＭＳ 明朝" w:eastAsia="ＭＳ 明朝" w:hAnsi="ＭＳ 明朝"/>
        </w:rPr>
      </w:pPr>
      <w:r w:rsidRPr="00311420">
        <w:rPr>
          <w:rFonts w:ascii="ＭＳ 明朝" w:eastAsia="ＭＳ 明朝" w:hAnsi="ＭＳ 明朝" w:hint="eastAsia"/>
        </w:rPr>
        <w:t xml:space="preserve">　乙は、甲の依頼に応じて、甲の業務上に必要な通訳業務に従事する通訳要員の役務を提供する。</w:t>
      </w:r>
    </w:p>
    <w:p w14:paraId="47D33D75" w14:textId="77777777" w:rsidR="000A6111" w:rsidRPr="00311420" w:rsidRDefault="000A6111" w:rsidP="000A6111">
      <w:pPr>
        <w:spacing w:line="320" w:lineRule="exact"/>
        <w:rPr>
          <w:rFonts w:ascii="ＭＳ 明朝" w:eastAsia="ＭＳ 明朝" w:hAnsi="ＭＳ 明朝"/>
        </w:rPr>
      </w:pPr>
    </w:p>
    <w:p w14:paraId="0DE98294"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（役務の内容）</w:t>
      </w:r>
    </w:p>
    <w:p w14:paraId="52432FC5" w14:textId="77777777" w:rsidR="000A6111" w:rsidRPr="00311420" w:rsidRDefault="000A6111" w:rsidP="000A6111">
      <w:pPr>
        <w:numPr>
          <w:ilvl w:val="0"/>
          <w:numId w:val="37"/>
        </w:numPr>
        <w:spacing w:line="320" w:lineRule="exact"/>
        <w:rPr>
          <w:rFonts w:ascii="ＭＳ 明朝" w:eastAsia="ＭＳ 明朝" w:hAnsi="ＭＳ 明朝"/>
        </w:rPr>
      </w:pPr>
      <w:r w:rsidRPr="00311420">
        <w:rPr>
          <w:rFonts w:ascii="ＭＳ 明朝" w:eastAsia="ＭＳ 明朝" w:hAnsi="ＭＳ 明朝" w:hint="eastAsia"/>
        </w:rPr>
        <w:t>この契約に基づく役務提供は、附属書Ⅰ「役務提供実施要領及び単価内訳書」に基づき行うものとする。</w:t>
      </w:r>
    </w:p>
    <w:p w14:paraId="768C87C2" w14:textId="77777777" w:rsidR="000A6111" w:rsidRPr="00311420" w:rsidRDefault="000A6111" w:rsidP="000A6111">
      <w:pPr>
        <w:spacing w:line="320" w:lineRule="exact"/>
        <w:rPr>
          <w:rFonts w:ascii="ＭＳ 明朝" w:eastAsia="ＭＳ 明朝" w:hAnsi="ＭＳ 明朝"/>
        </w:rPr>
      </w:pPr>
    </w:p>
    <w:p w14:paraId="08410C99"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（契約単価）</w:t>
      </w:r>
    </w:p>
    <w:p w14:paraId="428D0B72" w14:textId="77777777" w:rsidR="000A6111" w:rsidRPr="00311420" w:rsidRDefault="000A6111" w:rsidP="000A6111">
      <w:pPr>
        <w:numPr>
          <w:ilvl w:val="0"/>
          <w:numId w:val="37"/>
        </w:numPr>
        <w:spacing w:line="320" w:lineRule="exact"/>
        <w:rPr>
          <w:rFonts w:ascii="ＭＳ 明朝" w:eastAsia="ＭＳ 明朝" w:hAnsi="ＭＳ 明朝"/>
        </w:rPr>
      </w:pPr>
      <w:r w:rsidRPr="00311420">
        <w:rPr>
          <w:rFonts w:ascii="ＭＳ 明朝" w:eastAsia="ＭＳ 明朝" w:hAnsi="ＭＳ 明朝" w:hint="eastAsia"/>
        </w:rPr>
        <w:t>この契約に係る契約単価は、附属書Ⅰ「役務提供実施要領及び単価内訳書」に定めるとおりとする。</w:t>
      </w:r>
    </w:p>
    <w:p w14:paraId="37FCE14B" w14:textId="77777777" w:rsidR="000A6111" w:rsidRPr="00311420" w:rsidRDefault="000A6111" w:rsidP="000A6111">
      <w:pPr>
        <w:spacing w:line="320" w:lineRule="exact"/>
        <w:rPr>
          <w:rFonts w:ascii="ＭＳ 明朝" w:eastAsia="ＭＳ 明朝" w:hAnsi="ＭＳ 明朝"/>
        </w:rPr>
      </w:pPr>
    </w:p>
    <w:p w14:paraId="7B5BBBA8"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（契約期間）</w:t>
      </w:r>
    </w:p>
    <w:p w14:paraId="093B0BD4" w14:textId="163A9D58" w:rsidR="000A6111" w:rsidRPr="00311420" w:rsidRDefault="000A6111" w:rsidP="000A6111">
      <w:pPr>
        <w:numPr>
          <w:ilvl w:val="0"/>
          <w:numId w:val="37"/>
        </w:numPr>
        <w:spacing w:line="320" w:lineRule="exact"/>
        <w:rPr>
          <w:rFonts w:ascii="ＭＳ 明朝" w:eastAsia="ＭＳ 明朝" w:hAnsi="ＭＳ 明朝"/>
        </w:rPr>
      </w:pPr>
      <w:r w:rsidRPr="00311420">
        <w:rPr>
          <w:rFonts w:ascii="ＭＳ 明朝" w:eastAsia="ＭＳ 明朝" w:hAnsi="ＭＳ 明朝" w:hint="eastAsia"/>
        </w:rPr>
        <w:t>この</w:t>
      </w:r>
      <w:r w:rsidRPr="00411E3C">
        <w:rPr>
          <w:rFonts w:ascii="ＭＳ 明朝" w:eastAsia="ＭＳ 明朝" w:hAnsi="ＭＳ 明朝" w:hint="eastAsia"/>
        </w:rPr>
        <w:t>契約の期間は、</w:t>
      </w:r>
      <w:r>
        <w:rPr>
          <w:rFonts w:ascii="ＭＳ 明朝" w:eastAsia="ＭＳ 明朝" w:hAnsi="ＭＳ 明朝" w:hint="eastAsia"/>
        </w:rPr>
        <w:t>2019</w:t>
      </w:r>
      <w:r w:rsidRPr="00411E3C">
        <w:rPr>
          <w:rFonts w:ascii="ＭＳ 明朝" w:eastAsia="ＭＳ 明朝" w:hAnsi="ＭＳ 明朝" w:hint="eastAsia"/>
        </w:rPr>
        <w:t>年</w:t>
      </w:r>
      <w:r>
        <w:rPr>
          <w:rFonts w:ascii="ＭＳ 明朝" w:eastAsia="ＭＳ 明朝" w:hAnsi="ＭＳ 明朝" w:hint="eastAsia"/>
        </w:rPr>
        <w:t>5</w:t>
      </w:r>
      <w:r w:rsidRPr="00411E3C">
        <w:rPr>
          <w:rFonts w:ascii="ＭＳ 明朝" w:eastAsia="ＭＳ 明朝" w:hAnsi="ＭＳ 明朝" w:hint="eastAsia"/>
        </w:rPr>
        <w:t>月</w:t>
      </w:r>
      <w:r w:rsidR="00C45602">
        <w:rPr>
          <w:rFonts w:ascii="ＭＳ 明朝" w:eastAsia="ＭＳ 明朝" w:hAnsi="ＭＳ 明朝" w:hint="eastAsia"/>
        </w:rPr>
        <w:t>30</w:t>
      </w:r>
      <w:r w:rsidRPr="00411E3C">
        <w:rPr>
          <w:rFonts w:ascii="ＭＳ 明朝" w:eastAsia="ＭＳ 明朝" w:hAnsi="ＭＳ 明朝" w:hint="eastAsia"/>
        </w:rPr>
        <w:t>日より</w:t>
      </w:r>
      <w:r>
        <w:rPr>
          <w:rFonts w:ascii="ＭＳ 明朝" w:eastAsia="ＭＳ 明朝" w:hAnsi="ＭＳ 明朝" w:hint="eastAsia"/>
        </w:rPr>
        <w:t>2020</w:t>
      </w:r>
      <w:r w:rsidRPr="00411E3C">
        <w:rPr>
          <w:rFonts w:ascii="ＭＳ 明朝" w:eastAsia="ＭＳ 明朝" w:hAnsi="ＭＳ 明朝" w:hint="eastAsia"/>
        </w:rPr>
        <w:t>年</w:t>
      </w:r>
      <w:r>
        <w:rPr>
          <w:rFonts w:ascii="ＭＳ 明朝" w:eastAsia="SimSun" w:hAnsi="ＭＳ 明朝" w:hint="eastAsia"/>
        </w:rPr>
        <w:t>3</w:t>
      </w:r>
      <w:r w:rsidRPr="00411E3C">
        <w:rPr>
          <w:rFonts w:ascii="ＭＳ 明朝" w:eastAsia="ＭＳ 明朝" w:hAnsi="ＭＳ 明朝" w:hint="eastAsia"/>
        </w:rPr>
        <w:t>月</w:t>
      </w:r>
      <w:r>
        <w:rPr>
          <w:rFonts w:ascii="ＭＳ 明朝" w:eastAsia="ＭＳ 明朝" w:hAnsi="ＭＳ 明朝" w:hint="eastAsia"/>
        </w:rPr>
        <w:t>3</w:t>
      </w:r>
      <w:r>
        <w:rPr>
          <w:rFonts w:ascii="ＭＳ 明朝" w:eastAsia="SimSun" w:hAnsi="ＭＳ 明朝" w:hint="eastAsia"/>
        </w:rPr>
        <w:t>1</w:t>
      </w:r>
      <w:r w:rsidRPr="00411E3C">
        <w:rPr>
          <w:rFonts w:ascii="ＭＳ 明朝" w:eastAsia="ＭＳ 明朝" w:hAnsi="ＭＳ 明朝" w:hint="eastAsia"/>
        </w:rPr>
        <w:t>日</w:t>
      </w:r>
      <w:r w:rsidRPr="00311420">
        <w:rPr>
          <w:rFonts w:ascii="ＭＳ 明朝" w:eastAsia="ＭＳ 明朝" w:hAnsi="ＭＳ 明朝" w:hint="eastAsia"/>
        </w:rPr>
        <w:t>までとする。</w:t>
      </w:r>
    </w:p>
    <w:p w14:paraId="394177CB" w14:textId="77777777" w:rsidR="000A6111" w:rsidRPr="00475DD2" w:rsidRDefault="000A6111" w:rsidP="000A6111">
      <w:pPr>
        <w:spacing w:line="320" w:lineRule="exact"/>
        <w:rPr>
          <w:rFonts w:ascii="ＭＳ 明朝" w:eastAsia="ＭＳ 明朝" w:hAnsi="ＭＳ 明朝"/>
        </w:rPr>
      </w:pPr>
    </w:p>
    <w:p w14:paraId="1F9D6DEE"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（対価の支払）</w:t>
      </w:r>
    </w:p>
    <w:p w14:paraId="758F0C5D" w14:textId="77777777" w:rsidR="000A6111" w:rsidRPr="00311420" w:rsidRDefault="000A6111" w:rsidP="000A6111">
      <w:pPr>
        <w:spacing w:line="320" w:lineRule="exact"/>
        <w:ind w:left="528" w:hangingChars="220" w:hanging="528"/>
        <w:rPr>
          <w:rFonts w:ascii="ＭＳ 明朝" w:eastAsia="ＭＳ 明朝" w:hAnsi="ＭＳ 明朝"/>
        </w:rPr>
      </w:pPr>
      <w:r w:rsidRPr="00311420">
        <w:rPr>
          <w:rFonts w:ascii="ＭＳ 明朝" w:eastAsia="ＭＳ 明朝" w:hAnsi="ＭＳ 明朝" w:hint="eastAsia"/>
        </w:rPr>
        <w:t>第６条　乙は業務が完了したときは甲に対して業務対価の支払いを書面にて請求するものとする。</w:t>
      </w:r>
    </w:p>
    <w:p w14:paraId="0BDA41E0" w14:textId="77777777" w:rsidR="000A6111" w:rsidRPr="00311420" w:rsidRDefault="000A6111" w:rsidP="000A6111">
      <w:pPr>
        <w:spacing w:line="320" w:lineRule="exact"/>
        <w:ind w:left="528" w:hangingChars="220" w:hanging="528"/>
        <w:rPr>
          <w:rFonts w:ascii="ＭＳ 明朝" w:eastAsia="ＭＳ 明朝" w:hAnsi="ＭＳ 明朝"/>
        </w:rPr>
      </w:pPr>
      <w:r w:rsidRPr="00311420">
        <w:rPr>
          <w:rFonts w:ascii="ＭＳ 明朝" w:eastAsia="ＭＳ 明朝" w:hAnsi="ＭＳ 明朝" w:hint="eastAsia"/>
        </w:rPr>
        <w:t xml:space="preserve">　　２　甲は適法なる支払い請求書を受理した日から</w:t>
      </w:r>
      <w:r>
        <w:rPr>
          <w:rFonts w:ascii="ＭＳ 明朝" w:eastAsia="ＭＳ 明朝" w:hAnsi="ＭＳ 明朝" w:hint="eastAsia"/>
        </w:rPr>
        <w:t>30</w:t>
      </w:r>
      <w:r w:rsidRPr="00311420">
        <w:rPr>
          <w:rFonts w:ascii="ＭＳ 明朝" w:eastAsia="ＭＳ 明朝" w:hAnsi="ＭＳ 明朝" w:hint="eastAsia"/>
        </w:rPr>
        <w:t>日以内に当該金額を乙に支払うものとする。</w:t>
      </w:r>
    </w:p>
    <w:p w14:paraId="4F1DEC0A" w14:textId="77777777" w:rsidR="000A6111" w:rsidRPr="00311420" w:rsidRDefault="000A6111" w:rsidP="000A6111">
      <w:pPr>
        <w:spacing w:line="320" w:lineRule="exact"/>
        <w:ind w:left="528" w:hangingChars="220" w:hanging="528"/>
        <w:rPr>
          <w:rFonts w:ascii="ＭＳ 明朝" w:eastAsia="ＭＳ 明朝" w:hAnsi="ＭＳ 明朝"/>
        </w:rPr>
      </w:pPr>
    </w:p>
    <w:p w14:paraId="49F52847"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（遅延金）</w:t>
      </w:r>
    </w:p>
    <w:p w14:paraId="5D17142B" w14:textId="051C13C7" w:rsidR="000A6111" w:rsidRPr="00311420" w:rsidRDefault="000A6111" w:rsidP="000A6111">
      <w:pPr>
        <w:spacing w:line="320" w:lineRule="exact"/>
        <w:ind w:left="528" w:hangingChars="220" w:hanging="528"/>
        <w:rPr>
          <w:rFonts w:ascii="ＭＳ 明朝" w:eastAsia="ＭＳ 明朝" w:hAnsi="ＭＳ 明朝"/>
        </w:rPr>
      </w:pPr>
      <w:r w:rsidRPr="00311420">
        <w:rPr>
          <w:rFonts w:ascii="ＭＳ 明朝" w:eastAsia="ＭＳ 明朝" w:hAnsi="ＭＳ 明朝" w:hint="eastAsia"/>
        </w:rPr>
        <w:t>第７条　乙は、甲が前条に定める支払期間に代金の支払を行わない場合には、甲の責に帰さない事由による場合を除き、その期間満了の日の翌日から起算して支払が実行された日までの日数に応じて、未払金に対し年（365日とする。）</w:t>
      </w:r>
      <w:r w:rsidR="00B028C5">
        <w:rPr>
          <w:rFonts w:ascii="ＭＳ 明朝" w:eastAsia="ＭＳ 明朝" w:hAnsi="ＭＳ 明朝" w:hint="eastAsia"/>
        </w:rPr>
        <w:t>5.0</w:t>
      </w:r>
      <w:r w:rsidRPr="00311420">
        <w:rPr>
          <w:rFonts w:ascii="ＭＳ 明朝" w:eastAsia="ＭＳ 明朝" w:hAnsi="ＭＳ 明朝" w:hint="eastAsia"/>
        </w:rPr>
        <w:t>パーセントの割合を乗じた額の支払遅延利息の支払いを甲に請求することができる。</w:t>
      </w:r>
    </w:p>
    <w:p w14:paraId="596D906F" w14:textId="77777777" w:rsidR="000A6111" w:rsidRPr="00311420" w:rsidRDefault="000A6111" w:rsidP="000A6111">
      <w:pPr>
        <w:spacing w:line="320" w:lineRule="exact"/>
        <w:ind w:left="528" w:hangingChars="220" w:hanging="528"/>
        <w:rPr>
          <w:rFonts w:ascii="ＭＳ 明朝" w:eastAsia="ＭＳ 明朝" w:hAnsi="ＭＳ 明朝"/>
        </w:rPr>
      </w:pPr>
    </w:p>
    <w:p w14:paraId="5B4AD1DB"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（甲の解除権）</w:t>
      </w:r>
    </w:p>
    <w:p w14:paraId="6061AF19" w14:textId="77777777" w:rsidR="000A6111" w:rsidRPr="00311420" w:rsidRDefault="000A6111" w:rsidP="000A6111">
      <w:pPr>
        <w:spacing w:line="320" w:lineRule="exact"/>
        <w:ind w:left="528" w:hangingChars="220" w:hanging="528"/>
        <w:rPr>
          <w:rFonts w:ascii="ＭＳ 明朝" w:eastAsia="ＭＳ 明朝" w:hAnsi="ＭＳ 明朝"/>
        </w:rPr>
      </w:pPr>
      <w:r w:rsidRPr="00311420">
        <w:rPr>
          <w:rFonts w:ascii="ＭＳ 明朝" w:eastAsia="ＭＳ 明朝" w:hAnsi="ＭＳ 明朝" w:hint="eastAsia"/>
        </w:rPr>
        <w:t>第８条　甲は、乙が次に掲げる各号の一に該当するときは、この契約を解除することができる。</w:t>
      </w:r>
    </w:p>
    <w:p w14:paraId="1E874B8B" w14:textId="77777777" w:rsidR="000A6111" w:rsidRPr="00311420" w:rsidRDefault="000A6111" w:rsidP="000A6111">
      <w:pPr>
        <w:spacing w:line="320" w:lineRule="exact"/>
        <w:ind w:leftChars="100" w:left="739" w:hangingChars="208" w:hanging="499"/>
        <w:rPr>
          <w:rFonts w:ascii="ＭＳ 明朝" w:eastAsia="ＭＳ 明朝" w:hAnsi="ＭＳ 明朝"/>
        </w:rPr>
      </w:pPr>
      <w:r w:rsidRPr="00311420">
        <w:rPr>
          <w:rFonts w:ascii="ＭＳ 明朝" w:eastAsia="ＭＳ 明朝" w:hAnsi="ＭＳ 明朝" w:hint="eastAsia"/>
        </w:rPr>
        <w:t>（１）乙がその責に帰すべき事由によりこの契約を履行しないとき。</w:t>
      </w:r>
    </w:p>
    <w:p w14:paraId="4769D7D5" w14:textId="77777777" w:rsidR="000A6111" w:rsidRPr="00311420" w:rsidRDefault="000A6111" w:rsidP="000A6111">
      <w:pPr>
        <w:spacing w:line="320" w:lineRule="exact"/>
        <w:ind w:leftChars="100" w:left="720" w:hangingChars="200" w:hanging="480"/>
        <w:rPr>
          <w:rFonts w:ascii="ＭＳ 明朝" w:eastAsia="ＭＳ 明朝" w:hAnsi="ＭＳ 明朝"/>
        </w:rPr>
      </w:pPr>
      <w:r w:rsidRPr="00311420">
        <w:rPr>
          <w:rFonts w:ascii="ＭＳ 明朝" w:eastAsia="ＭＳ 明朝" w:hAnsi="ＭＳ 明朝" w:hint="eastAsia"/>
        </w:rPr>
        <w:t xml:space="preserve">（２）乙がその責に帰すべき事由によりこの契約の目的を達成する見込みがないと明らかに認められるとき。　　　</w:t>
      </w:r>
    </w:p>
    <w:p w14:paraId="4289D308" w14:textId="77777777" w:rsidR="000A6111" w:rsidRPr="00311420" w:rsidRDefault="000A6111" w:rsidP="000A6111">
      <w:pPr>
        <w:spacing w:line="320" w:lineRule="exact"/>
        <w:ind w:leftChars="100" w:left="720" w:hangingChars="200" w:hanging="480"/>
        <w:rPr>
          <w:rFonts w:ascii="ＭＳ 明朝" w:eastAsia="ＭＳ 明朝" w:hAnsi="ＭＳ 明朝"/>
        </w:rPr>
      </w:pPr>
      <w:r w:rsidRPr="00311420">
        <w:rPr>
          <w:rFonts w:ascii="ＭＳ 明朝" w:eastAsia="ＭＳ 明朝" w:hAnsi="ＭＳ 明朝" w:hint="eastAsia"/>
        </w:rPr>
        <w:t>（３）乙がこの契約に違反し、その違反により契約の目的を達成することができないと認められるとき。</w:t>
      </w:r>
    </w:p>
    <w:p w14:paraId="3C71ACC7" w14:textId="77777777" w:rsidR="000A6111" w:rsidRPr="00311420" w:rsidRDefault="000A6111" w:rsidP="000A6111">
      <w:pPr>
        <w:spacing w:line="320" w:lineRule="exact"/>
        <w:ind w:leftChars="100" w:left="720" w:hangingChars="200" w:hanging="480"/>
        <w:rPr>
          <w:rFonts w:ascii="ＭＳ 明朝" w:eastAsia="ＭＳ 明朝" w:hAnsi="ＭＳ 明朝"/>
        </w:rPr>
      </w:pPr>
    </w:p>
    <w:p w14:paraId="6FFE2415"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（乙の解除権）</w:t>
      </w:r>
    </w:p>
    <w:p w14:paraId="03BB3903" w14:textId="77777777" w:rsidR="000A6111" w:rsidRPr="00311420" w:rsidRDefault="000A6111" w:rsidP="000A6111">
      <w:pPr>
        <w:spacing w:line="320" w:lineRule="exact"/>
        <w:ind w:left="528" w:hangingChars="220" w:hanging="528"/>
        <w:rPr>
          <w:rFonts w:ascii="ＭＳ 明朝" w:eastAsia="ＭＳ 明朝" w:hAnsi="ＭＳ 明朝"/>
        </w:rPr>
      </w:pPr>
      <w:r w:rsidRPr="00311420">
        <w:rPr>
          <w:rFonts w:ascii="ＭＳ 明朝" w:eastAsia="ＭＳ 明朝" w:hAnsi="ＭＳ 明朝" w:hint="eastAsia"/>
        </w:rPr>
        <w:t>第９条　乙は､次に掲げる各号の一に該当するときは、この契約を解除することができる。</w:t>
      </w:r>
    </w:p>
    <w:p w14:paraId="4086D379" w14:textId="77777777" w:rsidR="000A6111" w:rsidRPr="00311420" w:rsidRDefault="000A6111" w:rsidP="000A6111">
      <w:pPr>
        <w:spacing w:line="320" w:lineRule="exact"/>
        <w:ind w:leftChars="100" w:left="720" w:hangingChars="200" w:hanging="480"/>
        <w:rPr>
          <w:rFonts w:ascii="ＭＳ 明朝" w:eastAsia="ＭＳ 明朝" w:hAnsi="ＭＳ 明朝"/>
        </w:rPr>
      </w:pPr>
      <w:r w:rsidRPr="00311420">
        <w:rPr>
          <w:rFonts w:ascii="ＭＳ 明朝" w:eastAsia="ＭＳ 明朝" w:hAnsi="ＭＳ 明朝" w:hint="eastAsia"/>
        </w:rPr>
        <w:t>（１）乙の責によらない事由によりこの契約の内容が変更され、又はその一部が中止された場合において、乙が役務提供を継続することにより、重大な損害を受けるおそれがあると明らかに認められるとき。</w:t>
      </w:r>
    </w:p>
    <w:p w14:paraId="0F6BA951" w14:textId="77777777" w:rsidR="000A6111" w:rsidRPr="00311420" w:rsidRDefault="000A6111" w:rsidP="000A6111">
      <w:pPr>
        <w:spacing w:line="320" w:lineRule="exact"/>
        <w:ind w:leftChars="100" w:left="720" w:hangingChars="200" w:hanging="480"/>
        <w:rPr>
          <w:rFonts w:ascii="ＭＳ 明朝" w:eastAsia="ＭＳ 明朝" w:hAnsi="ＭＳ 明朝"/>
        </w:rPr>
      </w:pPr>
      <w:r w:rsidRPr="00311420">
        <w:rPr>
          <w:rFonts w:ascii="ＭＳ 明朝" w:eastAsia="ＭＳ 明朝" w:hAnsi="ＭＳ 明朝" w:hint="eastAsia"/>
        </w:rPr>
        <w:t>（２）甲がこの契約に違反し、その違反により役務提供の継続が不可能となったとき。</w:t>
      </w:r>
    </w:p>
    <w:p w14:paraId="304B5288" w14:textId="77777777" w:rsidR="000A6111" w:rsidRPr="00311420" w:rsidRDefault="000A6111" w:rsidP="000A6111">
      <w:pPr>
        <w:spacing w:line="320" w:lineRule="exact"/>
        <w:ind w:leftChars="100" w:left="720" w:hangingChars="200" w:hanging="480"/>
        <w:rPr>
          <w:rFonts w:ascii="ＭＳ 明朝" w:eastAsia="ＭＳ 明朝" w:hAnsi="ＭＳ 明朝"/>
        </w:rPr>
      </w:pPr>
    </w:p>
    <w:p w14:paraId="54A9F788"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（資料、報告書等の帰属）</w:t>
      </w:r>
    </w:p>
    <w:p w14:paraId="178A0B3A" w14:textId="77777777" w:rsidR="000A6111" w:rsidRPr="00311420" w:rsidRDefault="000A6111" w:rsidP="000A6111">
      <w:pPr>
        <w:spacing w:line="320" w:lineRule="exact"/>
        <w:ind w:left="528" w:hangingChars="220" w:hanging="528"/>
        <w:rPr>
          <w:rFonts w:ascii="ＭＳ 明朝" w:eastAsia="ＭＳ 明朝" w:hAnsi="ＭＳ 明朝"/>
        </w:rPr>
      </w:pPr>
      <w:r w:rsidRPr="00311420">
        <w:rPr>
          <w:rFonts w:ascii="ＭＳ 明朝" w:eastAsia="ＭＳ 明朝" w:hAnsi="ＭＳ 明朝" w:hint="eastAsia"/>
        </w:rPr>
        <w:t>第１０条　乙が、業務遂行の過程において収集した資料等は、すべて甲に帰属するものとする。</w:t>
      </w:r>
    </w:p>
    <w:p w14:paraId="25DD7C59" w14:textId="77777777" w:rsidR="000A6111" w:rsidRPr="00311420" w:rsidRDefault="000A6111" w:rsidP="000A6111">
      <w:pPr>
        <w:spacing w:line="320" w:lineRule="exact"/>
        <w:ind w:left="528" w:hangingChars="220" w:hanging="528"/>
        <w:rPr>
          <w:rFonts w:ascii="ＭＳ 明朝" w:eastAsia="ＭＳ 明朝" w:hAnsi="ＭＳ 明朝"/>
        </w:rPr>
      </w:pPr>
    </w:p>
    <w:p w14:paraId="3CF838BA"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（再委託等の禁止）</w:t>
      </w:r>
    </w:p>
    <w:p w14:paraId="19A4FB9C" w14:textId="77777777" w:rsidR="000A6111" w:rsidRPr="00311420" w:rsidRDefault="000A6111" w:rsidP="000A6111">
      <w:pPr>
        <w:spacing w:line="320" w:lineRule="exact"/>
        <w:ind w:left="528" w:hangingChars="220" w:hanging="528"/>
        <w:rPr>
          <w:rFonts w:ascii="ＭＳ 明朝" w:eastAsia="ＭＳ 明朝" w:hAnsi="ＭＳ 明朝"/>
        </w:rPr>
      </w:pPr>
      <w:r w:rsidRPr="00311420">
        <w:rPr>
          <w:rFonts w:ascii="ＭＳ 明朝" w:eastAsia="ＭＳ 明朝" w:hAnsi="ＭＳ 明朝" w:hint="eastAsia"/>
        </w:rPr>
        <w:t>第１１条　乙は、契約業務の全部又は一部を第三者に委託し、又は請負わせてはならない。ただし、書面により甲の承認を受けたときはこの限りではない。</w:t>
      </w:r>
    </w:p>
    <w:p w14:paraId="69554073" w14:textId="77777777" w:rsidR="000A6111" w:rsidRPr="00311420" w:rsidRDefault="000A6111" w:rsidP="000A6111">
      <w:pPr>
        <w:spacing w:line="320" w:lineRule="exact"/>
        <w:ind w:left="528" w:hangingChars="220" w:hanging="528"/>
        <w:rPr>
          <w:rFonts w:ascii="ＭＳ 明朝" w:eastAsia="ＭＳ 明朝" w:hAnsi="ＭＳ 明朝"/>
        </w:rPr>
      </w:pPr>
    </w:p>
    <w:p w14:paraId="06965F23"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（秘密保持）</w:t>
      </w:r>
    </w:p>
    <w:p w14:paraId="51CC6FA5" w14:textId="77777777" w:rsidR="000A6111" w:rsidRPr="00311420" w:rsidRDefault="000A6111" w:rsidP="000A6111">
      <w:pPr>
        <w:spacing w:line="320" w:lineRule="exact"/>
        <w:ind w:left="528" w:hangingChars="220" w:hanging="528"/>
        <w:rPr>
          <w:rFonts w:ascii="ＭＳ 明朝" w:eastAsia="ＭＳ 明朝" w:hAnsi="ＭＳ 明朝"/>
        </w:rPr>
      </w:pPr>
      <w:r w:rsidRPr="00311420">
        <w:rPr>
          <w:rFonts w:ascii="ＭＳ 明朝" w:eastAsia="ＭＳ 明朝" w:hAnsi="ＭＳ 明朝" w:hint="eastAsia"/>
        </w:rPr>
        <w:t>第１２条　乙は､業務の実施上知り得た秘密を秘密として保持し、これを第三者に開示してはならない。</w:t>
      </w:r>
    </w:p>
    <w:p w14:paraId="2AE3F40B" w14:textId="77777777" w:rsidR="000A6111" w:rsidRPr="00311420" w:rsidRDefault="000A6111" w:rsidP="000A6111">
      <w:pPr>
        <w:spacing w:line="320" w:lineRule="exact"/>
        <w:ind w:left="528" w:hangingChars="220" w:hanging="528"/>
        <w:rPr>
          <w:rFonts w:ascii="ＭＳ 明朝" w:eastAsia="ＭＳ 明朝" w:hAnsi="ＭＳ 明朝"/>
        </w:rPr>
      </w:pPr>
    </w:p>
    <w:p w14:paraId="06162171"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（安全措置）</w:t>
      </w:r>
    </w:p>
    <w:p w14:paraId="1A0D9E8E" w14:textId="77777777" w:rsidR="000A6111" w:rsidRPr="00311420" w:rsidRDefault="000A6111" w:rsidP="000A6111">
      <w:pPr>
        <w:spacing w:line="320" w:lineRule="exact"/>
        <w:ind w:left="528" w:hangingChars="220" w:hanging="528"/>
        <w:rPr>
          <w:rFonts w:ascii="ＭＳ 明朝" w:eastAsia="ＭＳ 明朝" w:hAnsi="ＭＳ 明朝"/>
        </w:rPr>
      </w:pPr>
      <w:r w:rsidRPr="00311420">
        <w:rPr>
          <w:rFonts w:ascii="ＭＳ 明朝" w:eastAsia="ＭＳ 明朝" w:hAnsi="ＭＳ 明朝" w:hint="eastAsia"/>
        </w:rPr>
        <w:t>第１３条  通訳要員が役務提供の過程中において傷害を受けた場合は乙が責任を負い、中国の法律により処理するものとし、甲は一切の責任を負わないものとする。</w:t>
      </w:r>
    </w:p>
    <w:p w14:paraId="17887166" w14:textId="77777777" w:rsidR="000A6111" w:rsidRPr="00311420" w:rsidRDefault="000A6111" w:rsidP="000A6111">
      <w:pPr>
        <w:spacing w:line="320" w:lineRule="exact"/>
        <w:ind w:left="528" w:hangingChars="220" w:hanging="528"/>
        <w:rPr>
          <w:rFonts w:ascii="ＭＳ 明朝" w:eastAsia="ＭＳ 明朝" w:hAnsi="ＭＳ 明朝"/>
        </w:rPr>
      </w:pPr>
    </w:p>
    <w:p w14:paraId="6873184A"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（個人情報の保護）</w:t>
      </w:r>
    </w:p>
    <w:p w14:paraId="2277BE9A" w14:textId="77777777" w:rsidR="000A6111" w:rsidRPr="00311420" w:rsidRDefault="000A6111" w:rsidP="000A6111">
      <w:pPr>
        <w:spacing w:line="320" w:lineRule="exact"/>
        <w:ind w:left="480" w:hangingChars="200" w:hanging="480"/>
        <w:rPr>
          <w:rFonts w:ascii="ＭＳ 明朝" w:eastAsia="ＭＳ 明朝" w:hAnsi="ＭＳ 明朝"/>
        </w:rPr>
      </w:pPr>
      <w:r w:rsidRPr="00311420">
        <w:rPr>
          <w:rFonts w:ascii="ＭＳ 明朝" w:eastAsia="ＭＳ 明朝" w:hAnsi="ＭＳ 明朝" w:hint="eastAsia"/>
        </w:rPr>
        <w:t>第１４条　乙は、甲の保有する個人情報の取扱いに関し、以下の義務を負うものとする。</w:t>
      </w:r>
    </w:p>
    <w:p w14:paraId="66D7ED1D" w14:textId="77777777" w:rsidR="000A6111" w:rsidRPr="00311420" w:rsidRDefault="000A6111" w:rsidP="000A6111">
      <w:pPr>
        <w:spacing w:line="320" w:lineRule="exact"/>
        <w:ind w:leftChars="44" w:left="740" w:hangingChars="264" w:hanging="634"/>
        <w:rPr>
          <w:rFonts w:ascii="ＭＳ 明朝" w:eastAsia="ＭＳ 明朝" w:hAnsi="ＭＳ 明朝"/>
        </w:rPr>
      </w:pPr>
      <w:r w:rsidRPr="00311420">
        <w:rPr>
          <w:rFonts w:ascii="ＭＳ 明朝" w:eastAsia="ＭＳ 明朝" w:hAnsi="ＭＳ 明朝" w:hint="eastAsia"/>
        </w:rPr>
        <w:t xml:space="preserve">　（１）改ざん又は業務の履行に必要な範囲を超えて利用、提供、複製してはならない。</w:t>
      </w:r>
    </w:p>
    <w:p w14:paraId="04B06335" w14:textId="77777777" w:rsidR="000A6111" w:rsidRPr="00311420" w:rsidRDefault="000A6111" w:rsidP="000A6111">
      <w:pPr>
        <w:spacing w:line="320" w:lineRule="exact"/>
        <w:ind w:leftChars="44" w:left="740" w:hangingChars="264" w:hanging="634"/>
        <w:rPr>
          <w:rFonts w:ascii="ＭＳ 明朝" w:eastAsia="ＭＳ 明朝" w:hAnsi="ＭＳ 明朝"/>
        </w:rPr>
      </w:pPr>
      <w:r w:rsidRPr="00311420">
        <w:rPr>
          <w:rFonts w:ascii="ＭＳ 明朝" w:eastAsia="ＭＳ 明朝" w:hAnsi="ＭＳ 明朝" w:hint="eastAsia"/>
        </w:rPr>
        <w:t xml:space="preserve">　（２</w:t>
      </w:r>
      <w:r w:rsidRPr="00311420">
        <w:rPr>
          <w:rFonts w:ascii="ＭＳ 明朝" w:eastAsia="ＭＳ 明朝" w:hAnsi="ＭＳ 明朝"/>
        </w:rPr>
        <w:t>）</w:t>
      </w:r>
      <w:r w:rsidRPr="00311420">
        <w:rPr>
          <w:rFonts w:ascii="ＭＳ 明朝" w:eastAsia="ＭＳ 明朝" w:hAnsi="ＭＳ 明朝" w:hint="eastAsia"/>
        </w:rPr>
        <w:t>個人情報の適切な管理の為に必要な措置を講じること。特に個人情報を扱う端末の外部への持ち出しは、甲が認めるときを除き、これを行ってはならない。</w:t>
      </w:r>
    </w:p>
    <w:p w14:paraId="7DDA8A6B" w14:textId="77777777" w:rsidR="000A6111" w:rsidRPr="00311420" w:rsidRDefault="000A6111" w:rsidP="000A6111">
      <w:pPr>
        <w:spacing w:line="320" w:lineRule="exact"/>
        <w:ind w:leftChars="44" w:left="740" w:hangingChars="264" w:hanging="634"/>
        <w:rPr>
          <w:rFonts w:ascii="ＭＳ 明朝" w:eastAsia="ＭＳ 明朝" w:hAnsi="ＭＳ 明朝"/>
        </w:rPr>
      </w:pPr>
      <w:r w:rsidRPr="00311420">
        <w:rPr>
          <w:rFonts w:ascii="ＭＳ 明朝" w:eastAsia="ＭＳ 明朝" w:hAnsi="ＭＳ 明朝" w:hint="eastAsia"/>
        </w:rPr>
        <w:t xml:space="preserve">　（３）本契約履行期間後、速やかに保有個人情報を甲に返却又は消却すること。</w:t>
      </w:r>
    </w:p>
    <w:p w14:paraId="43FD247B" w14:textId="77777777" w:rsidR="000A6111" w:rsidRPr="00311420" w:rsidRDefault="000A6111" w:rsidP="000A6111">
      <w:pPr>
        <w:spacing w:line="320" w:lineRule="exact"/>
        <w:ind w:firstLineChars="198" w:firstLine="475"/>
        <w:rPr>
          <w:rFonts w:ascii="ＭＳ 明朝" w:eastAsia="ＭＳ 明朝" w:hAnsi="ＭＳ 明朝"/>
        </w:rPr>
      </w:pPr>
      <w:r w:rsidRPr="00311420">
        <w:rPr>
          <w:rFonts w:ascii="ＭＳ 明朝" w:eastAsia="ＭＳ 明朝" w:hAnsi="ＭＳ 明朝" w:hint="eastAsia"/>
        </w:rPr>
        <w:t>２　前項の規程は本契約が終了した場合においても同様とする。</w:t>
      </w:r>
    </w:p>
    <w:p w14:paraId="616D5507" w14:textId="77777777" w:rsidR="000A6111" w:rsidRPr="00311420" w:rsidRDefault="000A6111" w:rsidP="000A6111">
      <w:pPr>
        <w:spacing w:line="320" w:lineRule="exact"/>
        <w:rPr>
          <w:rFonts w:ascii="ＭＳ 明朝" w:eastAsia="ＭＳ 明朝" w:hAnsi="ＭＳ 明朝"/>
        </w:rPr>
      </w:pPr>
    </w:p>
    <w:p w14:paraId="3A63DF49"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（疑義及び契約書に定めのない事項の決定）</w:t>
      </w:r>
    </w:p>
    <w:p w14:paraId="2479C305" w14:textId="77777777" w:rsidR="000A6111" w:rsidRPr="00311420" w:rsidRDefault="000A6111" w:rsidP="000A6111">
      <w:pPr>
        <w:spacing w:line="320" w:lineRule="exact"/>
        <w:ind w:left="528" w:hangingChars="220" w:hanging="528"/>
        <w:rPr>
          <w:rFonts w:ascii="ＭＳ 明朝" w:eastAsia="ＭＳ 明朝" w:hAnsi="ＭＳ 明朝"/>
        </w:rPr>
      </w:pPr>
      <w:r w:rsidRPr="00311420">
        <w:rPr>
          <w:rFonts w:ascii="ＭＳ 明朝" w:eastAsia="ＭＳ 明朝" w:hAnsi="ＭＳ 明朝" w:hint="eastAsia"/>
        </w:rPr>
        <w:t>第１５条　この契約に定めのない事項又はこの契約の条項について疑義が生じた場合は、必要に応じて甲乙双方協議して定めるものとする。</w:t>
      </w:r>
    </w:p>
    <w:p w14:paraId="6E3B65F0" w14:textId="77777777" w:rsidR="000A6111" w:rsidRPr="00311420" w:rsidRDefault="000A6111" w:rsidP="000A6111">
      <w:pPr>
        <w:spacing w:line="320" w:lineRule="exact"/>
        <w:ind w:left="528" w:hangingChars="220" w:hanging="528"/>
        <w:rPr>
          <w:rFonts w:ascii="ＭＳ 明朝" w:eastAsia="ＭＳ 明朝" w:hAnsi="ＭＳ 明朝"/>
        </w:rPr>
      </w:pPr>
    </w:p>
    <w:p w14:paraId="77C2A132" w14:textId="77777777" w:rsidR="000A6111" w:rsidRPr="00311420" w:rsidRDefault="000A6111" w:rsidP="000A6111">
      <w:pPr>
        <w:spacing w:line="320" w:lineRule="exact"/>
        <w:rPr>
          <w:rFonts w:ascii="ＭＳ 明朝" w:eastAsia="ＭＳ 明朝" w:hAnsi="ＭＳ 明朝"/>
        </w:rPr>
      </w:pPr>
      <w:r w:rsidRPr="00311420">
        <w:rPr>
          <w:rFonts w:ascii="ＭＳ 明朝" w:eastAsia="ＭＳ 明朝" w:hAnsi="ＭＳ 明朝" w:hint="eastAsia"/>
        </w:rPr>
        <w:t xml:space="preserve">　上記契約の締結を証するため､契約書２通を作成し甲乙両者記名捺印の上各自その１通を保有するものとする。</w:t>
      </w:r>
    </w:p>
    <w:p w14:paraId="00AEE27F" w14:textId="77777777" w:rsidR="000A6111" w:rsidRPr="00311420" w:rsidRDefault="000A6111" w:rsidP="000A6111">
      <w:pPr>
        <w:spacing w:line="320" w:lineRule="exact"/>
        <w:rPr>
          <w:rFonts w:ascii="ＭＳ 明朝" w:eastAsia="ＭＳ 明朝" w:hAnsi="ＭＳ 明朝"/>
        </w:rPr>
      </w:pPr>
    </w:p>
    <w:p w14:paraId="5033C1D5" w14:textId="6DEF7CC7" w:rsidR="000A6111" w:rsidRPr="00311420" w:rsidRDefault="000A6111" w:rsidP="000A6111">
      <w:pPr>
        <w:spacing w:line="320" w:lineRule="exact"/>
        <w:jc w:val="right"/>
        <w:rPr>
          <w:rFonts w:ascii="ＭＳ 明朝" w:eastAsia="ＭＳ 明朝" w:hAnsi="ＭＳ 明朝"/>
          <w:lang w:eastAsia="zh-TW"/>
        </w:rPr>
      </w:pPr>
      <w:r w:rsidRPr="00311420">
        <w:rPr>
          <w:rFonts w:ascii="ＭＳ 明朝" w:eastAsia="ＭＳ 明朝" w:hAnsi="ＭＳ 明朝" w:hint="eastAsia"/>
        </w:rPr>
        <w:t xml:space="preserve">　</w:t>
      </w:r>
      <w:r>
        <w:rPr>
          <w:rFonts w:ascii="ＭＳ 明朝" w:eastAsia="ＭＳ 明朝" w:hAnsi="ＭＳ 明朝" w:hint="eastAsia"/>
          <w:lang w:eastAsia="zh-CN"/>
        </w:rPr>
        <w:t>2019</w:t>
      </w:r>
      <w:r w:rsidRPr="00311420">
        <w:rPr>
          <w:rFonts w:ascii="ＭＳ 明朝" w:eastAsia="ＭＳ 明朝" w:hAnsi="ＭＳ 明朝" w:hint="eastAsia"/>
          <w:lang w:eastAsia="zh-TW"/>
        </w:rPr>
        <w:t>年</w:t>
      </w:r>
      <w:r w:rsidR="002E290F">
        <w:rPr>
          <w:rFonts w:ascii="ＭＳ 明朝" w:eastAsia="ＭＳ 明朝" w:hAnsi="ＭＳ 明朝" w:hint="eastAsia"/>
          <w:lang w:eastAsia="zh-CN"/>
        </w:rPr>
        <w:t>5</w:t>
      </w:r>
      <w:r w:rsidRPr="00311420">
        <w:rPr>
          <w:rFonts w:ascii="ＭＳ 明朝" w:eastAsia="ＭＳ 明朝" w:hAnsi="ＭＳ 明朝" w:hint="eastAsia"/>
          <w:lang w:eastAsia="zh-TW"/>
        </w:rPr>
        <w:t>月</w:t>
      </w:r>
      <w:r w:rsidR="00E143EB">
        <w:rPr>
          <w:rFonts w:ascii="ＭＳ 明朝" w:eastAsia="ＭＳ 明朝" w:hAnsi="ＭＳ 明朝" w:hint="eastAsia"/>
          <w:lang w:eastAsia="zh-CN"/>
        </w:rPr>
        <w:t>30</w:t>
      </w:r>
      <w:r w:rsidRPr="00311420">
        <w:rPr>
          <w:rFonts w:ascii="ＭＳ 明朝" w:eastAsia="ＭＳ 明朝" w:hAnsi="ＭＳ 明朝" w:hint="eastAsia"/>
          <w:lang w:eastAsia="zh-TW"/>
        </w:rPr>
        <w:t>日</w:t>
      </w:r>
    </w:p>
    <w:p w14:paraId="6C9FDBD9" w14:textId="77777777" w:rsidR="000A6111" w:rsidRPr="00311420" w:rsidRDefault="000A6111" w:rsidP="000A6111">
      <w:pPr>
        <w:spacing w:line="320" w:lineRule="exact"/>
        <w:rPr>
          <w:rFonts w:ascii="ＭＳ 明朝" w:eastAsia="ＭＳ 明朝" w:hAnsi="ＭＳ 明朝"/>
          <w:lang w:eastAsia="zh-TW"/>
        </w:rPr>
      </w:pPr>
    </w:p>
    <w:p w14:paraId="4BC20679" w14:textId="77777777" w:rsidR="000A6111" w:rsidRPr="00311420" w:rsidRDefault="000A6111" w:rsidP="000A6111">
      <w:pPr>
        <w:spacing w:line="320" w:lineRule="exact"/>
        <w:rPr>
          <w:rFonts w:ascii="ＭＳ 明朝" w:eastAsia="ＭＳ 明朝" w:hAnsi="ＭＳ 明朝"/>
          <w:lang w:eastAsia="zh-TW"/>
        </w:rPr>
      </w:pPr>
    </w:p>
    <w:p w14:paraId="6D7F267F" w14:textId="77777777" w:rsidR="000A6111" w:rsidRPr="00311420" w:rsidRDefault="000A6111" w:rsidP="000A6111">
      <w:pPr>
        <w:tabs>
          <w:tab w:val="left" w:pos="1320"/>
          <w:tab w:val="left" w:pos="7370"/>
        </w:tabs>
        <w:spacing w:line="320" w:lineRule="exact"/>
        <w:ind w:left="480"/>
        <w:rPr>
          <w:rFonts w:ascii="ＭＳ 明朝" w:eastAsia="ＭＳ 明朝" w:hAnsi="ＭＳ 明朝"/>
          <w:lang w:eastAsia="zh-CN"/>
        </w:rPr>
      </w:pPr>
      <w:r w:rsidRPr="00311420">
        <w:rPr>
          <w:rFonts w:ascii="ＭＳ 明朝" w:eastAsia="ＭＳ 明朝" w:hAnsi="ＭＳ 明朝" w:hint="eastAsia"/>
          <w:lang w:eastAsia="zh-CN"/>
        </w:rPr>
        <w:t>甲</w:t>
      </w:r>
      <w:r w:rsidRPr="00311420">
        <w:rPr>
          <w:rFonts w:ascii="ＭＳ 明朝" w:eastAsia="ＭＳ 明朝" w:hAnsi="ＭＳ 明朝" w:hint="eastAsia"/>
          <w:lang w:eastAsia="zh-CN"/>
        </w:rPr>
        <w:tab/>
        <w:t>北京市朝陽区東三環北路5号北京発展大厦400号　　〒100004</w:t>
      </w:r>
    </w:p>
    <w:p w14:paraId="348F001E" w14:textId="77777777" w:rsidR="000A6111" w:rsidRDefault="000A6111" w:rsidP="000A6111">
      <w:pPr>
        <w:spacing w:line="320" w:lineRule="exact"/>
        <w:ind w:left="480"/>
        <w:rPr>
          <w:rFonts w:ascii="ＭＳ 明朝" w:eastAsia="ＭＳ 明朝" w:hAnsi="ＭＳ 明朝"/>
          <w:lang w:eastAsia="zh-TW"/>
        </w:rPr>
      </w:pPr>
      <w:r w:rsidRPr="00311420">
        <w:rPr>
          <w:rFonts w:ascii="ＭＳ 明朝" w:eastAsia="ＭＳ 明朝" w:hAnsi="ＭＳ 明朝" w:hint="eastAsia"/>
          <w:lang w:eastAsia="zh-CN"/>
        </w:rPr>
        <w:tab/>
      </w:r>
      <w:r>
        <w:rPr>
          <w:rFonts w:ascii="ＭＳ 明朝" w:eastAsia="ＭＳ 明朝" w:hAnsi="ＭＳ 明朝" w:hint="eastAsia"/>
          <w:lang w:eastAsia="zh-CN"/>
        </w:rPr>
        <w:t xml:space="preserve">　　</w:t>
      </w:r>
      <w:r w:rsidRPr="00311420">
        <w:rPr>
          <w:rFonts w:ascii="ＭＳ 明朝" w:eastAsia="ＭＳ 明朝" w:hAnsi="ＭＳ 明朝" w:hint="eastAsia"/>
          <w:lang w:eastAsia="zh-TW"/>
        </w:rPr>
        <w:t>電話番号010-6590-9250</w:t>
      </w:r>
    </w:p>
    <w:p w14:paraId="67A1C701" w14:textId="0E946424" w:rsidR="000A6111" w:rsidRPr="00311420" w:rsidRDefault="000A6111" w:rsidP="000A6111">
      <w:pPr>
        <w:spacing w:line="320" w:lineRule="exact"/>
        <w:ind w:left="480" w:firstLineChars="400" w:firstLine="960"/>
        <w:rPr>
          <w:rFonts w:ascii="ＭＳ 明朝" w:eastAsia="ＭＳ 明朝" w:hAnsi="ＭＳ 明朝"/>
          <w:lang w:eastAsia="zh-TW"/>
        </w:rPr>
      </w:pPr>
      <w:r w:rsidRPr="00311420">
        <w:rPr>
          <w:rFonts w:ascii="ＭＳ 明朝" w:eastAsia="ＭＳ 明朝" w:hAnsi="ＭＳ 明朝" w:hint="eastAsia"/>
          <w:lang w:eastAsia="zh-TW"/>
        </w:rPr>
        <w:t>FAX番号010-6590-9260</w:t>
      </w:r>
    </w:p>
    <w:p w14:paraId="445C6367" w14:textId="77777777" w:rsidR="000A6111" w:rsidRPr="00311420" w:rsidRDefault="000A6111" w:rsidP="000A6111">
      <w:pPr>
        <w:tabs>
          <w:tab w:val="left" w:pos="1320"/>
          <w:tab w:val="left" w:pos="2640"/>
        </w:tabs>
        <w:spacing w:line="320" w:lineRule="exact"/>
        <w:ind w:left="480"/>
        <w:rPr>
          <w:rFonts w:ascii="ＭＳ 明朝" w:eastAsia="ＭＳ 明朝" w:hAnsi="ＭＳ 明朝"/>
          <w:lang w:eastAsia="zh-CN"/>
        </w:rPr>
      </w:pPr>
      <w:r w:rsidRPr="00311420">
        <w:rPr>
          <w:rFonts w:ascii="ＭＳ 明朝" w:eastAsia="ＭＳ 明朝" w:hAnsi="ＭＳ 明朝" w:hint="eastAsia"/>
          <w:lang w:eastAsia="zh-TW"/>
        </w:rPr>
        <w:tab/>
        <w:t xml:space="preserve">独立行政法人国際協力機構　</w:t>
      </w:r>
    </w:p>
    <w:p w14:paraId="275E51CB" w14:textId="77777777" w:rsidR="000A6111" w:rsidRPr="00311420" w:rsidRDefault="000A6111" w:rsidP="000A6111">
      <w:pPr>
        <w:tabs>
          <w:tab w:val="left" w:pos="1320"/>
          <w:tab w:val="left" w:pos="2640"/>
        </w:tabs>
        <w:spacing w:line="320" w:lineRule="exact"/>
        <w:ind w:left="480"/>
        <w:rPr>
          <w:rFonts w:ascii="ＭＳ 明朝" w:eastAsia="ＭＳ 明朝" w:hAnsi="ＭＳ 明朝"/>
          <w:lang w:eastAsia="zh-TW"/>
        </w:rPr>
      </w:pPr>
      <w:r w:rsidRPr="00311420">
        <w:rPr>
          <w:rFonts w:ascii="ＭＳ 明朝" w:eastAsia="ＭＳ 明朝" w:hAnsi="ＭＳ 明朝" w:hint="eastAsia"/>
          <w:lang w:eastAsia="zh-TW"/>
        </w:rPr>
        <w:t xml:space="preserve">　　　</w:t>
      </w:r>
      <w:r>
        <w:rPr>
          <w:rFonts w:ascii="ＭＳ 明朝" w:eastAsia="ＭＳ 明朝" w:hAnsi="ＭＳ 明朝" w:hint="eastAsia"/>
          <w:lang w:eastAsia="zh-TW"/>
        </w:rPr>
        <w:t xml:space="preserve"> </w:t>
      </w:r>
      <w:r w:rsidRPr="00311420">
        <w:rPr>
          <w:rFonts w:ascii="ＭＳ 明朝" w:eastAsia="ＭＳ 明朝" w:hAnsi="ＭＳ 明朝" w:hint="eastAsia"/>
          <w:lang w:eastAsia="zh-TW"/>
        </w:rPr>
        <w:t>中華人民共和国事務所</w:t>
      </w:r>
    </w:p>
    <w:p w14:paraId="68749762" w14:textId="77777777" w:rsidR="000A6111" w:rsidRPr="00B32B7C" w:rsidRDefault="000A6111" w:rsidP="000A6111">
      <w:pPr>
        <w:tabs>
          <w:tab w:val="left" w:pos="1320"/>
        </w:tabs>
        <w:spacing w:line="320" w:lineRule="exact"/>
        <w:ind w:left="480"/>
        <w:rPr>
          <w:rFonts w:ascii="ＭＳ 明朝" w:eastAsia="ＭＳ 明朝" w:hAnsi="ＭＳ 明朝"/>
          <w:lang w:eastAsia="zh-CN"/>
        </w:rPr>
      </w:pPr>
      <w:r w:rsidRPr="00311420">
        <w:rPr>
          <w:rFonts w:ascii="ＭＳ 明朝" w:eastAsia="ＭＳ 明朝" w:hAnsi="ＭＳ 明朝" w:hint="eastAsia"/>
          <w:lang w:eastAsia="zh-TW"/>
        </w:rPr>
        <w:tab/>
        <w:t xml:space="preserve">所長　</w:t>
      </w:r>
      <w:r>
        <w:rPr>
          <w:rFonts w:ascii="ＭＳ 明朝" w:eastAsia="ＭＳ 明朝" w:hAnsi="ＭＳ 明朝" w:hint="eastAsia"/>
          <w:lang w:eastAsia="zh-CN"/>
        </w:rPr>
        <w:t>中里　太治</w:t>
      </w:r>
    </w:p>
    <w:p w14:paraId="5BE0851C" w14:textId="77777777" w:rsidR="000A6111" w:rsidRPr="00311420" w:rsidRDefault="000A6111" w:rsidP="000A6111">
      <w:pPr>
        <w:tabs>
          <w:tab w:val="left" w:pos="1320"/>
        </w:tabs>
        <w:spacing w:line="320" w:lineRule="exact"/>
        <w:ind w:left="480"/>
        <w:rPr>
          <w:rFonts w:ascii="ＭＳ 明朝" w:eastAsia="ＭＳ 明朝" w:hAnsi="ＭＳ 明朝"/>
          <w:lang w:eastAsia="zh-CN"/>
        </w:rPr>
      </w:pPr>
    </w:p>
    <w:p w14:paraId="4F5F5C56" w14:textId="77777777" w:rsidR="000A6111" w:rsidRPr="00311420" w:rsidRDefault="000A6111" w:rsidP="000A6111">
      <w:pPr>
        <w:tabs>
          <w:tab w:val="left" w:pos="1320"/>
        </w:tabs>
        <w:spacing w:line="320" w:lineRule="exact"/>
        <w:ind w:left="480"/>
        <w:rPr>
          <w:rFonts w:ascii="ＭＳ 明朝" w:eastAsia="ＭＳ 明朝" w:hAnsi="ＭＳ 明朝"/>
          <w:lang w:eastAsia="zh-CN"/>
        </w:rPr>
      </w:pPr>
    </w:p>
    <w:p w14:paraId="18662EEE" w14:textId="77777777" w:rsidR="000A6111" w:rsidRPr="00311420" w:rsidRDefault="000A6111" w:rsidP="000A6111">
      <w:pPr>
        <w:tabs>
          <w:tab w:val="left" w:pos="1320"/>
        </w:tabs>
        <w:spacing w:line="320" w:lineRule="exact"/>
        <w:ind w:left="480"/>
        <w:rPr>
          <w:rFonts w:ascii="ＭＳ 明朝" w:eastAsia="ＭＳ 明朝" w:hAnsi="ＭＳ 明朝"/>
          <w:lang w:eastAsia="zh-CN"/>
        </w:rPr>
      </w:pPr>
      <w:r w:rsidRPr="00311420">
        <w:rPr>
          <w:rFonts w:ascii="ＭＳ 明朝" w:eastAsia="ＭＳ 明朝" w:hAnsi="ＭＳ 明朝" w:hint="eastAsia"/>
          <w:lang w:eastAsia="zh-TW"/>
        </w:rPr>
        <w:tab/>
      </w:r>
      <w:r w:rsidRPr="00311420">
        <w:rPr>
          <w:rFonts w:ascii="ＭＳ 明朝" w:eastAsia="ＭＳ 明朝" w:hAnsi="ＭＳ 明朝" w:hint="eastAsia"/>
          <w:lang w:eastAsia="zh-CN"/>
        </w:rPr>
        <w:t xml:space="preserve">署名　</w:t>
      </w:r>
      <w:r w:rsidRPr="00311420">
        <w:rPr>
          <w:rFonts w:ascii="ＭＳ 明朝" w:eastAsia="ＭＳ 明朝" w:hAnsi="ＭＳ 明朝" w:hint="eastAsia"/>
          <w:u w:val="single"/>
          <w:lang w:eastAsia="zh-CN"/>
        </w:rPr>
        <w:t xml:space="preserve">　　　　　　　　　　　　　　</w:t>
      </w:r>
    </w:p>
    <w:p w14:paraId="23231237" w14:textId="77777777" w:rsidR="000A6111" w:rsidRDefault="000A6111" w:rsidP="000A6111">
      <w:pPr>
        <w:tabs>
          <w:tab w:val="left" w:pos="1320"/>
        </w:tabs>
        <w:spacing w:line="320" w:lineRule="exact"/>
        <w:ind w:left="480"/>
        <w:rPr>
          <w:rFonts w:ascii="ＭＳ 明朝" w:eastAsia="ＭＳ 明朝" w:hAnsi="ＭＳ 明朝"/>
        </w:rPr>
      </w:pPr>
    </w:p>
    <w:p w14:paraId="137E92D6" w14:textId="77777777" w:rsidR="000A6111" w:rsidRPr="00311420" w:rsidRDefault="000A6111" w:rsidP="000A6111">
      <w:pPr>
        <w:tabs>
          <w:tab w:val="left" w:pos="1320"/>
        </w:tabs>
        <w:spacing w:line="320" w:lineRule="exact"/>
        <w:ind w:left="480"/>
        <w:rPr>
          <w:rFonts w:ascii="ＭＳ 明朝" w:eastAsia="ＭＳ 明朝" w:hAnsi="ＭＳ 明朝"/>
        </w:rPr>
      </w:pPr>
    </w:p>
    <w:p w14:paraId="79D3E0D3" w14:textId="77777777" w:rsidR="000A6111" w:rsidRPr="00920124" w:rsidRDefault="000A6111" w:rsidP="000A6111">
      <w:pPr>
        <w:tabs>
          <w:tab w:val="left" w:pos="1320"/>
          <w:tab w:val="left" w:pos="7480"/>
        </w:tabs>
        <w:spacing w:line="320" w:lineRule="exact"/>
        <w:ind w:left="480"/>
        <w:rPr>
          <w:rFonts w:ascii="ＭＳ 明朝" w:eastAsia="ＭＳ 明朝" w:hAnsi="ＭＳ 明朝"/>
        </w:rPr>
      </w:pPr>
      <w:r w:rsidRPr="00311420">
        <w:rPr>
          <w:rFonts w:ascii="ＭＳ 明朝" w:eastAsia="ＭＳ 明朝" w:hAnsi="ＭＳ 明朝" w:hint="eastAsia"/>
          <w:lang w:eastAsia="zh-TW"/>
        </w:rPr>
        <w:t>乙</w:t>
      </w:r>
      <w:r w:rsidRPr="00311420">
        <w:rPr>
          <w:rFonts w:ascii="ＭＳ 明朝" w:eastAsia="ＭＳ 明朝" w:hAnsi="ＭＳ 明朝" w:hint="eastAsia"/>
          <w:lang w:eastAsia="zh-TW"/>
        </w:rPr>
        <w:tab/>
      </w:r>
    </w:p>
    <w:p w14:paraId="0EB4CA4C" w14:textId="77777777" w:rsidR="000A6111" w:rsidRDefault="000A6111" w:rsidP="000A6111">
      <w:pPr>
        <w:jc w:val="left"/>
        <w:rPr>
          <w:rFonts w:ascii="ＭＳ 明朝" w:eastAsia="ＭＳ 明朝" w:hAnsi="ＭＳ 明朝"/>
        </w:rPr>
      </w:pPr>
      <w:r w:rsidRPr="00311420">
        <w:rPr>
          <w:rFonts w:ascii="ＭＳ 明朝" w:eastAsia="ＭＳ 明朝" w:hAnsi="ＭＳ 明朝" w:hint="eastAsia"/>
        </w:rPr>
        <w:t xml:space="preserve">　　</w:t>
      </w:r>
    </w:p>
    <w:p w14:paraId="7AF56EBF" w14:textId="77777777" w:rsidR="000A6111" w:rsidRDefault="000A6111" w:rsidP="000A6111">
      <w:pPr>
        <w:jc w:val="left"/>
        <w:rPr>
          <w:rFonts w:ascii="ＭＳ 明朝" w:eastAsia="ＭＳ 明朝" w:hAnsi="ＭＳ 明朝"/>
        </w:rPr>
      </w:pPr>
    </w:p>
    <w:p w14:paraId="14DDF597" w14:textId="77777777" w:rsidR="000A6111" w:rsidRDefault="000A6111" w:rsidP="000A6111">
      <w:pPr>
        <w:jc w:val="left"/>
        <w:rPr>
          <w:rFonts w:ascii="ＭＳ 明朝" w:eastAsia="ＭＳ 明朝" w:hAnsi="ＭＳ 明朝"/>
        </w:rPr>
      </w:pPr>
    </w:p>
    <w:p w14:paraId="1DE8CAE8" w14:textId="77777777" w:rsidR="000A6111" w:rsidRDefault="000A6111" w:rsidP="000A6111">
      <w:pPr>
        <w:jc w:val="left"/>
        <w:rPr>
          <w:rFonts w:ascii="ＭＳ 明朝" w:eastAsia="ＭＳ 明朝" w:hAnsi="ＭＳ 明朝"/>
        </w:rPr>
      </w:pPr>
    </w:p>
    <w:p w14:paraId="7468FD18" w14:textId="20AE1072" w:rsidR="0090608B" w:rsidRDefault="000A6111" w:rsidP="000A6111">
      <w:pPr>
        <w:jc w:val="left"/>
        <w:rPr>
          <w:rFonts w:ascii="ＭＳ 明朝" w:eastAsia="ＭＳ 明朝" w:hAnsi="ＭＳ 明朝"/>
          <w:lang w:eastAsia="zh-CN"/>
        </w:rPr>
      </w:pPr>
      <w:r w:rsidRPr="00311420">
        <w:rPr>
          <w:rFonts w:ascii="ＭＳ 明朝" w:eastAsia="ＭＳ 明朝" w:hAnsi="ＭＳ 明朝" w:hint="eastAsia"/>
          <w:lang w:eastAsia="zh-TW"/>
        </w:rPr>
        <w:t xml:space="preserve">　</w:t>
      </w:r>
      <w:r>
        <w:rPr>
          <w:rFonts w:ascii="ＭＳ 明朝" w:eastAsia="ＭＳ 明朝" w:hAnsi="ＭＳ 明朝" w:hint="eastAsia"/>
        </w:rPr>
        <w:t xml:space="preserve">　　　　</w:t>
      </w:r>
      <w:r w:rsidRPr="00311420">
        <w:rPr>
          <w:rFonts w:ascii="ＭＳ 明朝" w:eastAsia="ＭＳ 明朝" w:hAnsi="ＭＳ 明朝" w:hint="eastAsia"/>
          <w:lang w:eastAsia="zh-TW"/>
        </w:rPr>
        <w:t xml:space="preserve">署名　</w:t>
      </w:r>
      <w:r w:rsidRPr="00311420">
        <w:rPr>
          <w:rFonts w:ascii="ＭＳ 明朝" w:eastAsia="ＭＳ 明朝" w:hAnsi="ＭＳ 明朝" w:hint="eastAsia"/>
          <w:u w:val="single"/>
          <w:lang w:eastAsia="zh-TW"/>
        </w:rPr>
        <w:t xml:space="preserve">　　　　　　</w:t>
      </w:r>
    </w:p>
    <w:p w14:paraId="7AC26BBD" w14:textId="77777777" w:rsidR="00DB6777" w:rsidRDefault="00DB6777" w:rsidP="001B4836">
      <w:pPr>
        <w:autoSpaceDE w:val="0"/>
        <w:autoSpaceDN w:val="0"/>
        <w:adjustRightInd w:val="0"/>
        <w:ind w:left="720" w:hanging="720"/>
        <w:jc w:val="left"/>
        <w:rPr>
          <w:rFonts w:hAnsi="ＭＳ ゴシック"/>
          <w:kern w:val="0"/>
          <w:sz w:val="40"/>
          <w:szCs w:val="40"/>
          <w:lang w:eastAsia="zh-CN"/>
        </w:rPr>
      </w:pPr>
    </w:p>
    <w:p w14:paraId="0FAC32C4" w14:textId="77777777" w:rsidR="00053D6F" w:rsidRDefault="00053D6F" w:rsidP="001B4836">
      <w:pPr>
        <w:autoSpaceDE w:val="0"/>
        <w:autoSpaceDN w:val="0"/>
        <w:adjustRightInd w:val="0"/>
        <w:ind w:left="720" w:hanging="720"/>
        <w:jc w:val="left"/>
        <w:rPr>
          <w:rFonts w:hAnsi="ＭＳ ゴシック"/>
          <w:kern w:val="0"/>
          <w:sz w:val="40"/>
          <w:szCs w:val="40"/>
          <w:lang w:eastAsia="zh-CN"/>
        </w:rPr>
      </w:pPr>
    </w:p>
    <w:p w14:paraId="5C243B7B" w14:textId="77777777" w:rsidR="00053D6F" w:rsidRDefault="00053D6F" w:rsidP="001B4836">
      <w:pPr>
        <w:autoSpaceDE w:val="0"/>
        <w:autoSpaceDN w:val="0"/>
        <w:adjustRightInd w:val="0"/>
        <w:ind w:left="720" w:hanging="720"/>
        <w:jc w:val="left"/>
        <w:rPr>
          <w:rFonts w:hAnsi="ＭＳ ゴシック"/>
          <w:kern w:val="0"/>
          <w:sz w:val="40"/>
          <w:szCs w:val="40"/>
          <w:lang w:eastAsia="zh-CN"/>
        </w:rPr>
      </w:pPr>
    </w:p>
    <w:p w14:paraId="750AB2F3" w14:textId="77777777" w:rsidR="00053D6F" w:rsidRDefault="00053D6F" w:rsidP="001B4836">
      <w:pPr>
        <w:autoSpaceDE w:val="0"/>
        <w:autoSpaceDN w:val="0"/>
        <w:adjustRightInd w:val="0"/>
        <w:ind w:left="720" w:hanging="720"/>
        <w:jc w:val="left"/>
        <w:rPr>
          <w:rFonts w:hAnsi="ＭＳ ゴシック"/>
          <w:kern w:val="0"/>
          <w:sz w:val="40"/>
          <w:szCs w:val="40"/>
          <w:lang w:eastAsia="zh-CN"/>
        </w:rPr>
      </w:pPr>
    </w:p>
    <w:p w14:paraId="3680093E" w14:textId="77777777" w:rsidR="00053D6F" w:rsidRDefault="00053D6F" w:rsidP="001B4836">
      <w:pPr>
        <w:autoSpaceDE w:val="0"/>
        <w:autoSpaceDN w:val="0"/>
        <w:adjustRightInd w:val="0"/>
        <w:ind w:left="720" w:hanging="720"/>
        <w:jc w:val="left"/>
        <w:rPr>
          <w:rFonts w:hAnsi="ＭＳ ゴシック"/>
          <w:kern w:val="0"/>
          <w:sz w:val="40"/>
          <w:szCs w:val="40"/>
          <w:lang w:eastAsia="zh-CN"/>
        </w:rPr>
      </w:pPr>
    </w:p>
    <w:p w14:paraId="68EF57D4" w14:textId="77777777" w:rsidR="00053D6F" w:rsidRDefault="00053D6F" w:rsidP="001B4836">
      <w:pPr>
        <w:autoSpaceDE w:val="0"/>
        <w:autoSpaceDN w:val="0"/>
        <w:adjustRightInd w:val="0"/>
        <w:ind w:left="720" w:hanging="720"/>
        <w:jc w:val="left"/>
        <w:rPr>
          <w:rFonts w:hAnsi="ＭＳ ゴシック"/>
          <w:kern w:val="0"/>
          <w:sz w:val="40"/>
          <w:szCs w:val="40"/>
          <w:lang w:eastAsia="zh-CN"/>
        </w:rPr>
      </w:pPr>
    </w:p>
    <w:p w14:paraId="410944B8" w14:textId="77777777" w:rsidR="00053D6F" w:rsidRDefault="00053D6F" w:rsidP="001B4836">
      <w:pPr>
        <w:autoSpaceDE w:val="0"/>
        <w:autoSpaceDN w:val="0"/>
        <w:adjustRightInd w:val="0"/>
        <w:ind w:left="720" w:hanging="720"/>
        <w:jc w:val="left"/>
        <w:rPr>
          <w:rFonts w:hAnsi="ＭＳ ゴシック"/>
          <w:kern w:val="0"/>
          <w:sz w:val="40"/>
          <w:szCs w:val="40"/>
          <w:lang w:eastAsia="zh-CN"/>
        </w:rPr>
      </w:pPr>
    </w:p>
    <w:p w14:paraId="1B9E257B" w14:textId="77777777" w:rsidR="00053D6F" w:rsidRDefault="00053D6F" w:rsidP="001B4836">
      <w:pPr>
        <w:autoSpaceDE w:val="0"/>
        <w:autoSpaceDN w:val="0"/>
        <w:adjustRightInd w:val="0"/>
        <w:ind w:left="720" w:hanging="720"/>
        <w:jc w:val="left"/>
        <w:rPr>
          <w:rFonts w:hAnsi="ＭＳ ゴシック"/>
          <w:kern w:val="0"/>
          <w:sz w:val="40"/>
          <w:szCs w:val="40"/>
          <w:lang w:eastAsia="zh-CN"/>
        </w:rPr>
      </w:pPr>
    </w:p>
    <w:p w14:paraId="1D10A2F9" w14:textId="77777777" w:rsidR="00053D6F" w:rsidRDefault="00053D6F" w:rsidP="001B4836">
      <w:pPr>
        <w:autoSpaceDE w:val="0"/>
        <w:autoSpaceDN w:val="0"/>
        <w:adjustRightInd w:val="0"/>
        <w:ind w:left="720" w:hanging="720"/>
        <w:jc w:val="left"/>
        <w:rPr>
          <w:rFonts w:hAnsi="ＭＳ ゴシック"/>
          <w:kern w:val="0"/>
          <w:sz w:val="40"/>
          <w:szCs w:val="40"/>
          <w:lang w:eastAsia="zh-CN"/>
        </w:rPr>
      </w:pPr>
    </w:p>
    <w:p w14:paraId="2248E248" w14:textId="77777777" w:rsidR="00053D6F" w:rsidRDefault="00053D6F" w:rsidP="001B4836">
      <w:pPr>
        <w:autoSpaceDE w:val="0"/>
        <w:autoSpaceDN w:val="0"/>
        <w:adjustRightInd w:val="0"/>
        <w:ind w:left="720" w:hanging="720"/>
        <w:jc w:val="left"/>
        <w:rPr>
          <w:rFonts w:hAnsi="ＭＳ ゴシック"/>
          <w:kern w:val="0"/>
          <w:sz w:val="40"/>
          <w:szCs w:val="40"/>
          <w:lang w:eastAsia="zh-CN"/>
        </w:rPr>
      </w:pPr>
    </w:p>
    <w:p w14:paraId="611DA3FE" w14:textId="77777777" w:rsidR="00053D6F" w:rsidRDefault="00053D6F" w:rsidP="001B4836">
      <w:pPr>
        <w:autoSpaceDE w:val="0"/>
        <w:autoSpaceDN w:val="0"/>
        <w:adjustRightInd w:val="0"/>
        <w:ind w:left="720" w:hanging="720"/>
        <w:jc w:val="left"/>
        <w:rPr>
          <w:rFonts w:hAnsi="ＭＳ ゴシック"/>
          <w:kern w:val="0"/>
          <w:sz w:val="40"/>
          <w:szCs w:val="40"/>
          <w:lang w:eastAsia="zh-CN"/>
        </w:rPr>
      </w:pPr>
    </w:p>
    <w:p w14:paraId="0C6A17D8" w14:textId="50B9AED8" w:rsidR="001B4836" w:rsidRPr="005A4911" w:rsidRDefault="001B4836" w:rsidP="001B4836">
      <w:pPr>
        <w:autoSpaceDE w:val="0"/>
        <w:autoSpaceDN w:val="0"/>
        <w:adjustRightInd w:val="0"/>
        <w:ind w:left="720" w:hanging="720"/>
        <w:jc w:val="left"/>
        <w:rPr>
          <w:rFonts w:hAnsi="ＭＳ ゴシック"/>
          <w:b/>
          <w:kern w:val="0"/>
          <w:sz w:val="40"/>
          <w:szCs w:val="40"/>
        </w:rPr>
      </w:pPr>
      <w:r w:rsidRPr="005A4911">
        <w:rPr>
          <w:rFonts w:hAnsi="ＭＳ ゴシック" w:hint="eastAsia"/>
          <w:b/>
          <w:kern w:val="0"/>
          <w:sz w:val="40"/>
          <w:szCs w:val="40"/>
        </w:rPr>
        <w:t>附属書Ⅰ「</w:t>
      </w:r>
      <w:r w:rsidR="00EC1695" w:rsidRPr="00EC1695">
        <w:rPr>
          <w:rFonts w:hAnsi="ＭＳ ゴシック" w:hint="eastAsia"/>
          <w:b/>
          <w:kern w:val="0"/>
          <w:sz w:val="40"/>
          <w:szCs w:val="40"/>
        </w:rPr>
        <w:t>役務提供実施要領及び単価内訳書</w:t>
      </w:r>
      <w:r w:rsidRPr="005A4911">
        <w:rPr>
          <w:rFonts w:hAnsi="ＭＳ ゴシック" w:hint="eastAsia"/>
          <w:b/>
          <w:kern w:val="0"/>
          <w:sz w:val="40"/>
          <w:szCs w:val="40"/>
        </w:rPr>
        <w:t>」</w:t>
      </w:r>
    </w:p>
    <w:p w14:paraId="64EE9945" w14:textId="77777777" w:rsidR="00EC1695" w:rsidRPr="00EC1695" w:rsidRDefault="00EC1695" w:rsidP="00500202">
      <w:pPr>
        <w:jc w:val="right"/>
        <w:rPr>
          <w:rFonts w:eastAsia="SimSun"/>
        </w:rPr>
      </w:pPr>
    </w:p>
    <w:p w14:paraId="42EB3FE3" w14:textId="223716EE" w:rsidR="00500202" w:rsidRPr="00C43EC2" w:rsidRDefault="00500202" w:rsidP="00500202">
      <w:pPr>
        <w:ind w:right="241"/>
        <w:rPr>
          <w:rFonts w:ascii="ＭＳ 明朝" w:hAnsi="ＭＳ 明朝"/>
          <w:sz w:val="28"/>
          <w:szCs w:val="28"/>
        </w:rPr>
      </w:pPr>
    </w:p>
    <w:p w14:paraId="55FEBE02" w14:textId="0AD58A35" w:rsidR="00500202" w:rsidRPr="002E290F" w:rsidRDefault="00500202" w:rsidP="002E290F">
      <w:pPr>
        <w:pStyle w:val="aff0"/>
        <w:numPr>
          <w:ilvl w:val="0"/>
          <w:numId w:val="39"/>
        </w:numPr>
        <w:ind w:leftChars="0" w:right="241"/>
        <w:rPr>
          <w:rFonts w:ascii="ＭＳ 明朝" w:hAnsi="ＭＳ 明朝"/>
        </w:rPr>
      </w:pPr>
      <w:r w:rsidRPr="002E290F">
        <w:rPr>
          <w:rFonts w:ascii="ＭＳ 明朝" w:hAnsi="ＭＳ 明朝" w:hint="eastAsia"/>
        </w:rPr>
        <w:t>役務の内容及び単価内訳</w:t>
      </w:r>
    </w:p>
    <w:p w14:paraId="2DE546DE" w14:textId="4A937DBB" w:rsidR="002E290F" w:rsidRDefault="002E290F" w:rsidP="002E290F">
      <w:pPr>
        <w:ind w:right="241"/>
        <w:rPr>
          <w:rFonts w:ascii="ＭＳ 明朝" w:hAnsi="ＭＳ 明朝"/>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843"/>
        <w:gridCol w:w="1842"/>
        <w:gridCol w:w="2835"/>
      </w:tblGrid>
      <w:tr w:rsidR="002E290F" w:rsidRPr="002E290F" w14:paraId="4466F8AB" w14:textId="77777777" w:rsidTr="00C6732E">
        <w:trPr>
          <w:trHeight w:hRule="exact" w:val="720"/>
        </w:trPr>
        <w:tc>
          <w:tcPr>
            <w:tcW w:w="2439" w:type="dxa"/>
            <w:vMerge w:val="restart"/>
            <w:shd w:val="clear" w:color="auto" w:fill="auto"/>
          </w:tcPr>
          <w:p w14:paraId="6BC8A2B6" w14:textId="77777777" w:rsidR="002E290F" w:rsidRPr="002E290F" w:rsidRDefault="002E290F" w:rsidP="002E290F">
            <w:pPr>
              <w:jc w:val="center"/>
              <w:rPr>
                <w:rFonts w:ascii="ＭＳ 明朝" w:hAnsi="ＭＳ 明朝"/>
                <w:sz w:val="22"/>
                <w:szCs w:val="22"/>
                <w:lang w:val="pt-PT"/>
              </w:rPr>
            </w:pPr>
          </w:p>
          <w:p w14:paraId="0B17136F" w14:textId="77777777" w:rsidR="002E290F" w:rsidRPr="002E290F" w:rsidRDefault="002E290F" w:rsidP="002E290F">
            <w:pPr>
              <w:jc w:val="center"/>
              <w:rPr>
                <w:rFonts w:ascii="ＭＳ 明朝" w:hAnsi="ＭＳ 明朝"/>
                <w:sz w:val="22"/>
                <w:szCs w:val="22"/>
              </w:rPr>
            </w:pPr>
            <w:r w:rsidRPr="002E290F">
              <w:rPr>
                <w:rFonts w:ascii="ＭＳ 明朝" w:hAnsi="ＭＳ 明朝" w:hint="eastAsia"/>
                <w:sz w:val="22"/>
                <w:szCs w:val="22"/>
              </w:rPr>
              <w:t>役務内容</w:t>
            </w:r>
          </w:p>
        </w:tc>
        <w:tc>
          <w:tcPr>
            <w:tcW w:w="3685" w:type="dxa"/>
            <w:gridSpan w:val="2"/>
            <w:shd w:val="clear" w:color="auto" w:fill="auto"/>
          </w:tcPr>
          <w:p w14:paraId="0F5151C8" w14:textId="77777777" w:rsidR="002E290F" w:rsidRPr="002E290F" w:rsidRDefault="002E290F" w:rsidP="002E290F">
            <w:pPr>
              <w:jc w:val="center"/>
              <w:rPr>
                <w:rFonts w:ascii="ＭＳ 明朝" w:hAnsi="ＭＳ 明朝"/>
                <w:sz w:val="22"/>
                <w:szCs w:val="22"/>
              </w:rPr>
            </w:pPr>
          </w:p>
          <w:p w14:paraId="3DBB31EF" w14:textId="77777777" w:rsidR="002E290F" w:rsidRPr="002E290F" w:rsidRDefault="002E290F" w:rsidP="002E290F">
            <w:pPr>
              <w:jc w:val="center"/>
              <w:rPr>
                <w:rFonts w:ascii="ＭＳ 明朝" w:hAnsi="ＭＳ 明朝"/>
                <w:sz w:val="22"/>
                <w:szCs w:val="22"/>
              </w:rPr>
            </w:pPr>
            <w:r w:rsidRPr="002E290F">
              <w:rPr>
                <w:rFonts w:ascii="ＭＳ 明朝" w:hAnsi="ＭＳ 明朝" w:hint="eastAsia"/>
                <w:sz w:val="22"/>
                <w:szCs w:val="22"/>
              </w:rPr>
              <w:t>標準料金</w:t>
            </w:r>
          </w:p>
        </w:tc>
        <w:tc>
          <w:tcPr>
            <w:tcW w:w="2835" w:type="dxa"/>
            <w:vMerge w:val="restart"/>
            <w:shd w:val="clear" w:color="auto" w:fill="auto"/>
          </w:tcPr>
          <w:p w14:paraId="51777437" w14:textId="77777777" w:rsidR="002E290F" w:rsidRPr="002E290F" w:rsidRDefault="002E290F" w:rsidP="002E290F">
            <w:pPr>
              <w:jc w:val="center"/>
              <w:rPr>
                <w:rFonts w:ascii="ＭＳ 明朝" w:hAnsi="ＭＳ 明朝"/>
                <w:sz w:val="22"/>
                <w:szCs w:val="22"/>
              </w:rPr>
            </w:pPr>
          </w:p>
          <w:p w14:paraId="6EB24C60" w14:textId="77777777" w:rsidR="002E290F" w:rsidRPr="002E290F" w:rsidRDefault="002E290F" w:rsidP="002E290F">
            <w:pPr>
              <w:jc w:val="center"/>
              <w:rPr>
                <w:rFonts w:ascii="ＭＳ 明朝" w:hAnsi="ＭＳ 明朝"/>
                <w:sz w:val="22"/>
                <w:szCs w:val="22"/>
              </w:rPr>
            </w:pPr>
            <w:r w:rsidRPr="002E290F">
              <w:rPr>
                <w:rFonts w:ascii="ＭＳ 明朝" w:hAnsi="ＭＳ 明朝" w:hint="eastAsia"/>
                <w:sz w:val="22"/>
                <w:szCs w:val="22"/>
              </w:rPr>
              <w:t>オーバータイム料金</w:t>
            </w:r>
          </w:p>
          <w:p w14:paraId="4928FC61" w14:textId="77777777" w:rsidR="002E290F" w:rsidRPr="002E290F" w:rsidRDefault="002E290F" w:rsidP="002E290F">
            <w:pPr>
              <w:jc w:val="center"/>
              <w:rPr>
                <w:rFonts w:ascii="ＭＳ 明朝" w:hAnsi="ＭＳ 明朝"/>
                <w:sz w:val="22"/>
                <w:szCs w:val="22"/>
              </w:rPr>
            </w:pPr>
          </w:p>
        </w:tc>
      </w:tr>
      <w:tr w:rsidR="002E290F" w:rsidRPr="002E290F" w14:paraId="0EF36E8C" w14:textId="77777777" w:rsidTr="00C6732E">
        <w:trPr>
          <w:trHeight w:hRule="exact" w:val="720"/>
        </w:trPr>
        <w:tc>
          <w:tcPr>
            <w:tcW w:w="2439" w:type="dxa"/>
            <w:vMerge/>
            <w:shd w:val="clear" w:color="auto" w:fill="auto"/>
          </w:tcPr>
          <w:p w14:paraId="3D5E9362" w14:textId="77777777" w:rsidR="002E290F" w:rsidRPr="002E290F" w:rsidRDefault="002E290F" w:rsidP="002E290F">
            <w:pPr>
              <w:jc w:val="center"/>
              <w:rPr>
                <w:rFonts w:ascii="ＭＳ 明朝" w:hAnsi="ＭＳ 明朝"/>
                <w:sz w:val="22"/>
                <w:szCs w:val="22"/>
              </w:rPr>
            </w:pPr>
          </w:p>
        </w:tc>
        <w:tc>
          <w:tcPr>
            <w:tcW w:w="1843" w:type="dxa"/>
            <w:shd w:val="clear" w:color="auto" w:fill="auto"/>
          </w:tcPr>
          <w:p w14:paraId="7048F994" w14:textId="77777777" w:rsidR="002E290F" w:rsidRPr="002E290F" w:rsidRDefault="002E290F" w:rsidP="002E290F">
            <w:pPr>
              <w:jc w:val="center"/>
              <w:rPr>
                <w:rFonts w:ascii="ＭＳ 明朝" w:hAnsi="ＭＳ 明朝"/>
                <w:sz w:val="22"/>
                <w:szCs w:val="22"/>
              </w:rPr>
            </w:pPr>
            <w:r w:rsidRPr="002E290F">
              <w:rPr>
                <w:rFonts w:ascii="ＭＳ 明朝" w:hAnsi="ＭＳ 明朝" w:hint="eastAsia"/>
                <w:sz w:val="22"/>
                <w:szCs w:val="22"/>
              </w:rPr>
              <w:t>半日</w:t>
            </w:r>
          </w:p>
        </w:tc>
        <w:tc>
          <w:tcPr>
            <w:tcW w:w="1842" w:type="dxa"/>
            <w:shd w:val="clear" w:color="auto" w:fill="auto"/>
          </w:tcPr>
          <w:p w14:paraId="3A9BA0F2" w14:textId="77777777" w:rsidR="002E290F" w:rsidRPr="002E290F" w:rsidRDefault="002E290F" w:rsidP="002E290F">
            <w:pPr>
              <w:jc w:val="center"/>
              <w:rPr>
                <w:rFonts w:ascii="ＭＳ 明朝" w:hAnsi="ＭＳ 明朝"/>
                <w:sz w:val="22"/>
                <w:szCs w:val="22"/>
              </w:rPr>
            </w:pPr>
            <w:r w:rsidRPr="002E290F">
              <w:rPr>
                <w:rFonts w:ascii="ＭＳ 明朝" w:hAnsi="ＭＳ 明朝" w:hint="eastAsia"/>
                <w:sz w:val="22"/>
                <w:szCs w:val="22"/>
              </w:rPr>
              <w:t>一日</w:t>
            </w:r>
          </w:p>
        </w:tc>
        <w:tc>
          <w:tcPr>
            <w:tcW w:w="2835" w:type="dxa"/>
            <w:vMerge/>
            <w:shd w:val="clear" w:color="auto" w:fill="auto"/>
          </w:tcPr>
          <w:p w14:paraId="7F7A3941" w14:textId="77777777" w:rsidR="002E290F" w:rsidRPr="002E290F" w:rsidRDefault="002E290F" w:rsidP="002E290F">
            <w:pPr>
              <w:jc w:val="center"/>
              <w:rPr>
                <w:rFonts w:ascii="ＭＳ 明朝" w:hAnsi="ＭＳ 明朝"/>
                <w:sz w:val="22"/>
                <w:szCs w:val="22"/>
              </w:rPr>
            </w:pPr>
          </w:p>
        </w:tc>
      </w:tr>
      <w:tr w:rsidR="002E290F" w:rsidRPr="002E290F" w14:paraId="1AE9647E" w14:textId="77777777" w:rsidTr="00C6732E">
        <w:trPr>
          <w:trHeight w:hRule="exact" w:val="720"/>
        </w:trPr>
        <w:tc>
          <w:tcPr>
            <w:tcW w:w="2439" w:type="dxa"/>
            <w:shd w:val="clear" w:color="auto" w:fill="auto"/>
            <w:vAlign w:val="bottom"/>
          </w:tcPr>
          <w:p w14:paraId="2BE4B51F" w14:textId="77777777" w:rsidR="002E290F" w:rsidRPr="002E290F" w:rsidRDefault="002E290F" w:rsidP="002E290F">
            <w:pPr>
              <w:ind w:firstLineChars="300" w:firstLine="660"/>
              <w:rPr>
                <w:rFonts w:ascii="ＭＳ 明朝" w:hAnsi="ＭＳ 明朝"/>
                <w:sz w:val="22"/>
                <w:szCs w:val="22"/>
              </w:rPr>
            </w:pPr>
            <w:r w:rsidRPr="002E290F">
              <w:rPr>
                <w:rFonts w:hint="eastAsia"/>
                <w:sz w:val="22"/>
                <w:szCs w:val="22"/>
              </w:rPr>
              <w:t>随行通訳</w:t>
            </w:r>
          </w:p>
          <w:p w14:paraId="00052BF3" w14:textId="77777777" w:rsidR="002E290F" w:rsidRPr="002E290F" w:rsidRDefault="002E290F" w:rsidP="002E290F">
            <w:pPr>
              <w:jc w:val="center"/>
              <w:rPr>
                <w:rFonts w:ascii="ＭＳ 明朝" w:hAnsi="ＭＳ 明朝"/>
                <w:sz w:val="22"/>
                <w:szCs w:val="22"/>
              </w:rPr>
            </w:pPr>
          </w:p>
          <w:p w14:paraId="6173B9E7" w14:textId="77777777" w:rsidR="002E290F" w:rsidRPr="002E290F" w:rsidRDefault="002E290F" w:rsidP="002E290F">
            <w:pPr>
              <w:jc w:val="center"/>
              <w:rPr>
                <w:rFonts w:ascii="ＭＳ 明朝" w:hAnsi="ＭＳ 明朝"/>
                <w:sz w:val="22"/>
                <w:szCs w:val="22"/>
              </w:rPr>
            </w:pPr>
          </w:p>
          <w:p w14:paraId="2FAFCEB4" w14:textId="77777777" w:rsidR="002E290F" w:rsidRPr="002E290F" w:rsidRDefault="002E290F" w:rsidP="002E290F">
            <w:pPr>
              <w:jc w:val="center"/>
              <w:rPr>
                <w:rFonts w:ascii="ＭＳ 明朝" w:hAnsi="ＭＳ 明朝"/>
                <w:sz w:val="22"/>
                <w:szCs w:val="22"/>
              </w:rPr>
            </w:pPr>
            <w:r w:rsidRPr="002E290F">
              <w:rPr>
                <w:rFonts w:ascii="ＭＳ 明朝" w:hAnsi="ＭＳ 明朝" w:hint="eastAsia"/>
                <w:sz w:val="22"/>
                <w:szCs w:val="22"/>
              </w:rPr>
              <w:t>A</w:t>
            </w:r>
            <w:r w:rsidRPr="002E290F">
              <w:rPr>
                <w:rFonts w:ascii="ＭＳ 明朝" w:hAnsi="ＭＳ 明朝" w:hint="eastAsia"/>
                <w:sz w:val="22"/>
                <w:szCs w:val="22"/>
              </w:rPr>
              <w:t>ランク</w:t>
            </w:r>
          </w:p>
          <w:p w14:paraId="0699936E" w14:textId="77777777" w:rsidR="002E290F" w:rsidRPr="002E290F" w:rsidRDefault="002E290F" w:rsidP="002E290F">
            <w:pPr>
              <w:jc w:val="center"/>
              <w:rPr>
                <w:rFonts w:ascii="ＭＳ 明朝" w:hAnsi="ＭＳ 明朝"/>
                <w:sz w:val="22"/>
                <w:szCs w:val="22"/>
              </w:rPr>
            </w:pPr>
          </w:p>
        </w:tc>
        <w:tc>
          <w:tcPr>
            <w:tcW w:w="1843" w:type="dxa"/>
            <w:shd w:val="clear" w:color="auto" w:fill="auto"/>
          </w:tcPr>
          <w:p w14:paraId="4CB993BD" w14:textId="77777777" w:rsidR="002E290F" w:rsidRPr="002E290F" w:rsidRDefault="002E290F" w:rsidP="002E290F">
            <w:pPr>
              <w:jc w:val="center"/>
              <w:rPr>
                <w:rFonts w:ascii="ＭＳ 明朝" w:hAnsi="ＭＳ 明朝"/>
                <w:sz w:val="22"/>
                <w:szCs w:val="22"/>
              </w:rPr>
            </w:pPr>
          </w:p>
        </w:tc>
        <w:tc>
          <w:tcPr>
            <w:tcW w:w="1842" w:type="dxa"/>
            <w:shd w:val="clear" w:color="auto" w:fill="auto"/>
          </w:tcPr>
          <w:p w14:paraId="06659D05" w14:textId="77777777" w:rsidR="002E290F" w:rsidRPr="002E290F" w:rsidRDefault="002E290F" w:rsidP="002E290F">
            <w:pPr>
              <w:jc w:val="center"/>
              <w:rPr>
                <w:rFonts w:ascii="ＭＳ 明朝" w:hAnsi="ＭＳ 明朝"/>
                <w:sz w:val="22"/>
                <w:szCs w:val="22"/>
              </w:rPr>
            </w:pPr>
          </w:p>
        </w:tc>
        <w:tc>
          <w:tcPr>
            <w:tcW w:w="2835" w:type="dxa"/>
            <w:shd w:val="clear" w:color="auto" w:fill="auto"/>
          </w:tcPr>
          <w:p w14:paraId="034576C0" w14:textId="77777777" w:rsidR="002E290F" w:rsidRPr="002E290F" w:rsidRDefault="002E290F" w:rsidP="002E290F">
            <w:pPr>
              <w:jc w:val="center"/>
              <w:rPr>
                <w:rFonts w:ascii="ＭＳ 明朝" w:hAnsi="ＭＳ 明朝"/>
                <w:sz w:val="22"/>
                <w:szCs w:val="22"/>
              </w:rPr>
            </w:pPr>
            <w:r w:rsidRPr="002E290F">
              <w:rPr>
                <w:rFonts w:ascii="ＭＳ 明朝" w:hAnsi="ＭＳ 明朝"/>
                <w:sz w:val="22"/>
                <w:szCs w:val="22"/>
              </w:rPr>
              <w:t>/</w:t>
            </w:r>
            <w:r w:rsidRPr="002E290F">
              <w:rPr>
                <w:rFonts w:ascii="ＭＳ 明朝" w:hAnsi="ＭＳ 明朝" w:hint="eastAsia"/>
                <w:sz w:val="22"/>
                <w:szCs w:val="22"/>
              </w:rPr>
              <w:t>時間</w:t>
            </w:r>
          </w:p>
        </w:tc>
      </w:tr>
      <w:tr w:rsidR="002E290F" w:rsidRPr="002E290F" w14:paraId="78D8CE87" w14:textId="77777777" w:rsidTr="00C6732E">
        <w:trPr>
          <w:trHeight w:hRule="exact" w:val="720"/>
        </w:trPr>
        <w:tc>
          <w:tcPr>
            <w:tcW w:w="2439" w:type="dxa"/>
            <w:shd w:val="clear" w:color="auto" w:fill="auto"/>
            <w:vAlign w:val="bottom"/>
          </w:tcPr>
          <w:p w14:paraId="06C0E6DC" w14:textId="77777777" w:rsidR="002E290F" w:rsidRPr="002E290F" w:rsidRDefault="002E290F" w:rsidP="002E290F">
            <w:pPr>
              <w:jc w:val="center"/>
              <w:rPr>
                <w:rFonts w:ascii="ＭＳ 明朝" w:hAnsi="ＭＳ 明朝"/>
                <w:sz w:val="22"/>
                <w:szCs w:val="22"/>
              </w:rPr>
            </w:pPr>
            <w:r w:rsidRPr="002E290F">
              <w:rPr>
                <w:rFonts w:ascii="ＭＳ 明朝" w:hAnsi="ＭＳ 明朝" w:hint="eastAsia"/>
                <w:sz w:val="22"/>
                <w:szCs w:val="22"/>
              </w:rPr>
              <w:t>逐次通訳</w:t>
            </w:r>
          </w:p>
          <w:p w14:paraId="31652911" w14:textId="77777777" w:rsidR="002E290F" w:rsidRPr="002E290F" w:rsidRDefault="002E290F" w:rsidP="002E290F">
            <w:pPr>
              <w:jc w:val="center"/>
              <w:rPr>
                <w:rFonts w:ascii="ＭＳ 明朝" w:hAnsi="ＭＳ 明朝"/>
                <w:sz w:val="22"/>
                <w:szCs w:val="22"/>
              </w:rPr>
            </w:pPr>
          </w:p>
        </w:tc>
        <w:tc>
          <w:tcPr>
            <w:tcW w:w="1843" w:type="dxa"/>
            <w:shd w:val="clear" w:color="auto" w:fill="auto"/>
          </w:tcPr>
          <w:p w14:paraId="10E52BEC" w14:textId="77777777" w:rsidR="002E290F" w:rsidRPr="002E290F" w:rsidRDefault="002E290F" w:rsidP="002E290F">
            <w:pPr>
              <w:jc w:val="center"/>
              <w:rPr>
                <w:rFonts w:ascii="ＭＳ 明朝" w:eastAsia="SimSun" w:hAnsi="ＭＳ 明朝"/>
                <w:sz w:val="22"/>
                <w:szCs w:val="22"/>
                <w:lang w:eastAsia="zh-CN"/>
              </w:rPr>
            </w:pPr>
          </w:p>
        </w:tc>
        <w:tc>
          <w:tcPr>
            <w:tcW w:w="1842" w:type="dxa"/>
            <w:shd w:val="clear" w:color="auto" w:fill="auto"/>
          </w:tcPr>
          <w:p w14:paraId="42D2BFCC" w14:textId="77777777" w:rsidR="002E290F" w:rsidRPr="002E290F" w:rsidRDefault="002E290F" w:rsidP="002E290F">
            <w:pPr>
              <w:jc w:val="center"/>
              <w:rPr>
                <w:rFonts w:ascii="ＭＳ 明朝" w:eastAsia="SimSun" w:hAnsi="ＭＳ 明朝"/>
                <w:sz w:val="22"/>
                <w:szCs w:val="22"/>
                <w:lang w:eastAsia="zh-CN"/>
              </w:rPr>
            </w:pPr>
          </w:p>
        </w:tc>
        <w:tc>
          <w:tcPr>
            <w:tcW w:w="2835" w:type="dxa"/>
            <w:shd w:val="clear" w:color="auto" w:fill="auto"/>
          </w:tcPr>
          <w:p w14:paraId="2A14BE64" w14:textId="77777777" w:rsidR="002E290F" w:rsidRPr="002E290F" w:rsidRDefault="002E290F" w:rsidP="002E290F">
            <w:pPr>
              <w:jc w:val="center"/>
              <w:rPr>
                <w:rFonts w:ascii="ＭＳ 明朝" w:hAnsi="ＭＳ 明朝"/>
                <w:sz w:val="22"/>
                <w:szCs w:val="22"/>
              </w:rPr>
            </w:pPr>
            <w:r w:rsidRPr="002E290F">
              <w:rPr>
                <w:rFonts w:ascii="ＭＳ 明朝" w:hAnsi="ＭＳ 明朝" w:hint="eastAsia"/>
                <w:sz w:val="22"/>
                <w:szCs w:val="22"/>
              </w:rPr>
              <w:t>/</w:t>
            </w:r>
            <w:r w:rsidRPr="002E290F">
              <w:rPr>
                <w:rFonts w:ascii="ＭＳ 明朝" w:hAnsi="ＭＳ 明朝" w:hint="eastAsia"/>
                <w:sz w:val="22"/>
                <w:szCs w:val="22"/>
              </w:rPr>
              <w:t>時間</w:t>
            </w:r>
          </w:p>
        </w:tc>
      </w:tr>
      <w:tr w:rsidR="002E290F" w:rsidRPr="002E290F" w14:paraId="5179DC55" w14:textId="77777777" w:rsidTr="00C6732E">
        <w:trPr>
          <w:cantSplit/>
          <w:trHeight w:hRule="exact" w:val="720"/>
        </w:trPr>
        <w:tc>
          <w:tcPr>
            <w:tcW w:w="2439" w:type="dxa"/>
            <w:shd w:val="clear" w:color="auto" w:fill="auto"/>
            <w:vAlign w:val="bottom"/>
          </w:tcPr>
          <w:p w14:paraId="307806D5" w14:textId="77777777" w:rsidR="002E290F" w:rsidRPr="002E290F" w:rsidRDefault="002E290F" w:rsidP="002E290F">
            <w:pPr>
              <w:jc w:val="center"/>
              <w:rPr>
                <w:rFonts w:ascii="ＭＳ 明朝" w:hAnsi="ＭＳ 明朝"/>
                <w:sz w:val="22"/>
                <w:szCs w:val="22"/>
              </w:rPr>
            </w:pPr>
            <w:r w:rsidRPr="002E290F">
              <w:rPr>
                <w:rFonts w:ascii="ＭＳ 明朝" w:hAnsi="ＭＳ 明朝" w:hint="eastAsia"/>
                <w:sz w:val="22"/>
                <w:szCs w:val="22"/>
              </w:rPr>
              <w:t>同時通訳</w:t>
            </w:r>
          </w:p>
          <w:p w14:paraId="07AAE18A" w14:textId="77777777" w:rsidR="002E290F" w:rsidRPr="002E290F" w:rsidRDefault="002E290F" w:rsidP="002E290F">
            <w:pPr>
              <w:jc w:val="center"/>
              <w:rPr>
                <w:rFonts w:ascii="ＭＳ 明朝" w:hAnsi="ＭＳ 明朝"/>
                <w:sz w:val="22"/>
                <w:szCs w:val="22"/>
              </w:rPr>
            </w:pPr>
          </w:p>
        </w:tc>
        <w:tc>
          <w:tcPr>
            <w:tcW w:w="1843" w:type="dxa"/>
            <w:shd w:val="clear" w:color="auto" w:fill="auto"/>
          </w:tcPr>
          <w:p w14:paraId="419B1B89" w14:textId="77777777" w:rsidR="002E290F" w:rsidRPr="002E290F" w:rsidRDefault="002E290F" w:rsidP="002E290F">
            <w:pPr>
              <w:jc w:val="center"/>
              <w:rPr>
                <w:rFonts w:ascii="ＭＳ 明朝" w:hAnsi="ＭＳ 明朝"/>
                <w:sz w:val="22"/>
                <w:szCs w:val="22"/>
              </w:rPr>
            </w:pPr>
          </w:p>
        </w:tc>
        <w:tc>
          <w:tcPr>
            <w:tcW w:w="1842" w:type="dxa"/>
            <w:shd w:val="clear" w:color="auto" w:fill="auto"/>
          </w:tcPr>
          <w:p w14:paraId="767C3DA5" w14:textId="77777777" w:rsidR="002E290F" w:rsidRPr="002E290F" w:rsidRDefault="002E290F" w:rsidP="002E290F">
            <w:pPr>
              <w:jc w:val="center"/>
              <w:rPr>
                <w:rFonts w:ascii="ＭＳ 明朝" w:hAnsi="ＭＳ 明朝"/>
                <w:sz w:val="22"/>
                <w:szCs w:val="22"/>
              </w:rPr>
            </w:pPr>
          </w:p>
        </w:tc>
        <w:tc>
          <w:tcPr>
            <w:tcW w:w="2835" w:type="dxa"/>
            <w:shd w:val="clear" w:color="auto" w:fill="auto"/>
          </w:tcPr>
          <w:p w14:paraId="1755CBD8" w14:textId="77777777" w:rsidR="002E290F" w:rsidRPr="002E290F" w:rsidRDefault="002E290F" w:rsidP="002E290F">
            <w:pPr>
              <w:jc w:val="center"/>
              <w:rPr>
                <w:rFonts w:ascii="ＭＳ 明朝" w:hAnsi="ＭＳ 明朝"/>
                <w:sz w:val="22"/>
                <w:szCs w:val="22"/>
              </w:rPr>
            </w:pPr>
            <w:r w:rsidRPr="002E290F">
              <w:rPr>
                <w:rFonts w:ascii="ＭＳ 明朝" w:hAnsi="ＭＳ 明朝" w:hint="eastAsia"/>
                <w:sz w:val="22"/>
                <w:szCs w:val="22"/>
              </w:rPr>
              <w:t>/</w:t>
            </w:r>
            <w:r w:rsidRPr="002E290F">
              <w:rPr>
                <w:rFonts w:ascii="ＭＳ 明朝" w:hAnsi="ＭＳ 明朝" w:hint="eastAsia"/>
                <w:sz w:val="22"/>
                <w:szCs w:val="22"/>
              </w:rPr>
              <w:t>時間</w:t>
            </w:r>
          </w:p>
        </w:tc>
      </w:tr>
    </w:tbl>
    <w:p w14:paraId="02FBE13D" w14:textId="77777777" w:rsidR="00500202" w:rsidRPr="00120B09" w:rsidRDefault="00500202" w:rsidP="00500202">
      <w:pPr>
        <w:rPr>
          <w:rFonts w:ascii="ＭＳ 明朝" w:hAnsi="ＭＳ 明朝"/>
        </w:rPr>
      </w:pPr>
    </w:p>
    <w:p w14:paraId="13FC9A09" w14:textId="610C0C67" w:rsidR="00500202" w:rsidRPr="00120B09" w:rsidRDefault="002E290F" w:rsidP="00500202">
      <w:pPr>
        <w:rPr>
          <w:rFonts w:ascii="ＭＳ 明朝" w:hAnsi="ＭＳ 明朝"/>
        </w:rPr>
      </w:pPr>
      <w:r>
        <w:rPr>
          <w:rFonts w:ascii="ＭＳ 明朝" w:hAnsi="ＭＳ 明朝" w:hint="eastAsia"/>
        </w:rPr>
        <w:t>（１）</w:t>
      </w:r>
      <w:r w:rsidR="00500202" w:rsidRPr="00120B09">
        <w:rPr>
          <w:rFonts w:ascii="ＭＳ 明朝" w:hAnsi="ＭＳ 明朝" w:hint="eastAsia"/>
        </w:rPr>
        <w:t>半日は拘束３時間以内とする。拘束時間が３時間を超え、４時間以内の場合は、オーバータイム料金を請求する。４時間を超える場合は、１日（</w:t>
      </w:r>
      <w:r w:rsidR="00500202" w:rsidRPr="00120B09">
        <w:rPr>
          <w:rFonts w:ascii="ＭＳ 明朝" w:hAnsi="ＭＳ 明朝" w:hint="eastAsia"/>
        </w:rPr>
        <w:t>7</w:t>
      </w:r>
      <w:r w:rsidR="00500202" w:rsidRPr="00120B09">
        <w:rPr>
          <w:rFonts w:ascii="ＭＳ 明朝" w:hAnsi="ＭＳ 明朝" w:hint="eastAsia"/>
        </w:rPr>
        <w:t>時間実働、拘束８時間以内）となる。１日を超える場合はオーバータイム料金を請求する。</w:t>
      </w:r>
    </w:p>
    <w:p w14:paraId="5CADF993" w14:textId="2240B1F3" w:rsidR="00500202" w:rsidRPr="00120B09" w:rsidRDefault="002E290F" w:rsidP="00500202">
      <w:pPr>
        <w:rPr>
          <w:rFonts w:ascii="ＭＳ 明朝" w:hAnsi="ＭＳ 明朝"/>
        </w:rPr>
      </w:pPr>
      <w:r>
        <w:rPr>
          <w:rFonts w:ascii="ＭＳ 明朝" w:hAnsi="ＭＳ 明朝" w:hint="eastAsia"/>
        </w:rPr>
        <w:t>（２）</w:t>
      </w:r>
      <w:r w:rsidR="00500202" w:rsidRPr="00120B09">
        <w:rPr>
          <w:rFonts w:ascii="ＭＳ 明朝" w:hAnsi="ＭＳ 明朝" w:hint="eastAsia"/>
        </w:rPr>
        <w:t>オーバータイム料金の最小単位は</w:t>
      </w:r>
      <w:r w:rsidR="00500202" w:rsidRPr="00120B09">
        <w:rPr>
          <w:rFonts w:ascii="ＭＳ 明朝" w:hAnsi="ＭＳ 明朝" w:hint="eastAsia"/>
        </w:rPr>
        <w:t>0.5</w:t>
      </w:r>
      <w:r w:rsidR="00500202" w:rsidRPr="00120B09">
        <w:rPr>
          <w:rFonts w:ascii="ＭＳ 明朝" w:hAnsi="ＭＳ 明朝" w:hint="eastAsia"/>
        </w:rPr>
        <w:t>時間とし、</w:t>
      </w:r>
      <w:r w:rsidR="00500202" w:rsidRPr="00120B09">
        <w:rPr>
          <w:rFonts w:ascii="ＭＳ 明朝" w:hAnsi="ＭＳ 明朝" w:hint="eastAsia"/>
        </w:rPr>
        <w:t>15</w:t>
      </w:r>
      <w:r w:rsidR="00500202" w:rsidRPr="00120B09">
        <w:rPr>
          <w:rFonts w:ascii="ＭＳ 明朝" w:hAnsi="ＭＳ 明朝" w:hint="eastAsia"/>
        </w:rPr>
        <w:t>分以上の場合は</w:t>
      </w:r>
      <w:r w:rsidR="00500202" w:rsidRPr="00120B09">
        <w:rPr>
          <w:rFonts w:ascii="ＭＳ 明朝" w:hAnsi="ＭＳ 明朝" w:hint="eastAsia"/>
        </w:rPr>
        <w:t>0.5</w:t>
      </w:r>
      <w:r w:rsidR="00500202" w:rsidRPr="00120B09">
        <w:rPr>
          <w:rFonts w:ascii="ＭＳ 明朝" w:hAnsi="ＭＳ 明朝" w:hint="eastAsia"/>
        </w:rPr>
        <w:t>時間扱いとし切り上げ、これに満たない時間は切り捨てる。</w:t>
      </w:r>
    </w:p>
    <w:p w14:paraId="194C76FD" w14:textId="26F78415" w:rsidR="00500202" w:rsidRPr="00120B09" w:rsidRDefault="002E290F" w:rsidP="00500202">
      <w:pPr>
        <w:rPr>
          <w:rFonts w:ascii="ＭＳ 明朝" w:hAnsi="ＭＳ 明朝"/>
        </w:rPr>
      </w:pPr>
      <w:r>
        <w:rPr>
          <w:rFonts w:ascii="ＭＳ 明朝" w:hAnsi="ＭＳ 明朝" w:hint="eastAsia"/>
        </w:rPr>
        <w:t>（３）</w:t>
      </w:r>
      <w:r w:rsidR="00500202" w:rsidRPr="00120B09">
        <w:rPr>
          <w:rFonts w:ascii="ＭＳ 明朝" w:hAnsi="ＭＳ 明朝" w:hint="eastAsia"/>
        </w:rPr>
        <w:t>随行通訳の場合は、集合から解散までの拘束時間が実働時間となる。</w:t>
      </w:r>
    </w:p>
    <w:p w14:paraId="257D81AF" w14:textId="0092D414" w:rsidR="00500202" w:rsidRPr="00120B09" w:rsidRDefault="002E290F" w:rsidP="00500202">
      <w:pPr>
        <w:rPr>
          <w:rFonts w:ascii="ＭＳ 明朝" w:hAnsi="ＭＳ 明朝"/>
        </w:rPr>
      </w:pPr>
      <w:r>
        <w:rPr>
          <w:rFonts w:ascii="ＭＳ 明朝" w:hAnsi="ＭＳ 明朝" w:hint="eastAsia"/>
        </w:rPr>
        <w:t>（４）</w:t>
      </w:r>
      <w:r w:rsidR="00500202" w:rsidRPr="00120B09">
        <w:rPr>
          <w:rFonts w:ascii="ＭＳ 明朝" w:hAnsi="ＭＳ 明朝" w:hint="eastAsia"/>
        </w:rPr>
        <w:t>受注後の取り消しについては、下記基準の通りキャンセル料の請求が可能となる。</w:t>
      </w:r>
    </w:p>
    <w:p w14:paraId="5AE4CBC6" w14:textId="77777777" w:rsidR="00500202" w:rsidRPr="00120B09" w:rsidRDefault="00500202" w:rsidP="00500202">
      <w:pPr>
        <w:rPr>
          <w:rFonts w:ascii="ＭＳ 明朝" w:hAnsi="ＭＳ 明朝"/>
        </w:rPr>
      </w:pPr>
      <w:r w:rsidRPr="00120B09">
        <w:rPr>
          <w:rFonts w:ascii="ＭＳ 明朝" w:hAnsi="ＭＳ 明朝" w:hint="eastAsia"/>
        </w:rPr>
        <w:t>・</w:t>
      </w:r>
      <w:r w:rsidRPr="00120B09">
        <w:rPr>
          <w:rFonts w:ascii="ＭＳ 明朝" w:hAnsi="ＭＳ 明朝" w:hint="eastAsia"/>
        </w:rPr>
        <w:t xml:space="preserve"> </w:t>
      </w:r>
      <w:r w:rsidRPr="00120B09">
        <w:rPr>
          <w:rFonts w:ascii="ＭＳ 明朝" w:hAnsi="ＭＳ 明朝" w:hint="eastAsia"/>
        </w:rPr>
        <w:t>派遣日より起算して３日前まで：通訳料の</w:t>
      </w:r>
      <w:r w:rsidRPr="00120B09">
        <w:rPr>
          <w:rFonts w:ascii="ＭＳ 明朝" w:hAnsi="ＭＳ 明朝" w:hint="eastAsia"/>
        </w:rPr>
        <w:t>30</w:t>
      </w:r>
      <w:r w:rsidRPr="00120B09">
        <w:rPr>
          <w:rFonts w:ascii="ＭＳ 明朝" w:hAnsi="ＭＳ 明朝" w:hint="eastAsia"/>
        </w:rPr>
        <w:t>％</w:t>
      </w:r>
    </w:p>
    <w:p w14:paraId="166A436C" w14:textId="77777777" w:rsidR="00500202" w:rsidRPr="00120B09" w:rsidRDefault="00500202" w:rsidP="00500202">
      <w:pPr>
        <w:numPr>
          <w:ilvl w:val="0"/>
          <w:numId w:val="38"/>
        </w:numPr>
        <w:rPr>
          <w:rFonts w:ascii="ＭＳ 明朝" w:hAnsi="ＭＳ 明朝"/>
        </w:rPr>
      </w:pPr>
      <w:r w:rsidRPr="00120B09">
        <w:rPr>
          <w:rFonts w:ascii="ＭＳ 明朝" w:hAnsi="ＭＳ 明朝" w:hint="eastAsia"/>
        </w:rPr>
        <w:t>派遣日の前日：通訳料の</w:t>
      </w:r>
      <w:r w:rsidRPr="00120B09">
        <w:rPr>
          <w:rFonts w:ascii="ＭＳ 明朝" w:hAnsi="ＭＳ 明朝" w:hint="eastAsia"/>
        </w:rPr>
        <w:t>50</w:t>
      </w:r>
      <w:r w:rsidRPr="00120B09">
        <w:rPr>
          <w:rFonts w:ascii="ＭＳ 明朝" w:hAnsi="ＭＳ 明朝" w:hint="eastAsia"/>
        </w:rPr>
        <w:t>％</w:t>
      </w:r>
    </w:p>
    <w:p w14:paraId="4B118A84" w14:textId="626EB2CD" w:rsidR="00500202" w:rsidRPr="00F74908" w:rsidRDefault="00500202" w:rsidP="00500202">
      <w:pPr>
        <w:numPr>
          <w:ilvl w:val="0"/>
          <w:numId w:val="38"/>
        </w:numPr>
        <w:rPr>
          <w:rFonts w:ascii="ＭＳ 明朝" w:hAnsi="ＭＳ 明朝"/>
        </w:rPr>
      </w:pPr>
      <w:r w:rsidRPr="00120B09">
        <w:rPr>
          <w:rFonts w:ascii="ＭＳ 明朝" w:hAnsi="ＭＳ 明朝" w:hint="eastAsia"/>
        </w:rPr>
        <w:t>派遣日の当日：通訳料の</w:t>
      </w:r>
      <w:r w:rsidRPr="00120B09">
        <w:rPr>
          <w:rFonts w:ascii="ＭＳ 明朝" w:hAnsi="ＭＳ 明朝" w:hint="eastAsia"/>
        </w:rPr>
        <w:t>100</w:t>
      </w:r>
      <w:r w:rsidRPr="00120B09">
        <w:rPr>
          <w:rFonts w:ascii="ＭＳ 明朝" w:hAnsi="ＭＳ 明朝" w:hint="eastAsia"/>
        </w:rPr>
        <w:t>％</w:t>
      </w:r>
    </w:p>
    <w:p w14:paraId="5190345D" w14:textId="3FAFDAE9" w:rsidR="00E219FC" w:rsidRPr="00E143EB" w:rsidRDefault="002E290F" w:rsidP="003D4A53">
      <w:pPr>
        <w:rPr>
          <w:rFonts w:ascii="ＭＳ 明朝" w:hAnsi="ＭＳ 明朝"/>
        </w:rPr>
      </w:pPr>
      <w:r>
        <w:rPr>
          <w:rFonts w:ascii="ＭＳ 明朝" w:hAnsi="ＭＳ 明朝" w:hint="eastAsia"/>
        </w:rPr>
        <w:t>（５）</w:t>
      </w:r>
      <w:r w:rsidR="00E219FC">
        <w:rPr>
          <w:rFonts w:ascii="ＭＳ 明朝" w:hAnsi="ＭＳ 明朝" w:hint="eastAsia"/>
        </w:rPr>
        <w:t>随行通訳についは、</w:t>
      </w:r>
      <w:r w:rsidR="00E219FC" w:rsidRPr="003D4A53">
        <w:rPr>
          <w:rFonts w:ascii="ＭＳ 明朝" w:hAnsi="ＭＳ 明朝" w:hint="eastAsia"/>
        </w:rPr>
        <w:t>随行中に行われる会議、打合せ等も随行通訳の範囲内とす</w:t>
      </w:r>
      <w:r w:rsidR="00E219FC" w:rsidRPr="00E143EB">
        <w:rPr>
          <w:rFonts w:ascii="ＭＳ 明朝" w:hAnsi="ＭＳ 明朝" w:hint="eastAsia"/>
        </w:rPr>
        <w:t>る。ただし、終日会議が行われる場合など、受注者と発注者で協議を行い、状況に応じて逐次通訳の単価を適用することとする。</w:t>
      </w:r>
    </w:p>
    <w:p w14:paraId="7AFBD7CB" w14:textId="3FE8B56A" w:rsidR="00500202" w:rsidRDefault="00E219FC" w:rsidP="003D4A53">
      <w:pPr>
        <w:rPr>
          <w:rFonts w:ascii="ＭＳ 明朝" w:hAnsi="ＭＳ 明朝"/>
        </w:rPr>
      </w:pPr>
      <w:r w:rsidRPr="00E143EB">
        <w:rPr>
          <w:rFonts w:ascii="ＭＳ 明朝" w:hAnsi="ＭＳ 明朝" w:hint="eastAsia"/>
        </w:rPr>
        <w:t>（６）</w:t>
      </w:r>
      <w:r w:rsidR="003D4A53" w:rsidRPr="00E143EB">
        <w:rPr>
          <w:rFonts w:ascii="ＭＳ 明朝" w:hAnsi="ＭＳ 明朝" w:hint="eastAsia"/>
        </w:rPr>
        <w:t>随行通訳で地方出張の場合、通訳費用とは別に、通訳者に対して</w:t>
      </w:r>
      <w:r w:rsidR="003D4A53" w:rsidRPr="00E143EB">
        <w:rPr>
          <w:rFonts w:ascii="ＭＳ 明朝" w:hAnsi="ＭＳ 明朝" w:hint="eastAsia"/>
        </w:rPr>
        <w:t>1</w:t>
      </w:r>
      <w:r w:rsidR="003D4A53" w:rsidRPr="00E143EB">
        <w:rPr>
          <w:rFonts w:ascii="ＭＳ 明朝" w:hAnsi="ＭＳ 明朝" w:hint="eastAsia"/>
        </w:rPr>
        <w:t>日当たり</w:t>
      </w:r>
      <w:r w:rsidR="003D4A53" w:rsidRPr="00E143EB">
        <w:rPr>
          <w:rFonts w:ascii="ＭＳ 明朝" w:hAnsi="ＭＳ 明朝" w:hint="eastAsia"/>
        </w:rPr>
        <w:t>110</w:t>
      </w:r>
      <w:r w:rsidR="003D4A53" w:rsidRPr="003D4A53">
        <w:rPr>
          <w:rFonts w:ascii="ＭＳ 明朝" w:hAnsi="ＭＳ 明朝" w:hint="eastAsia"/>
        </w:rPr>
        <w:t>元の日当を発注者が支給し、宿泊費は</w:t>
      </w:r>
      <w:r w:rsidR="003D4A53" w:rsidRPr="003D4A53">
        <w:rPr>
          <w:rFonts w:ascii="ＭＳ 明朝" w:hAnsi="ＭＳ 明朝" w:hint="eastAsia"/>
        </w:rPr>
        <w:t>530</w:t>
      </w:r>
      <w:r w:rsidR="003D4A53" w:rsidRPr="003D4A53">
        <w:rPr>
          <w:rFonts w:ascii="ＭＳ 明朝" w:hAnsi="ＭＳ 明朝" w:hint="eastAsia"/>
        </w:rPr>
        <w:t>元を上限として発注者が実費精算を行うものとする。なお、移動旅費については実費を発注者が精算する。北京市内の場合、交通費は一律</w:t>
      </w:r>
      <w:r w:rsidR="003D4A53" w:rsidRPr="003D4A53">
        <w:rPr>
          <w:rFonts w:ascii="ＭＳ 明朝" w:hAnsi="ＭＳ 明朝" w:hint="eastAsia"/>
        </w:rPr>
        <w:t>1</w:t>
      </w:r>
      <w:r w:rsidR="003D4A53" w:rsidRPr="003D4A53">
        <w:rPr>
          <w:rFonts w:ascii="ＭＳ 明朝" w:hAnsi="ＭＳ 明朝" w:hint="eastAsia"/>
        </w:rPr>
        <w:t>日当たり</w:t>
      </w:r>
      <w:r w:rsidR="003D4A53" w:rsidRPr="003D4A53">
        <w:rPr>
          <w:rFonts w:ascii="ＭＳ 明朝" w:hAnsi="ＭＳ 明朝" w:hint="eastAsia"/>
        </w:rPr>
        <w:t>30</w:t>
      </w:r>
      <w:r w:rsidR="003D4A53" w:rsidRPr="003D4A53">
        <w:rPr>
          <w:rFonts w:ascii="ＭＳ 明朝" w:hAnsi="ＭＳ 明朝" w:hint="eastAsia"/>
        </w:rPr>
        <w:t>元とするが、特殊な状況の場合別途受注者と発注者で相談の上、決定する。</w:t>
      </w:r>
    </w:p>
    <w:p w14:paraId="5D848CDB" w14:textId="0B7887CD" w:rsidR="00F74908" w:rsidRDefault="00F74908" w:rsidP="003D4A53">
      <w:pPr>
        <w:rPr>
          <w:rFonts w:ascii="ＭＳ 明朝" w:hAnsi="ＭＳ 明朝"/>
        </w:rPr>
      </w:pPr>
    </w:p>
    <w:p w14:paraId="29FE8556" w14:textId="77777777" w:rsidR="00F74908" w:rsidRDefault="00F74908" w:rsidP="003D4A53">
      <w:pPr>
        <w:rPr>
          <w:rFonts w:ascii="ＭＳ 明朝" w:hAnsi="ＭＳ 明朝"/>
        </w:rPr>
      </w:pPr>
    </w:p>
    <w:p w14:paraId="53F39724" w14:textId="39CBDBF5" w:rsidR="00500202" w:rsidRPr="00120B09" w:rsidRDefault="00500202" w:rsidP="00500202">
      <w:pPr>
        <w:rPr>
          <w:rFonts w:ascii="ＭＳ 明朝" w:hAnsi="ＭＳ 明朝"/>
        </w:rPr>
      </w:pPr>
      <w:r w:rsidRPr="00120B09">
        <w:rPr>
          <w:rFonts w:ascii="ＭＳ 明朝" w:hAnsi="ＭＳ 明朝" w:hint="eastAsia"/>
        </w:rPr>
        <w:t>２．役務従事予定者</w:t>
      </w:r>
    </w:p>
    <w:p w14:paraId="1F3A57AE" w14:textId="3709677A" w:rsidR="00500202" w:rsidRPr="003D4A53" w:rsidRDefault="00500202" w:rsidP="00500202">
      <w:pPr>
        <w:rPr>
          <w:rFonts w:ascii="ＭＳ 明朝" w:hAnsi="ＭＳ 明朝"/>
        </w:rPr>
      </w:pPr>
      <w:r w:rsidRPr="00120B09">
        <w:rPr>
          <w:rFonts w:ascii="ＭＳ 明朝" w:hAnsi="ＭＳ 明朝" w:hint="eastAsia"/>
        </w:rPr>
        <w:t>（１）乙は、通訳役務従事予定者を定めた付属書Ⅱ｢通訳役務従事予定者リスト｣の中から甲に役務を提供するものとする。</w:t>
      </w:r>
    </w:p>
    <w:p w14:paraId="1C427F70" w14:textId="77777777" w:rsidR="00500202" w:rsidRPr="00120B09" w:rsidRDefault="00500202" w:rsidP="00500202">
      <w:pPr>
        <w:rPr>
          <w:rFonts w:ascii="ＭＳ 明朝" w:hAnsi="ＭＳ 明朝"/>
        </w:rPr>
      </w:pPr>
    </w:p>
    <w:p w14:paraId="3E1F9B44" w14:textId="77777777" w:rsidR="00500202" w:rsidRPr="00120B09" w:rsidRDefault="00500202" w:rsidP="00500202">
      <w:pPr>
        <w:rPr>
          <w:rFonts w:ascii="ＭＳ 明朝" w:hAnsi="ＭＳ 明朝"/>
        </w:rPr>
      </w:pPr>
      <w:r w:rsidRPr="00120B09">
        <w:rPr>
          <w:rFonts w:ascii="ＭＳ 明朝" w:hAnsi="ＭＳ 明朝" w:hint="eastAsia"/>
        </w:rPr>
        <w:t>（２）乙は、通訳役務従事予定者に変更が生じた場合には、速やかに甲に報告するものとする。</w:t>
      </w:r>
    </w:p>
    <w:p w14:paraId="5D9466A7" w14:textId="77777777" w:rsidR="00500202" w:rsidRPr="00120B09" w:rsidRDefault="00500202" w:rsidP="00500202">
      <w:pPr>
        <w:rPr>
          <w:rFonts w:ascii="ＭＳ 明朝" w:hAnsi="ＭＳ 明朝"/>
        </w:rPr>
      </w:pPr>
    </w:p>
    <w:p w14:paraId="2133048A" w14:textId="77777777" w:rsidR="00500202" w:rsidRPr="00120B09" w:rsidRDefault="00500202" w:rsidP="00500202">
      <w:pPr>
        <w:rPr>
          <w:rFonts w:ascii="ＭＳ 明朝" w:hAnsi="ＭＳ 明朝"/>
        </w:rPr>
      </w:pPr>
      <w:r w:rsidRPr="00120B09">
        <w:rPr>
          <w:rFonts w:ascii="ＭＳ 明朝" w:hAnsi="ＭＳ 明朝" w:hint="eastAsia"/>
        </w:rPr>
        <w:t>３．個別案件の実施手続き</w:t>
      </w:r>
    </w:p>
    <w:p w14:paraId="3D41DCE1" w14:textId="77777777" w:rsidR="00500202" w:rsidRPr="00120B09" w:rsidRDefault="00500202" w:rsidP="00500202">
      <w:pPr>
        <w:rPr>
          <w:rFonts w:ascii="ＭＳ 明朝" w:hAnsi="ＭＳ 明朝"/>
        </w:rPr>
      </w:pPr>
      <w:r w:rsidRPr="00120B09">
        <w:rPr>
          <w:rFonts w:ascii="ＭＳ 明朝" w:hAnsi="ＭＳ 明朝" w:hint="eastAsia"/>
        </w:rPr>
        <w:t>（１）甲は、案件ごとに役務提供を乙に依頼するものとする。</w:t>
      </w:r>
    </w:p>
    <w:p w14:paraId="22C366CD" w14:textId="77777777" w:rsidR="00500202" w:rsidRPr="00120B09" w:rsidRDefault="00500202" w:rsidP="00500202">
      <w:pPr>
        <w:rPr>
          <w:rFonts w:ascii="ＭＳ 明朝" w:hAnsi="ＭＳ 明朝"/>
        </w:rPr>
      </w:pPr>
      <w:r w:rsidRPr="00120B09">
        <w:rPr>
          <w:rFonts w:ascii="ＭＳ 明朝" w:hAnsi="ＭＳ 明朝" w:hint="eastAsia"/>
        </w:rPr>
        <w:t>（２）乙は、甲の依頼に応じて、案件ごとに付属書Ⅱに示す者の中から適任者を選択し、甲に通知するものとする。</w:t>
      </w:r>
    </w:p>
    <w:p w14:paraId="3D4B8FC1" w14:textId="77777777" w:rsidR="00500202" w:rsidRPr="00120B09" w:rsidRDefault="00500202" w:rsidP="00500202">
      <w:pPr>
        <w:rPr>
          <w:rFonts w:ascii="ＭＳ 明朝" w:hAnsi="ＭＳ 明朝"/>
        </w:rPr>
      </w:pPr>
      <w:r w:rsidRPr="00120B09">
        <w:rPr>
          <w:rFonts w:ascii="ＭＳ 明朝" w:hAnsi="ＭＳ 明朝" w:hint="eastAsia"/>
        </w:rPr>
        <w:t>（３）乙は、やむを得ない事由により適任者の選定が困難な場合には、甲に対し速やかにその旨報告し、承認を得るものとする。</w:t>
      </w:r>
    </w:p>
    <w:p w14:paraId="16D6AB51" w14:textId="77777777" w:rsidR="00500202" w:rsidRPr="00120B09" w:rsidRDefault="00500202" w:rsidP="00500202">
      <w:pPr>
        <w:rPr>
          <w:rFonts w:ascii="ＭＳ 明朝" w:hAnsi="ＭＳ 明朝"/>
        </w:rPr>
      </w:pPr>
    </w:p>
    <w:p w14:paraId="447711DA" w14:textId="77777777" w:rsidR="00500202" w:rsidRPr="00120B09" w:rsidRDefault="00500202" w:rsidP="00500202">
      <w:pPr>
        <w:rPr>
          <w:rFonts w:ascii="ＭＳ 明朝" w:hAnsi="ＭＳ 明朝"/>
        </w:rPr>
      </w:pPr>
      <w:r w:rsidRPr="00120B09">
        <w:rPr>
          <w:rFonts w:ascii="ＭＳ 明朝" w:hAnsi="ＭＳ 明朝" w:hint="eastAsia"/>
        </w:rPr>
        <w:t>４．個別案件の役務提供期間</w:t>
      </w:r>
    </w:p>
    <w:p w14:paraId="26F4A05A" w14:textId="77777777" w:rsidR="00500202" w:rsidRPr="00120B09" w:rsidRDefault="00500202" w:rsidP="00500202">
      <w:pPr>
        <w:rPr>
          <w:rFonts w:ascii="ＭＳ 明朝" w:hAnsi="ＭＳ 明朝"/>
        </w:rPr>
      </w:pPr>
      <w:r w:rsidRPr="00120B09">
        <w:rPr>
          <w:rFonts w:ascii="ＭＳ 明朝" w:hAnsi="ＭＳ 明朝" w:hint="eastAsia"/>
        </w:rPr>
        <w:t xml:space="preserve">　それぞれの案件における役務の提供期間は、甲が乙に発出する依頼に定める期間とする。</w:t>
      </w:r>
    </w:p>
    <w:p w14:paraId="11B87377" w14:textId="77777777" w:rsidR="00500202" w:rsidRPr="00120B09" w:rsidRDefault="00500202" w:rsidP="00500202">
      <w:pPr>
        <w:rPr>
          <w:rFonts w:ascii="ＭＳ 明朝" w:hAnsi="ＭＳ 明朝"/>
        </w:rPr>
      </w:pPr>
    </w:p>
    <w:p w14:paraId="6C325CBE" w14:textId="77777777" w:rsidR="00500202" w:rsidRPr="00120B09" w:rsidRDefault="00500202" w:rsidP="00500202">
      <w:pPr>
        <w:rPr>
          <w:rFonts w:ascii="ＭＳ 明朝" w:hAnsi="ＭＳ 明朝"/>
        </w:rPr>
      </w:pPr>
      <w:r w:rsidRPr="00120B09">
        <w:rPr>
          <w:rFonts w:ascii="ＭＳ 明朝" w:hAnsi="ＭＳ 明朝" w:hint="eastAsia"/>
        </w:rPr>
        <w:t>５．役務内容の変更</w:t>
      </w:r>
    </w:p>
    <w:p w14:paraId="631CCDEC" w14:textId="77777777" w:rsidR="00500202" w:rsidRPr="00120B09" w:rsidRDefault="00500202" w:rsidP="00500202">
      <w:pPr>
        <w:rPr>
          <w:rFonts w:ascii="ＭＳ 明朝" w:hAnsi="ＭＳ 明朝"/>
        </w:rPr>
      </w:pPr>
      <w:r w:rsidRPr="00120B09">
        <w:rPr>
          <w:rFonts w:ascii="ＭＳ 明朝" w:hAnsi="ＭＳ 明朝" w:hint="eastAsia"/>
        </w:rPr>
        <w:t xml:space="preserve">　甲は、必要がある場合、それぞれの案件ごとの役務提供期間等を変更することができる。この場合において、甲乙双方が協議して書面によりこれを定める。</w:t>
      </w:r>
    </w:p>
    <w:p w14:paraId="6314BBF6" w14:textId="77777777" w:rsidR="00500202" w:rsidRPr="00800C84" w:rsidRDefault="00500202" w:rsidP="00500202">
      <w:pPr>
        <w:jc w:val="right"/>
      </w:pPr>
      <w:r w:rsidRPr="00800C84">
        <w:rPr>
          <w:rFonts w:ascii="ＭＳ 明朝" w:hAnsi="ＭＳ 明朝" w:hint="eastAsia"/>
        </w:rPr>
        <w:t>以上</w:t>
      </w:r>
    </w:p>
    <w:p w14:paraId="5D216D8B" w14:textId="77777777" w:rsidR="001B4836" w:rsidRDefault="001B4836" w:rsidP="001B4836">
      <w:pPr>
        <w:autoSpaceDE w:val="0"/>
        <w:autoSpaceDN w:val="0"/>
        <w:adjustRightInd w:val="0"/>
        <w:ind w:left="720" w:hanging="720"/>
        <w:jc w:val="left"/>
        <w:rPr>
          <w:rFonts w:hAnsi="ＭＳ ゴシック"/>
          <w:kern w:val="0"/>
        </w:rPr>
      </w:pPr>
    </w:p>
    <w:p w14:paraId="6674508D" w14:textId="77777777" w:rsidR="001B4836" w:rsidRDefault="001B4836" w:rsidP="001B4836">
      <w:pPr>
        <w:autoSpaceDE w:val="0"/>
        <w:autoSpaceDN w:val="0"/>
        <w:adjustRightInd w:val="0"/>
        <w:ind w:left="720" w:hanging="720"/>
        <w:jc w:val="left"/>
        <w:rPr>
          <w:rFonts w:hAnsi="ＭＳ ゴシック"/>
          <w:kern w:val="0"/>
        </w:rPr>
      </w:pPr>
    </w:p>
    <w:p w14:paraId="17431002" w14:textId="77777777" w:rsidR="001B4836" w:rsidRDefault="001B4836" w:rsidP="001B4836">
      <w:pPr>
        <w:autoSpaceDE w:val="0"/>
        <w:autoSpaceDN w:val="0"/>
        <w:adjustRightInd w:val="0"/>
        <w:ind w:left="720" w:hanging="720"/>
        <w:jc w:val="left"/>
        <w:rPr>
          <w:rFonts w:hAnsi="ＭＳ ゴシック"/>
          <w:kern w:val="0"/>
        </w:rPr>
      </w:pPr>
    </w:p>
    <w:p w14:paraId="23EFBE6D" w14:textId="77777777" w:rsidR="001B4836" w:rsidRDefault="001B4836" w:rsidP="001B4836">
      <w:pPr>
        <w:autoSpaceDE w:val="0"/>
        <w:autoSpaceDN w:val="0"/>
        <w:adjustRightInd w:val="0"/>
        <w:ind w:left="720" w:hanging="720"/>
        <w:jc w:val="left"/>
        <w:rPr>
          <w:rFonts w:hAnsi="ＭＳ ゴシック"/>
          <w:kern w:val="0"/>
        </w:rPr>
      </w:pPr>
    </w:p>
    <w:p w14:paraId="3F692F25" w14:textId="77777777" w:rsidR="001B4836" w:rsidRDefault="001B4836" w:rsidP="001B4836">
      <w:pPr>
        <w:autoSpaceDE w:val="0"/>
        <w:autoSpaceDN w:val="0"/>
        <w:adjustRightInd w:val="0"/>
        <w:ind w:left="720" w:hanging="720"/>
        <w:jc w:val="left"/>
        <w:rPr>
          <w:rFonts w:hAnsi="ＭＳ ゴシック"/>
          <w:kern w:val="0"/>
        </w:rPr>
      </w:pPr>
    </w:p>
    <w:p w14:paraId="41426639" w14:textId="77777777" w:rsidR="001B4836" w:rsidRDefault="001B4836" w:rsidP="001B4836">
      <w:pPr>
        <w:autoSpaceDE w:val="0"/>
        <w:autoSpaceDN w:val="0"/>
        <w:adjustRightInd w:val="0"/>
        <w:ind w:left="720" w:hanging="720"/>
        <w:jc w:val="left"/>
        <w:rPr>
          <w:rFonts w:hAnsi="ＭＳ ゴシック"/>
          <w:kern w:val="0"/>
        </w:rPr>
      </w:pPr>
    </w:p>
    <w:p w14:paraId="2B5872FF" w14:textId="77777777" w:rsidR="001B4836" w:rsidRDefault="001B4836" w:rsidP="001B4836">
      <w:pPr>
        <w:autoSpaceDE w:val="0"/>
        <w:autoSpaceDN w:val="0"/>
        <w:adjustRightInd w:val="0"/>
        <w:ind w:left="720" w:hanging="720"/>
        <w:jc w:val="left"/>
        <w:rPr>
          <w:rFonts w:hAnsi="ＭＳ ゴシック"/>
          <w:kern w:val="0"/>
        </w:rPr>
      </w:pPr>
    </w:p>
    <w:p w14:paraId="7B4075C1" w14:textId="77777777" w:rsidR="001B4836" w:rsidRDefault="001B4836" w:rsidP="001B4836">
      <w:pPr>
        <w:autoSpaceDE w:val="0"/>
        <w:autoSpaceDN w:val="0"/>
        <w:adjustRightInd w:val="0"/>
        <w:ind w:left="720" w:hanging="720"/>
        <w:jc w:val="left"/>
        <w:rPr>
          <w:rFonts w:hAnsi="ＭＳ ゴシック"/>
          <w:kern w:val="0"/>
        </w:rPr>
      </w:pPr>
    </w:p>
    <w:p w14:paraId="72F25423" w14:textId="77777777" w:rsidR="001B4836" w:rsidRDefault="001B4836" w:rsidP="001B4836">
      <w:pPr>
        <w:autoSpaceDE w:val="0"/>
        <w:autoSpaceDN w:val="0"/>
        <w:adjustRightInd w:val="0"/>
        <w:ind w:left="720" w:hanging="720"/>
        <w:jc w:val="left"/>
        <w:rPr>
          <w:rFonts w:hAnsi="ＭＳ ゴシック"/>
          <w:kern w:val="0"/>
        </w:rPr>
      </w:pPr>
    </w:p>
    <w:p w14:paraId="5592B9A0" w14:textId="77777777" w:rsidR="001B4836" w:rsidRDefault="001B4836" w:rsidP="001B4836">
      <w:pPr>
        <w:autoSpaceDE w:val="0"/>
        <w:autoSpaceDN w:val="0"/>
        <w:adjustRightInd w:val="0"/>
        <w:ind w:left="720" w:hanging="720"/>
        <w:jc w:val="left"/>
        <w:rPr>
          <w:rFonts w:hAnsi="ＭＳ ゴシック"/>
          <w:kern w:val="0"/>
        </w:rPr>
      </w:pPr>
    </w:p>
    <w:p w14:paraId="78E81327" w14:textId="77777777" w:rsidR="001B4836" w:rsidRDefault="001B4836" w:rsidP="001B4836">
      <w:pPr>
        <w:autoSpaceDE w:val="0"/>
        <w:autoSpaceDN w:val="0"/>
        <w:adjustRightInd w:val="0"/>
        <w:ind w:left="720" w:hanging="720"/>
        <w:jc w:val="left"/>
        <w:rPr>
          <w:rFonts w:hAnsi="ＭＳ ゴシック"/>
          <w:kern w:val="0"/>
        </w:rPr>
      </w:pPr>
    </w:p>
    <w:p w14:paraId="7A33ABD0" w14:textId="77777777" w:rsidR="001B4836" w:rsidRDefault="001B4836" w:rsidP="001B4836">
      <w:pPr>
        <w:autoSpaceDE w:val="0"/>
        <w:autoSpaceDN w:val="0"/>
        <w:adjustRightInd w:val="0"/>
        <w:ind w:left="720" w:hanging="720"/>
        <w:jc w:val="left"/>
        <w:rPr>
          <w:rFonts w:hAnsi="ＭＳ ゴシック"/>
          <w:kern w:val="0"/>
        </w:rPr>
      </w:pPr>
    </w:p>
    <w:p w14:paraId="2B533317" w14:textId="7BEF72B2" w:rsidR="008C3F09" w:rsidRDefault="008C3F09">
      <w:pPr>
        <w:widowControl/>
        <w:jc w:val="left"/>
        <w:rPr>
          <w:rFonts w:hAnsi="ＭＳ ゴシック"/>
          <w:kern w:val="0"/>
        </w:rPr>
      </w:pPr>
      <w:r>
        <w:rPr>
          <w:rFonts w:hAnsi="ＭＳ ゴシック"/>
          <w:kern w:val="0"/>
        </w:rPr>
        <w:br w:type="page"/>
      </w:r>
    </w:p>
    <w:p w14:paraId="5921A416" w14:textId="7E756E9B" w:rsidR="001B4836" w:rsidRPr="005A4911" w:rsidRDefault="001B4836" w:rsidP="001B4836">
      <w:pPr>
        <w:autoSpaceDE w:val="0"/>
        <w:autoSpaceDN w:val="0"/>
        <w:adjustRightInd w:val="0"/>
        <w:ind w:left="720" w:hanging="720"/>
        <w:jc w:val="left"/>
        <w:rPr>
          <w:rFonts w:hAnsi="ＭＳ ゴシック"/>
          <w:b/>
          <w:kern w:val="0"/>
          <w:sz w:val="40"/>
          <w:szCs w:val="40"/>
        </w:rPr>
      </w:pPr>
      <w:r w:rsidRPr="005A4911">
        <w:rPr>
          <w:rFonts w:hAnsi="ＭＳ ゴシック" w:hint="eastAsia"/>
          <w:b/>
          <w:kern w:val="0"/>
          <w:sz w:val="40"/>
          <w:szCs w:val="40"/>
        </w:rPr>
        <w:t>附属書Ⅱ「</w:t>
      </w:r>
      <w:r w:rsidR="00E9654F">
        <w:rPr>
          <w:rFonts w:hAnsi="ＭＳ ゴシック" w:hint="eastAsia"/>
          <w:b/>
          <w:kern w:val="0"/>
          <w:sz w:val="40"/>
          <w:szCs w:val="40"/>
        </w:rPr>
        <w:t>従事者リスト</w:t>
      </w:r>
      <w:r w:rsidRPr="005A4911">
        <w:rPr>
          <w:rFonts w:hAnsi="ＭＳ ゴシック" w:hint="eastAsia"/>
          <w:b/>
          <w:kern w:val="0"/>
          <w:sz w:val="40"/>
          <w:szCs w:val="40"/>
        </w:rPr>
        <w:t>」</w:t>
      </w:r>
    </w:p>
    <w:p w14:paraId="7AA0BA21" w14:textId="77777777" w:rsidR="001B4836" w:rsidRPr="00F8634A" w:rsidRDefault="001B4836" w:rsidP="001B4836">
      <w:pPr>
        <w:autoSpaceDE w:val="0"/>
        <w:autoSpaceDN w:val="0"/>
        <w:adjustRightInd w:val="0"/>
        <w:ind w:left="720" w:hanging="720"/>
        <w:jc w:val="left"/>
        <w:rPr>
          <w:rFonts w:hAnsi="ＭＳ ゴシック"/>
          <w:b/>
          <w:kern w:val="0"/>
          <w:sz w:val="28"/>
          <w:szCs w:val="28"/>
        </w:rPr>
      </w:pPr>
    </w:p>
    <w:tbl>
      <w:tblPr>
        <w:tblW w:w="8960" w:type="dxa"/>
        <w:tblCellMar>
          <w:left w:w="99" w:type="dxa"/>
          <w:right w:w="99" w:type="dxa"/>
        </w:tblCellMar>
        <w:tblLook w:val="04A0" w:firstRow="1" w:lastRow="0" w:firstColumn="1" w:lastColumn="0" w:noHBand="0" w:noVBand="1"/>
      </w:tblPr>
      <w:tblGrid>
        <w:gridCol w:w="2202"/>
        <w:gridCol w:w="6758"/>
      </w:tblGrid>
      <w:tr w:rsidR="00E9654F" w:rsidRPr="00E9654F" w14:paraId="1F390834" w14:textId="77777777" w:rsidTr="00E9654F">
        <w:trPr>
          <w:trHeight w:val="495"/>
        </w:trPr>
        <w:tc>
          <w:tcPr>
            <w:tcW w:w="8960" w:type="dxa"/>
            <w:gridSpan w:val="2"/>
            <w:tcBorders>
              <w:top w:val="nil"/>
              <w:left w:val="nil"/>
              <w:bottom w:val="nil"/>
              <w:right w:val="nil"/>
            </w:tcBorders>
            <w:shd w:val="clear" w:color="auto" w:fill="auto"/>
            <w:noWrap/>
            <w:vAlign w:val="center"/>
            <w:hideMark/>
          </w:tcPr>
          <w:p w14:paraId="528A5057" w14:textId="77777777" w:rsidR="00E9654F" w:rsidRPr="00E9654F" w:rsidRDefault="00E9654F" w:rsidP="00E9654F">
            <w:pPr>
              <w:widowControl/>
              <w:jc w:val="right"/>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付属書Ⅱ</w:t>
            </w:r>
          </w:p>
        </w:tc>
      </w:tr>
      <w:tr w:rsidR="00E9654F" w:rsidRPr="00E9654F" w14:paraId="13856F19" w14:textId="77777777" w:rsidTr="00E9654F">
        <w:trPr>
          <w:trHeight w:val="690"/>
        </w:trPr>
        <w:tc>
          <w:tcPr>
            <w:tcW w:w="8960" w:type="dxa"/>
            <w:gridSpan w:val="2"/>
            <w:tcBorders>
              <w:top w:val="nil"/>
              <w:left w:val="nil"/>
              <w:bottom w:val="nil"/>
              <w:right w:val="nil"/>
            </w:tcBorders>
            <w:shd w:val="clear" w:color="auto" w:fill="auto"/>
            <w:noWrap/>
            <w:vAlign w:val="center"/>
            <w:hideMark/>
          </w:tcPr>
          <w:p w14:paraId="69FC6A43" w14:textId="48D3DAD2" w:rsidR="00E9654F" w:rsidRPr="00E9654F" w:rsidRDefault="00E9654F" w:rsidP="00B028C5">
            <w:pPr>
              <w:widowControl/>
              <w:jc w:val="center"/>
              <w:rPr>
                <w:rFonts w:ascii="ＭＳ 明朝" w:eastAsia="ＭＳ 明朝" w:hAnsi="ＭＳ 明朝" w:cs="ＭＳ Ｐゴシック"/>
                <w:color w:val="000000"/>
                <w:kern w:val="0"/>
                <w:sz w:val="28"/>
                <w:szCs w:val="28"/>
              </w:rPr>
            </w:pPr>
            <w:r w:rsidRPr="00E9654F">
              <w:rPr>
                <w:rFonts w:ascii="ＭＳ 明朝" w:eastAsia="ＭＳ 明朝" w:hAnsi="ＭＳ 明朝" w:cs="ＭＳ Ｐゴシック" w:hint="eastAsia"/>
                <w:color w:val="000000"/>
                <w:kern w:val="0"/>
                <w:sz w:val="28"/>
                <w:szCs w:val="28"/>
              </w:rPr>
              <w:t>通訳役務従事予定者リスト</w:t>
            </w:r>
          </w:p>
        </w:tc>
      </w:tr>
      <w:tr w:rsidR="00E9654F" w:rsidRPr="00E9654F" w14:paraId="0B0EF5FC" w14:textId="77777777" w:rsidTr="00E9654F">
        <w:trPr>
          <w:trHeight w:val="525"/>
        </w:trPr>
        <w:tc>
          <w:tcPr>
            <w:tcW w:w="8960" w:type="dxa"/>
            <w:gridSpan w:val="2"/>
            <w:tcBorders>
              <w:top w:val="nil"/>
              <w:left w:val="nil"/>
              <w:bottom w:val="nil"/>
              <w:right w:val="nil"/>
            </w:tcBorders>
            <w:shd w:val="clear" w:color="auto" w:fill="auto"/>
            <w:noWrap/>
            <w:vAlign w:val="center"/>
            <w:hideMark/>
          </w:tcPr>
          <w:p w14:paraId="0103D4FF" w14:textId="77777777" w:rsidR="00E9654F" w:rsidRPr="00E9654F" w:rsidRDefault="00E9654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（○○公司）</w:t>
            </w:r>
          </w:p>
        </w:tc>
      </w:tr>
      <w:tr w:rsidR="002E290F" w:rsidRPr="00E9654F" w14:paraId="316BAB92" w14:textId="77777777" w:rsidTr="003D4A53">
        <w:trPr>
          <w:trHeight w:val="113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F72A1"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順番</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55F660F4" w14:textId="1BDEAA75" w:rsidR="002E290F" w:rsidRPr="00E9654F" w:rsidRDefault="002E290F" w:rsidP="00E9654F">
            <w:pPr>
              <w:widowControl/>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随行</w:t>
            </w:r>
            <w:r w:rsidRPr="00E9654F">
              <w:rPr>
                <w:rFonts w:ascii="ＭＳ 明朝" w:eastAsia="ＭＳ 明朝" w:hAnsi="ＭＳ 明朝" w:cs="ＭＳ Ｐゴシック" w:hint="eastAsia"/>
                <w:color w:val="000000"/>
                <w:kern w:val="0"/>
              </w:rPr>
              <w:t>通訳</w:t>
            </w:r>
          </w:p>
          <w:p w14:paraId="7DDD64A9" w14:textId="0D42837D" w:rsidR="002E290F" w:rsidRPr="00E9654F" w:rsidRDefault="002E290F" w:rsidP="00E9654F">
            <w:pPr>
              <w:jc w:val="center"/>
              <w:rPr>
                <w:rFonts w:ascii="ＭＳ 明朝" w:eastAsia="ＭＳ 明朝" w:hAnsi="ＭＳ 明朝" w:cs="ＭＳ Ｐゴシック"/>
                <w:color w:val="000000"/>
                <w:kern w:val="0"/>
              </w:rPr>
            </w:pPr>
          </w:p>
        </w:tc>
      </w:tr>
      <w:tr w:rsidR="002E290F" w:rsidRPr="00E9654F" w14:paraId="35388E2C" w14:textId="77777777" w:rsidTr="003D4A5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D47338F"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1</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5F91E843"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269471CD" w14:textId="77777777" w:rsidTr="002E290F">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5B30487"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2</w:t>
            </w:r>
          </w:p>
        </w:tc>
        <w:tc>
          <w:tcPr>
            <w:tcW w:w="6758" w:type="dxa"/>
            <w:tcBorders>
              <w:top w:val="nil"/>
              <w:left w:val="nil"/>
              <w:bottom w:val="single" w:sz="4" w:space="0" w:color="auto"/>
              <w:right w:val="single" w:sz="4" w:space="0" w:color="auto"/>
            </w:tcBorders>
            <w:shd w:val="clear" w:color="auto" w:fill="auto"/>
            <w:noWrap/>
            <w:vAlign w:val="center"/>
            <w:hideMark/>
          </w:tcPr>
          <w:p w14:paraId="4FC18104"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6ED83618" w14:textId="77777777" w:rsidTr="002E290F">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27DE92BA"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3</w:t>
            </w:r>
          </w:p>
        </w:tc>
        <w:tc>
          <w:tcPr>
            <w:tcW w:w="6758" w:type="dxa"/>
            <w:tcBorders>
              <w:top w:val="nil"/>
              <w:left w:val="nil"/>
              <w:bottom w:val="single" w:sz="4" w:space="0" w:color="auto"/>
              <w:right w:val="single" w:sz="4" w:space="0" w:color="auto"/>
            </w:tcBorders>
            <w:shd w:val="clear" w:color="auto" w:fill="auto"/>
            <w:noWrap/>
            <w:vAlign w:val="center"/>
            <w:hideMark/>
          </w:tcPr>
          <w:p w14:paraId="20AFA777"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765CBDA5" w14:textId="77777777" w:rsidTr="002E290F">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77A03904"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4</w:t>
            </w:r>
          </w:p>
        </w:tc>
        <w:tc>
          <w:tcPr>
            <w:tcW w:w="6758" w:type="dxa"/>
            <w:tcBorders>
              <w:top w:val="nil"/>
              <w:left w:val="nil"/>
              <w:bottom w:val="single" w:sz="4" w:space="0" w:color="auto"/>
              <w:right w:val="single" w:sz="4" w:space="0" w:color="auto"/>
            </w:tcBorders>
            <w:shd w:val="clear" w:color="auto" w:fill="auto"/>
            <w:noWrap/>
            <w:vAlign w:val="center"/>
            <w:hideMark/>
          </w:tcPr>
          <w:p w14:paraId="58B849DC"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447FD990" w14:textId="77777777" w:rsidTr="002E290F">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EE461CB"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5</w:t>
            </w:r>
          </w:p>
        </w:tc>
        <w:tc>
          <w:tcPr>
            <w:tcW w:w="6758" w:type="dxa"/>
            <w:tcBorders>
              <w:top w:val="nil"/>
              <w:left w:val="nil"/>
              <w:bottom w:val="single" w:sz="4" w:space="0" w:color="auto"/>
              <w:right w:val="single" w:sz="4" w:space="0" w:color="auto"/>
            </w:tcBorders>
            <w:shd w:val="clear" w:color="auto" w:fill="auto"/>
            <w:noWrap/>
            <w:vAlign w:val="center"/>
            <w:hideMark/>
          </w:tcPr>
          <w:p w14:paraId="7A889683"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50C231D9" w14:textId="77777777" w:rsidTr="002E290F">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77CA4E76"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6</w:t>
            </w:r>
          </w:p>
        </w:tc>
        <w:tc>
          <w:tcPr>
            <w:tcW w:w="6758" w:type="dxa"/>
            <w:tcBorders>
              <w:top w:val="nil"/>
              <w:left w:val="nil"/>
              <w:bottom w:val="single" w:sz="4" w:space="0" w:color="auto"/>
              <w:right w:val="single" w:sz="4" w:space="0" w:color="auto"/>
            </w:tcBorders>
            <w:shd w:val="clear" w:color="auto" w:fill="auto"/>
            <w:noWrap/>
            <w:vAlign w:val="center"/>
            <w:hideMark/>
          </w:tcPr>
          <w:p w14:paraId="27310D50"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7965FAE6" w14:textId="77777777" w:rsidTr="002E290F">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44FF4526"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7</w:t>
            </w:r>
          </w:p>
        </w:tc>
        <w:tc>
          <w:tcPr>
            <w:tcW w:w="6758" w:type="dxa"/>
            <w:tcBorders>
              <w:top w:val="nil"/>
              <w:left w:val="nil"/>
              <w:bottom w:val="single" w:sz="4" w:space="0" w:color="auto"/>
              <w:right w:val="single" w:sz="4" w:space="0" w:color="auto"/>
            </w:tcBorders>
            <w:shd w:val="clear" w:color="auto" w:fill="auto"/>
            <w:noWrap/>
            <w:vAlign w:val="center"/>
            <w:hideMark/>
          </w:tcPr>
          <w:p w14:paraId="100C8B30"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4270EA43" w14:textId="77777777" w:rsidTr="002E290F">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8573394"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8</w:t>
            </w:r>
          </w:p>
        </w:tc>
        <w:tc>
          <w:tcPr>
            <w:tcW w:w="6758" w:type="dxa"/>
            <w:tcBorders>
              <w:top w:val="nil"/>
              <w:left w:val="nil"/>
              <w:bottom w:val="single" w:sz="4" w:space="0" w:color="auto"/>
              <w:right w:val="single" w:sz="4" w:space="0" w:color="auto"/>
            </w:tcBorders>
            <w:shd w:val="clear" w:color="auto" w:fill="auto"/>
            <w:noWrap/>
            <w:vAlign w:val="center"/>
            <w:hideMark/>
          </w:tcPr>
          <w:p w14:paraId="24628F81"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301D430E" w14:textId="77777777" w:rsidTr="002E290F">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00D7DF24"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9</w:t>
            </w:r>
          </w:p>
        </w:tc>
        <w:tc>
          <w:tcPr>
            <w:tcW w:w="6758" w:type="dxa"/>
            <w:tcBorders>
              <w:top w:val="nil"/>
              <w:left w:val="nil"/>
              <w:bottom w:val="single" w:sz="4" w:space="0" w:color="auto"/>
              <w:right w:val="single" w:sz="4" w:space="0" w:color="auto"/>
            </w:tcBorders>
            <w:shd w:val="clear" w:color="auto" w:fill="auto"/>
            <w:noWrap/>
            <w:vAlign w:val="center"/>
            <w:hideMark/>
          </w:tcPr>
          <w:p w14:paraId="74981089"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74520879" w14:textId="77777777" w:rsidTr="002E290F">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DA23385"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10</w:t>
            </w:r>
          </w:p>
        </w:tc>
        <w:tc>
          <w:tcPr>
            <w:tcW w:w="6758" w:type="dxa"/>
            <w:tcBorders>
              <w:top w:val="nil"/>
              <w:left w:val="nil"/>
              <w:bottom w:val="single" w:sz="4" w:space="0" w:color="auto"/>
              <w:right w:val="single" w:sz="4" w:space="0" w:color="auto"/>
            </w:tcBorders>
            <w:shd w:val="clear" w:color="auto" w:fill="auto"/>
            <w:noWrap/>
            <w:vAlign w:val="center"/>
            <w:hideMark/>
          </w:tcPr>
          <w:p w14:paraId="029F6171" w14:textId="77777777" w:rsidR="002E290F" w:rsidRPr="00E9654F" w:rsidRDefault="002E290F" w:rsidP="00E9654F">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bl>
    <w:p w14:paraId="0311718A" w14:textId="363FCFFD" w:rsidR="001B4836" w:rsidRDefault="001B4836" w:rsidP="001B4836">
      <w:pPr>
        <w:autoSpaceDE w:val="0"/>
        <w:autoSpaceDN w:val="0"/>
        <w:adjustRightInd w:val="0"/>
        <w:ind w:left="720" w:hanging="720"/>
        <w:jc w:val="left"/>
        <w:rPr>
          <w:rFonts w:hAnsi="ＭＳ ゴシック"/>
          <w:b/>
          <w:bCs/>
          <w:sz w:val="28"/>
          <w:szCs w:val="28"/>
          <w:lang w:eastAsia="zh-CN"/>
        </w:rPr>
      </w:pPr>
    </w:p>
    <w:p w14:paraId="4F3D5DD3" w14:textId="0B5B0184" w:rsidR="00E9654F" w:rsidRDefault="00E9654F">
      <w:pPr>
        <w:widowControl/>
        <w:jc w:val="left"/>
        <w:rPr>
          <w:rFonts w:asciiTheme="majorEastAsia" w:eastAsia="SimSun" w:hAnsiTheme="majorEastAsia" w:cs="Times New Roman"/>
          <w:lang w:eastAsia="zh-CN"/>
        </w:rPr>
      </w:pPr>
      <w:r>
        <w:rPr>
          <w:rFonts w:asciiTheme="majorEastAsia" w:eastAsia="SimSun" w:hAnsiTheme="majorEastAsia" w:cs="Times New Roman"/>
          <w:lang w:eastAsia="zh-CN"/>
        </w:rPr>
        <w:br w:type="page"/>
      </w:r>
    </w:p>
    <w:tbl>
      <w:tblPr>
        <w:tblW w:w="8960" w:type="dxa"/>
        <w:tblCellMar>
          <w:left w:w="99" w:type="dxa"/>
          <w:right w:w="99" w:type="dxa"/>
        </w:tblCellMar>
        <w:tblLook w:val="04A0" w:firstRow="1" w:lastRow="0" w:firstColumn="1" w:lastColumn="0" w:noHBand="0" w:noVBand="1"/>
      </w:tblPr>
      <w:tblGrid>
        <w:gridCol w:w="2202"/>
        <w:gridCol w:w="6758"/>
      </w:tblGrid>
      <w:tr w:rsidR="002E290F" w:rsidRPr="00E9654F" w14:paraId="51A8EA8F" w14:textId="77777777" w:rsidTr="00C6732E">
        <w:trPr>
          <w:trHeight w:val="495"/>
        </w:trPr>
        <w:tc>
          <w:tcPr>
            <w:tcW w:w="8960" w:type="dxa"/>
            <w:gridSpan w:val="2"/>
            <w:tcBorders>
              <w:top w:val="nil"/>
              <w:left w:val="nil"/>
              <w:bottom w:val="nil"/>
              <w:right w:val="nil"/>
            </w:tcBorders>
            <w:shd w:val="clear" w:color="auto" w:fill="auto"/>
            <w:noWrap/>
            <w:vAlign w:val="center"/>
            <w:hideMark/>
          </w:tcPr>
          <w:p w14:paraId="0FBC9B92" w14:textId="77777777" w:rsidR="002E290F" w:rsidRPr="00E9654F" w:rsidRDefault="002E290F" w:rsidP="00C6732E">
            <w:pPr>
              <w:widowControl/>
              <w:jc w:val="right"/>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付属書Ⅱ</w:t>
            </w:r>
          </w:p>
        </w:tc>
      </w:tr>
      <w:tr w:rsidR="002E290F" w:rsidRPr="00E9654F" w14:paraId="74BE853C" w14:textId="77777777" w:rsidTr="00C6732E">
        <w:trPr>
          <w:trHeight w:val="690"/>
        </w:trPr>
        <w:tc>
          <w:tcPr>
            <w:tcW w:w="8960" w:type="dxa"/>
            <w:gridSpan w:val="2"/>
            <w:tcBorders>
              <w:top w:val="nil"/>
              <w:left w:val="nil"/>
              <w:bottom w:val="nil"/>
              <w:right w:val="nil"/>
            </w:tcBorders>
            <w:shd w:val="clear" w:color="auto" w:fill="auto"/>
            <w:noWrap/>
            <w:vAlign w:val="center"/>
            <w:hideMark/>
          </w:tcPr>
          <w:p w14:paraId="583B4478" w14:textId="097E1732" w:rsidR="002E290F" w:rsidRPr="00E9654F" w:rsidRDefault="002E290F" w:rsidP="00B028C5">
            <w:pPr>
              <w:widowControl/>
              <w:jc w:val="center"/>
              <w:rPr>
                <w:rFonts w:ascii="ＭＳ 明朝" w:eastAsia="ＭＳ 明朝" w:hAnsi="ＭＳ 明朝" w:cs="ＭＳ Ｐゴシック"/>
                <w:color w:val="000000"/>
                <w:kern w:val="0"/>
                <w:sz w:val="28"/>
                <w:szCs w:val="28"/>
              </w:rPr>
            </w:pPr>
            <w:r w:rsidRPr="00E9654F">
              <w:rPr>
                <w:rFonts w:ascii="ＭＳ 明朝" w:eastAsia="ＭＳ 明朝" w:hAnsi="ＭＳ 明朝" w:cs="ＭＳ Ｐゴシック" w:hint="eastAsia"/>
                <w:color w:val="000000"/>
                <w:kern w:val="0"/>
                <w:sz w:val="28"/>
                <w:szCs w:val="28"/>
              </w:rPr>
              <w:t>通訳役務従事予定者リスト</w:t>
            </w:r>
          </w:p>
        </w:tc>
      </w:tr>
      <w:tr w:rsidR="002E290F" w:rsidRPr="00E9654F" w14:paraId="404F3E4D" w14:textId="77777777" w:rsidTr="00C6732E">
        <w:trPr>
          <w:trHeight w:val="525"/>
        </w:trPr>
        <w:tc>
          <w:tcPr>
            <w:tcW w:w="8960" w:type="dxa"/>
            <w:gridSpan w:val="2"/>
            <w:tcBorders>
              <w:top w:val="nil"/>
              <w:left w:val="nil"/>
              <w:bottom w:val="nil"/>
              <w:right w:val="nil"/>
            </w:tcBorders>
            <w:shd w:val="clear" w:color="auto" w:fill="auto"/>
            <w:noWrap/>
            <w:vAlign w:val="center"/>
            <w:hideMark/>
          </w:tcPr>
          <w:p w14:paraId="4C0A403D"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（○○公司）</w:t>
            </w:r>
          </w:p>
        </w:tc>
      </w:tr>
      <w:tr w:rsidR="002E290F" w:rsidRPr="00E9654F" w14:paraId="5D7B4A2C" w14:textId="77777777" w:rsidTr="003D4A53">
        <w:trPr>
          <w:trHeight w:val="113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5D728"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順番</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4FEBE270" w14:textId="2B5879B3" w:rsidR="002E290F" w:rsidRPr="00E9654F" w:rsidRDefault="002E290F" w:rsidP="00C6732E">
            <w:pPr>
              <w:widowControl/>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逐次</w:t>
            </w:r>
            <w:r w:rsidRPr="00E9654F">
              <w:rPr>
                <w:rFonts w:ascii="ＭＳ 明朝" w:eastAsia="ＭＳ 明朝" w:hAnsi="ＭＳ 明朝" w:cs="ＭＳ Ｐゴシック" w:hint="eastAsia"/>
                <w:color w:val="000000"/>
                <w:kern w:val="0"/>
              </w:rPr>
              <w:t>通訳</w:t>
            </w:r>
          </w:p>
          <w:p w14:paraId="275AB26A" w14:textId="77777777" w:rsidR="002E290F" w:rsidRPr="00E9654F" w:rsidRDefault="002E290F" w:rsidP="00C6732E">
            <w:pPr>
              <w:jc w:val="center"/>
              <w:rPr>
                <w:rFonts w:ascii="ＭＳ 明朝" w:eastAsia="ＭＳ 明朝" w:hAnsi="ＭＳ 明朝" w:cs="ＭＳ Ｐゴシック"/>
                <w:color w:val="000000"/>
                <w:kern w:val="0"/>
              </w:rPr>
            </w:pPr>
          </w:p>
        </w:tc>
      </w:tr>
      <w:tr w:rsidR="002E290F" w:rsidRPr="00E9654F" w14:paraId="40D0F719" w14:textId="77777777" w:rsidTr="003D4A53">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5DD966A1"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1</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784316DC"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61CB1CDC"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2BA4599E"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2</w:t>
            </w:r>
          </w:p>
        </w:tc>
        <w:tc>
          <w:tcPr>
            <w:tcW w:w="6758" w:type="dxa"/>
            <w:tcBorders>
              <w:top w:val="nil"/>
              <w:left w:val="nil"/>
              <w:bottom w:val="single" w:sz="4" w:space="0" w:color="auto"/>
              <w:right w:val="single" w:sz="4" w:space="0" w:color="auto"/>
            </w:tcBorders>
            <w:shd w:val="clear" w:color="auto" w:fill="auto"/>
            <w:noWrap/>
            <w:vAlign w:val="center"/>
            <w:hideMark/>
          </w:tcPr>
          <w:p w14:paraId="5B0ECC93"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66E2D360"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481F0E9F"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3</w:t>
            </w:r>
          </w:p>
        </w:tc>
        <w:tc>
          <w:tcPr>
            <w:tcW w:w="6758" w:type="dxa"/>
            <w:tcBorders>
              <w:top w:val="nil"/>
              <w:left w:val="nil"/>
              <w:bottom w:val="single" w:sz="4" w:space="0" w:color="auto"/>
              <w:right w:val="single" w:sz="4" w:space="0" w:color="auto"/>
            </w:tcBorders>
            <w:shd w:val="clear" w:color="auto" w:fill="auto"/>
            <w:noWrap/>
            <w:vAlign w:val="center"/>
            <w:hideMark/>
          </w:tcPr>
          <w:p w14:paraId="6A80B669"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03D2E47C"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26D40608"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4</w:t>
            </w:r>
          </w:p>
        </w:tc>
        <w:tc>
          <w:tcPr>
            <w:tcW w:w="6758" w:type="dxa"/>
            <w:tcBorders>
              <w:top w:val="nil"/>
              <w:left w:val="nil"/>
              <w:bottom w:val="single" w:sz="4" w:space="0" w:color="auto"/>
              <w:right w:val="single" w:sz="4" w:space="0" w:color="auto"/>
            </w:tcBorders>
            <w:shd w:val="clear" w:color="auto" w:fill="auto"/>
            <w:noWrap/>
            <w:vAlign w:val="center"/>
            <w:hideMark/>
          </w:tcPr>
          <w:p w14:paraId="2EF839EC"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2F15DC93"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4C94230A"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5</w:t>
            </w:r>
          </w:p>
        </w:tc>
        <w:tc>
          <w:tcPr>
            <w:tcW w:w="6758" w:type="dxa"/>
            <w:tcBorders>
              <w:top w:val="nil"/>
              <w:left w:val="nil"/>
              <w:bottom w:val="single" w:sz="4" w:space="0" w:color="auto"/>
              <w:right w:val="single" w:sz="4" w:space="0" w:color="auto"/>
            </w:tcBorders>
            <w:shd w:val="clear" w:color="auto" w:fill="auto"/>
            <w:noWrap/>
            <w:vAlign w:val="center"/>
            <w:hideMark/>
          </w:tcPr>
          <w:p w14:paraId="6A112719"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0B418213"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74BBBBDB"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6</w:t>
            </w:r>
          </w:p>
        </w:tc>
        <w:tc>
          <w:tcPr>
            <w:tcW w:w="6758" w:type="dxa"/>
            <w:tcBorders>
              <w:top w:val="nil"/>
              <w:left w:val="nil"/>
              <w:bottom w:val="single" w:sz="4" w:space="0" w:color="auto"/>
              <w:right w:val="single" w:sz="4" w:space="0" w:color="auto"/>
            </w:tcBorders>
            <w:shd w:val="clear" w:color="auto" w:fill="auto"/>
            <w:noWrap/>
            <w:vAlign w:val="center"/>
            <w:hideMark/>
          </w:tcPr>
          <w:p w14:paraId="6122B332"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02027D98"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B27BE82"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7</w:t>
            </w:r>
          </w:p>
        </w:tc>
        <w:tc>
          <w:tcPr>
            <w:tcW w:w="6758" w:type="dxa"/>
            <w:tcBorders>
              <w:top w:val="nil"/>
              <w:left w:val="nil"/>
              <w:bottom w:val="single" w:sz="4" w:space="0" w:color="auto"/>
              <w:right w:val="single" w:sz="4" w:space="0" w:color="auto"/>
            </w:tcBorders>
            <w:shd w:val="clear" w:color="auto" w:fill="auto"/>
            <w:noWrap/>
            <w:vAlign w:val="center"/>
            <w:hideMark/>
          </w:tcPr>
          <w:p w14:paraId="6EC4767D"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7D6D38B9"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3498DE27"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8</w:t>
            </w:r>
          </w:p>
        </w:tc>
        <w:tc>
          <w:tcPr>
            <w:tcW w:w="6758" w:type="dxa"/>
            <w:tcBorders>
              <w:top w:val="nil"/>
              <w:left w:val="nil"/>
              <w:bottom w:val="single" w:sz="4" w:space="0" w:color="auto"/>
              <w:right w:val="single" w:sz="4" w:space="0" w:color="auto"/>
            </w:tcBorders>
            <w:shd w:val="clear" w:color="auto" w:fill="auto"/>
            <w:noWrap/>
            <w:vAlign w:val="center"/>
            <w:hideMark/>
          </w:tcPr>
          <w:p w14:paraId="678F3EE8"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52112FD6"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226075E"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9</w:t>
            </w:r>
          </w:p>
        </w:tc>
        <w:tc>
          <w:tcPr>
            <w:tcW w:w="6758" w:type="dxa"/>
            <w:tcBorders>
              <w:top w:val="nil"/>
              <w:left w:val="nil"/>
              <w:bottom w:val="single" w:sz="4" w:space="0" w:color="auto"/>
              <w:right w:val="single" w:sz="4" w:space="0" w:color="auto"/>
            </w:tcBorders>
            <w:shd w:val="clear" w:color="auto" w:fill="auto"/>
            <w:noWrap/>
            <w:vAlign w:val="center"/>
            <w:hideMark/>
          </w:tcPr>
          <w:p w14:paraId="67F58C38"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4EDB0144"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7865095E"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10</w:t>
            </w:r>
          </w:p>
        </w:tc>
        <w:tc>
          <w:tcPr>
            <w:tcW w:w="6758" w:type="dxa"/>
            <w:tcBorders>
              <w:top w:val="nil"/>
              <w:left w:val="nil"/>
              <w:bottom w:val="single" w:sz="4" w:space="0" w:color="auto"/>
              <w:right w:val="single" w:sz="4" w:space="0" w:color="auto"/>
            </w:tcBorders>
            <w:shd w:val="clear" w:color="auto" w:fill="auto"/>
            <w:noWrap/>
            <w:vAlign w:val="center"/>
            <w:hideMark/>
          </w:tcPr>
          <w:p w14:paraId="5725592D"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bl>
    <w:p w14:paraId="1379FB1E" w14:textId="5D252D85" w:rsidR="002E290F" w:rsidRDefault="002E290F" w:rsidP="001B4836">
      <w:pPr>
        <w:widowControl/>
        <w:jc w:val="left"/>
        <w:rPr>
          <w:rFonts w:asciiTheme="majorEastAsia" w:eastAsia="SimSun" w:hAnsiTheme="majorEastAsia" w:cs="Times New Roman"/>
          <w:lang w:eastAsia="zh-CN"/>
        </w:rPr>
      </w:pPr>
    </w:p>
    <w:p w14:paraId="76502772" w14:textId="73C65CC2" w:rsidR="002E290F" w:rsidRDefault="002E290F" w:rsidP="001B4836">
      <w:pPr>
        <w:widowControl/>
        <w:jc w:val="left"/>
        <w:rPr>
          <w:rFonts w:asciiTheme="majorEastAsia" w:eastAsia="SimSun" w:hAnsiTheme="majorEastAsia" w:cs="Times New Roman"/>
          <w:lang w:eastAsia="zh-CN"/>
        </w:rPr>
      </w:pPr>
    </w:p>
    <w:p w14:paraId="1BE17C0F" w14:textId="401A6B94" w:rsidR="002E290F" w:rsidRDefault="002E290F" w:rsidP="001B4836">
      <w:pPr>
        <w:widowControl/>
        <w:jc w:val="left"/>
        <w:rPr>
          <w:rFonts w:asciiTheme="majorEastAsia" w:eastAsia="SimSun" w:hAnsiTheme="majorEastAsia" w:cs="Times New Roman"/>
          <w:lang w:eastAsia="zh-CN"/>
        </w:rPr>
      </w:pPr>
    </w:p>
    <w:p w14:paraId="509DD0BA" w14:textId="72EA0DCA" w:rsidR="002E290F" w:rsidRDefault="002E290F" w:rsidP="001B4836">
      <w:pPr>
        <w:widowControl/>
        <w:jc w:val="left"/>
        <w:rPr>
          <w:rFonts w:asciiTheme="majorEastAsia" w:eastAsia="SimSun" w:hAnsiTheme="majorEastAsia" w:cs="Times New Roman"/>
          <w:lang w:eastAsia="zh-CN"/>
        </w:rPr>
      </w:pPr>
    </w:p>
    <w:p w14:paraId="181FE5C9" w14:textId="0BADED55" w:rsidR="002E290F" w:rsidRDefault="002E290F" w:rsidP="001B4836">
      <w:pPr>
        <w:widowControl/>
        <w:jc w:val="left"/>
        <w:rPr>
          <w:rFonts w:asciiTheme="majorEastAsia" w:eastAsia="SimSun" w:hAnsiTheme="majorEastAsia" w:cs="Times New Roman"/>
          <w:lang w:eastAsia="zh-CN"/>
        </w:rPr>
      </w:pPr>
    </w:p>
    <w:p w14:paraId="2A768AEE" w14:textId="14A59995" w:rsidR="002E290F" w:rsidRDefault="002E290F" w:rsidP="001B4836">
      <w:pPr>
        <w:widowControl/>
        <w:jc w:val="left"/>
        <w:rPr>
          <w:rFonts w:asciiTheme="majorEastAsia" w:eastAsia="SimSun" w:hAnsiTheme="majorEastAsia" w:cs="Times New Roman"/>
          <w:lang w:eastAsia="zh-CN"/>
        </w:rPr>
      </w:pPr>
    </w:p>
    <w:p w14:paraId="3001A632" w14:textId="5D865686" w:rsidR="002E290F" w:rsidRDefault="002E290F" w:rsidP="001B4836">
      <w:pPr>
        <w:widowControl/>
        <w:jc w:val="left"/>
        <w:rPr>
          <w:rFonts w:asciiTheme="majorEastAsia" w:eastAsia="SimSun" w:hAnsiTheme="majorEastAsia" w:cs="Times New Roman"/>
          <w:lang w:eastAsia="zh-CN"/>
        </w:rPr>
      </w:pPr>
    </w:p>
    <w:p w14:paraId="05B23E81" w14:textId="5452B456" w:rsidR="002E290F" w:rsidRDefault="002E290F" w:rsidP="001B4836">
      <w:pPr>
        <w:widowControl/>
        <w:jc w:val="left"/>
        <w:rPr>
          <w:rFonts w:asciiTheme="majorEastAsia" w:eastAsia="SimSun" w:hAnsiTheme="majorEastAsia" w:cs="Times New Roman"/>
          <w:lang w:eastAsia="zh-CN"/>
        </w:rPr>
      </w:pPr>
    </w:p>
    <w:p w14:paraId="03DD2CED" w14:textId="0B1D3D7B" w:rsidR="002E290F" w:rsidRDefault="002E290F" w:rsidP="001B4836">
      <w:pPr>
        <w:widowControl/>
        <w:jc w:val="left"/>
        <w:rPr>
          <w:rFonts w:asciiTheme="majorEastAsia" w:eastAsia="SimSun" w:hAnsiTheme="majorEastAsia" w:cs="Times New Roman"/>
          <w:lang w:eastAsia="zh-CN"/>
        </w:rPr>
      </w:pPr>
    </w:p>
    <w:p w14:paraId="7BCC4430" w14:textId="49CB7700" w:rsidR="002E290F" w:rsidRDefault="002E290F" w:rsidP="001B4836">
      <w:pPr>
        <w:widowControl/>
        <w:jc w:val="left"/>
        <w:rPr>
          <w:rFonts w:asciiTheme="majorEastAsia" w:eastAsia="SimSun" w:hAnsiTheme="majorEastAsia" w:cs="Times New Roman"/>
          <w:lang w:eastAsia="zh-CN"/>
        </w:rPr>
      </w:pPr>
    </w:p>
    <w:p w14:paraId="1DA11EF5" w14:textId="70A5BCDD" w:rsidR="00442FC7" w:rsidRDefault="00442FC7" w:rsidP="001B4836">
      <w:pPr>
        <w:widowControl/>
        <w:jc w:val="left"/>
        <w:rPr>
          <w:rFonts w:asciiTheme="majorEastAsia" w:eastAsia="SimSun" w:hAnsiTheme="majorEastAsia" w:cs="Times New Roman"/>
          <w:lang w:eastAsia="zh-CN"/>
        </w:rPr>
      </w:pPr>
    </w:p>
    <w:p w14:paraId="214B4DB8" w14:textId="4F410B28" w:rsidR="00442FC7" w:rsidRDefault="00442FC7" w:rsidP="001B4836">
      <w:pPr>
        <w:widowControl/>
        <w:jc w:val="left"/>
        <w:rPr>
          <w:rFonts w:asciiTheme="majorEastAsia" w:eastAsia="SimSun" w:hAnsiTheme="majorEastAsia" w:cs="Times New Roman"/>
          <w:lang w:eastAsia="zh-CN"/>
        </w:rPr>
      </w:pPr>
    </w:p>
    <w:p w14:paraId="0D55D799" w14:textId="1AC2E4AD" w:rsidR="00442FC7" w:rsidRDefault="00442FC7" w:rsidP="001B4836">
      <w:pPr>
        <w:widowControl/>
        <w:jc w:val="left"/>
        <w:rPr>
          <w:rFonts w:asciiTheme="majorEastAsia" w:eastAsia="SimSun" w:hAnsiTheme="majorEastAsia" w:cs="Times New Roman"/>
          <w:lang w:eastAsia="zh-CN"/>
        </w:rPr>
      </w:pPr>
    </w:p>
    <w:p w14:paraId="41CB80FD" w14:textId="1F0FC509" w:rsidR="00442FC7" w:rsidRDefault="00442FC7" w:rsidP="001B4836">
      <w:pPr>
        <w:widowControl/>
        <w:jc w:val="left"/>
        <w:rPr>
          <w:rFonts w:asciiTheme="majorEastAsia" w:eastAsia="SimSun" w:hAnsiTheme="majorEastAsia" w:cs="Times New Roman"/>
          <w:lang w:eastAsia="zh-CN"/>
        </w:rPr>
      </w:pPr>
    </w:p>
    <w:p w14:paraId="3B06AE74" w14:textId="408ACFFA" w:rsidR="00442FC7" w:rsidRDefault="00442FC7" w:rsidP="001B4836">
      <w:pPr>
        <w:widowControl/>
        <w:jc w:val="left"/>
        <w:rPr>
          <w:rFonts w:asciiTheme="majorEastAsia" w:eastAsia="SimSun" w:hAnsiTheme="majorEastAsia" w:cs="Times New Roman"/>
          <w:lang w:eastAsia="zh-CN"/>
        </w:rPr>
      </w:pPr>
    </w:p>
    <w:p w14:paraId="28598B01" w14:textId="11EE914C" w:rsidR="00442FC7" w:rsidRDefault="00442FC7" w:rsidP="001B4836">
      <w:pPr>
        <w:widowControl/>
        <w:jc w:val="left"/>
        <w:rPr>
          <w:rFonts w:asciiTheme="majorEastAsia" w:eastAsia="SimSun" w:hAnsiTheme="majorEastAsia" w:cs="Times New Roman"/>
          <w:lang w:eastAsia="zh-CN"/>
        </w:rPr>
      </w:pPr>
    </w:p>
    <w:p w14:paraId="0848C2E4" w14:textId="13C85BD0" w:rsidR="00442FC7" w:rsidRDefault="00442FC7" w:rsidP="001B4836">
      <w:pPr>
        <w:widowControl/>
        <w:jc w:val="left"/>
        <w:rPr>
          <w:rFonts w:asciiTheme="majorEastAsia" w:eastAsia="SimSun" w:hAnsiTheme="majorEastAsia" w:cs="Times New Roman"/>
          <w:lang w:eastAsia="zh-CN"/>
        </w:rPr>
      </w:pPr>
    </w:p>
    <w:p w14:paraId="087709C4" w14:textId="02E41F64" w:rsidR="00442FC7" w:rsidRDefault="00442FC7" w:rsidP="001B4836">
      <w:pPr>
        <w:widowControl/>
        <w:jc w:val="left"/>
        <w:rPr>
          <w:rFonts w:asciiTheme="majorEastAsia" w:eastAsia="SimSun" w:hAnsiTheme="majorEastAsia" w:cs="Times New Roman"/>
          <w:lang w:eastAsia="zh-CN"/>
        </w:rPr>
      </w:pPr>
    </w:p>
    <w:p w14:paraId="0494F428" w14:textId="20AE1F45" w:rsidR="00442FC7" w:rsidRDefault="00442FC7" w:rsidP="001B4836">
      <w:pPr>
        <w:widowControl/>
        <w:jc w:val="left"/>
        <w:rPr>
          <w:rFonts w:asciiTheme="majorEastAsia" w:eastAsia="SimSun" w:hAnsiTheme="majorEastAsia" w:cs="Times New Roman"/>
          <w:lang w:eastAsia="zh-CN"/>
        </w:rPr>
      </w:pPr>
    </w:p>
    <w:p w14:paraId="52F26F69" w14:textId="77777777" w:rsidR="00442FC7" w:rsidRDefault="00442FC7" w:rsidP="001B4836">
      <w:pPr>
        <w:widowControl/>
        <w:jc w:val="left"/>
        <w:rPr>
          <w:rFonts w:asciiTheme="majorEastAsia" w:eastAsia="SimSun" w:hAnsiTheme="majorEastAsia" w:cs="Times New Roman"/>
          <w:lang w:eastAsia="zh-CN"/>
        </w:rPr>
      </w:pPr>
    </w:p>
    <w:p w14:paraId="63B5E92A" w14:textId="3A7D0B9D" w:rsidR="002E290F" w:rsidRDefault="002E290F" w:rsidP="001B4836">
      <w:pPr>
        <w:widowControl/>
        <w:jc w:val="left"/>
        <w:rPr>
          <w:rFonts w:asciiTheme="majorEastAsia" w:eastAsia="SimSun" w:hAnsiTheme="majorEastAsia" w:cs="Times New Roman"/>
          <w:lang w:eastAsia="zh-CN"/>
        </w:rPr>
      </w:pPr>
    </w:p>
    <w:tbl>
      <w:tblPr>
        <w:tblW w:w="8960" w:type="dxa"/>
        <w:tblCellMar>
          <w:left w:w="99" w:type="dxa"/>
          <w:right w:w="99" w:type="dxa"/>
        </w:tblCellMar>
        <w:tblLook w:val="04A0" w:firstRow="1" w:lastRow="0" w:firstColumn="1" w:lastColumn="0" w:noHBand="0" w:noVBand="1"/>
      </w:tblPr>
      <w:tblGrid>
        <w:gridCol w:w="2202"/>
        <w:gridCol w:w="6758"/>
      </w:tblGrid>
      <w:tr w:rsidR="002E290F" w:rsidRPr="00E9654F" w14:paraId="6C572FBC" w14:textId="77777777" w:rsidTr="00C6732E">
        <w:trPr>
          <w:trHeight w:val="495"/>
        </w:trPr>
        <w:tc>
          <w:tcPr>
            <w:tcW w:w="8960" w:type="dxa"/>
            <w:gridSpan w:val="2"/>
            <w:tcBorders>
              <w:top w:val="nil"/>
              <w:left w:val="nil"/>
              <w:bottom w:val="nil"/>
              <w:right w:val="nil"/>
            </w:tcBorders>
            <w:shd w:val="clear" w:color="auto" w:fill="auto"/>
            <w:noWrap/>
            <w:vAlign w:val="center"/>
            <w:hideMark/>
          </w:tcPr>
          <w:p w14:paraId="4D2700D1" w14:textId="77777777" w:rsidR="002E290F" w:rsidRPr="00E9654F" w:rsidRDefault="002E290F" w:rsidP="00C6732E">
            <w:pPr>
              <w:widowControl/>
              <w:jc w:val="right"/>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付属書Ⅱ</w:t>
            </w:r>
          </w:p>
        </w:tc>
      </w:tr>
      <w:tr w:rsidR="002E290F" w:rsidRPr="00E9654F" w14:paraId="11658A0C" w14:textId="77777777" w:rsidTr="00C6732E">
        <w:trPr>
          <w:trHeight w:val="690"/>
        </w:trPr>
        <w:tc>
          <w:tcPr>
            <w:tcW w:w="8960" w:type="dxa"/>
            <w:gridSpan w:val="2"/>
            <w:tcBorders>
              <w:top w:val="nil"/>
              <w:left w:val="nil"/>
              <w:bottom w:val="nil"/>
              <w:right w:val="nil"/>
            </w:tcBorders>
            <w:shd w:val="clear" w:color="auto" w:fill="auto"/>
            <w:noWrap/>
            <w:vAlign w:val="center"/>
            <w:hideMark/>
          </w:tcPr>
          <w:p w14:paraId="67CF2905" w14:textId="0780DB3B" w:rsidR="002E290F" w:rsidRPr="00E9654F" w:rsidRDefault="002E290F" w:rsidP="00B028C5">
            <w:pPr>
              <w:widowControl/>
              <w:jc w:val="center"/>
              <w:rPr>
                <w:rFonts w:ascii="ＭＳ 明朝" w:eastAsia="ＭＳ 明朝" w:hAnsi="ＭＳ 明朝" w:cs="ＭＳ Ｐゴシック"/>
                <w:color w:val="000000"/>
                <w:kern w:val="0"/>
                <w:sz w:val="28"/>
                <w:szCs w:val="28"/>
              </w:rPr>
            </w:pPr>
            <w:r w:rsidRPr="00E9654F">
              <w:rPr>
                <w:rFonts w:ascii="ＭＳ 明朝" w:eastAsia="ＭＳ 明朝" w:hAnsi="ＭＳ 明朝" w:cs="ＭＳ Ｐゴシック" w:hint="eastAsia"/>
                <w:color w:val="000000"/>
                <w:kern w:val="0"/>
                <w:sz w:val="28"/>
                <w:szCs w:val="28"/>
              </w:rPr>
              <w:t>通訳役務従事予定者リスト</w:t>
            </w:r>
          </w:p>
        </w:tc>
      </w:tr>
      <w:tr w:rsidR="002E290F" w:rsidRPr="00E9654F" w14:paraId="2E2DE62A" w14:textId="77777777" w:rsidTr="00C6732E">
        <w:trPr>
          <w:trHeight w:val="525"/>
        </w:trPr>
        <w:tc>
          <w:tcPr>
            <w:tcW w:w="8960" w:type="dxa"/>
            <w:gridSpan w:val="2"/>
            <w:tcBorders>
              <w:top w:val="nil"/>
              <w:left w:val="nil"/>
              <w:bottom w:val="nil"/>
              <w:right w:val="nil"/>
            </w:tcBorders>
            <w:shd w:val="clear" w:color="auto" w:fill="auto"/>
            <w:noWrap/>
            <w:vAlign w:val="center"/>
            <w:hideMark/>
          </w:tcPr>
          <w:p w14:paraId="7F6DB10B"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（○○公司）</w:t>
            </w:r>
          </w:p>
        </w:tc>
      </w:tr>
      <w:tr w:rsidR="002E290F" w:rsidRPr="00E9654F" w14:paraId="1A8B4E56" w14:textId="77777777" w:rsidTr="00E219FC">
        <w:trPr>
          <w:trHeight w:val="1135"/>
        </w:trPr>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393C7"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順番</w:t>
            </w:r>
          </w:p>
        </w:tc>
        <w:tc>
          <w:tcPr>
            <w:tcW w:w="6758" w:type="dxa"/>
            <w:tcBorders>
              <w:top w:val="single" w:sz="4" w:space="0" w:color="auto"/>
              <w:left w:val="nil"/>
              <w:bottom w:val="single" w:sz="4" w:space="0" w:color="auto"/>
              <w:right w:val="single" w:sz="4" w:space="0" w:color="auto"/>
            </w:tcBorders>
            <w:shd w:val="clear" w:color="auto" w:fill="auto"/>
            <w:noWrap/>
            <w:vAlign w:val="center"/>
            <w:hideMark/>
          </w:tcPr>
          <w:p w14:paraId="02A90DD1" w14:textId="618D64AC" w:rsidR="002E290F" w:rsidRPr="00E9654F" w:rsidRDefault="002E290F" w:rsidP="00C6732E">
            <w:pPr>
              <w:widowControl/>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同時</w:t>
            </w:r>
            <w:r w:rsidRPr="00E9654F">
              <w:rPr>
                <w:rFonts w:ascii="ＭＳ 明朝" w:eastAsia="ＭＳ 明朝" w:hAnsi="ＭＳ 明朝" w:cs="ＭＳ Ｐゴシック" w:hint="eastAsia"/>
                <w:color w:val="000000"/>
                <w:kern w:val="0"/>
              </w:rPr>
              <w:t>通訳</w:t>
            </w:r>
          </w:p>
          <w:p w14:paraId="2A83BA35" w14:textId="77777777" w:rsidR="002E290F" w:rsidRPr="00E9654F" w:rsidRDefault="002E290F" w:rsidP="00C6732E">
            <w:pPr>
              <w:jc w:val="center"/>
              <w:rPr>
                <w:rFonts w:ascii="ＭＳ 明朝" w:eastAsia="ＭＳ 明朝" w:hAnsi="ＭＳ 明朝" w:cs="ＭＳ Ｐゴシック"/>
                <w:color w:val="000000"/>
                <w:kern w:val="0"/>
              </w:rPr>
            </w:pPr>
          </w:p>
        </w:tc>
      </w:tr>
      <w:tr w:rsidR="002E290F" w:rsidRPr="00E9654F" w14:paraId="4B2011A2"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6D4903DE"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1</w:t>
            </w:r>
          </w:p>
        </w:tc>
        <w:tc>
          <w:tcPr>
            <w:tcW w:w="6758" w:type="dxa"/>
            <w:tcBorders>
              <w:top w:val="nil"/>
              <w:left w:val="nil"/>
              <w:bottom w:val="single" w:sz="4" w:space="0" w:color="auto"/>
              <w:right w:val="single" w:sz="4" w:space="0" w:color="auto"/>
            </w:tcBorders>
            <w:shd w:val="clear" w:color="auto" w:fill="auto"/>
            <w:noWrap/>
            <w:vAlign w:val="center"/>
            <w:hideMark/>
          </w:tcPr>
          <w:p w14:paraId="2526588E"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1B814DA5"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285149B9"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2</w:t>
            </w:r>
          </w:p>
        </w:tc>
        <w:tc>
          <w:tcPr>
            <w:tcW w:w="6758" w:type="dxa"/>
            <w:tcBorders>
              <w:top w:val="nil"/>
              <w:left w:val="nil"/>
              <w:bottom w:val="single" w:sz="4" w:space="0" w:color="auto"/>
              <w:right w:val="single" w:sz="4" w:space="0" w:color="auto"/>
            </w:tcBorders>
            <w:shd w:val="clear" w:color="auto" w:fill="auto"/>
            <w:noWrap/>
            <w:vAlign w:val="center"/>
            <w:hideMark/>
          </w:tcPr>
          <w:p w14:paraId="5185F7D3"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27D103D4"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4A8C6D4F"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3</w:t>
            </w:r>
          </w:p>
        </w:tc>
        <w:tc>
          <w:tcPr>
            <w:tcW w:w="6758" w:type="dxa"/>
            <w:tcBorders>
              <w:top w:val="nil"/>
              <w:left w:val="nil"/>
              <w:bottom w:val="single" w:sz="4" w:space="0" w:color="auto"/>
              <w:right w:val="single" w:sz="4" w:space="0" w:color="auto"/>
            </w:tcBorders>
            <w:shd w:val="clear" w:color="auto" w:fill="auto"/>
            <w:noWrap/>
            <w:vAlign w:val="center"/>
            <w:hideMark/>
          </w:tcPr>
          <w:p w14:paraId="084A5CA6"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49076575"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188CA659"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4</w:t>
            </w:r>
          </w:p>
        </w:tc>
        <w:tc>
          <w:tcPr>
            <w:tcW w:w="6758" w:type="dxa"/>
            <w:tcBorders>
              <w:top w:val="nil"/>
              <w:left w:val="nil"/>
              <w:bottom w:val="single" w:sz="4" w:space="0" w:color="auto"/>
              <w:right w:val="single" w:sz="4" w:space="0" w:color="auto"/>
            </w:tcBorders>
            <w:shd w:val="clear" w:color="auto" w:fill="auto"/>
            <w:noWrap/>
            <w:vAlign w:val="center"/>
            <w:hideMark/>
          </w:tcPr>
          <w:p w14:paraId="66D65F00"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r w:rsidR="002E290F" w:rsidRPr="00E9654F" w14:paraId="18570B1F" w14:textId="77777777" w:rsidTr="00C6732E">
        <w:trPr>
          <w:trHeight w:val="402"/>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14:paraId="3BCC06E8"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5</w:t>
            </w:r>
          </w:p>
        </w:tc>
        <w:tc>
          <w:tcPr>
            <w:tcW w:w="6758" w:type="dxa"/>
            <w:tcBorders>
              <w:top w:val="nil"/>
              <w:left w:val="nil"/>
              <w:bottom w:val="single" w:sz="4" w:space="0" w:color="auto"/>
              <w:right w:val="single" w:sz="4" w:space="0" w:color="auto"/>
            </w:tcBorders>
            <w:shd w:val="clear" w:color="auto" w:fill="auto"/>
            <w:noWrap/>
            <w:vAlign w:val="center"/>
            <w:hideMark/>
          </w:tcPr>
          <w:p w14:paraId="1D31BE1C" w14:textId="77777777" w:rsidR="002E290F" w:rsidRPr="00E9654F" w:rsidRDefault="002E290F" w:rsidP="00C6732E">
            <w:pPr>
              <w:widowControl/>
              <w:jc w:val="center"/>
              <w:rPr>
                <w:rFonts w:ascii="ＭＳ 明朝" w:eastAsia="ＭＳ 明朝" w:hAnsi="ＭＳ 明朝" w:cs="ＭＳ Ｐゴシック"/>
                <w:color w:val="000000"/>
                <w:kern w:val="0"/>
              </w:rPr>
            </w:pPr>
            <w:r w:rsidRPr="00E9654F">
              <w:rPr>
                <w:rFonts w:ascii="ＭＳ 明朝" w:eastAsia="ＭＳ 明朝" w:hAnsi="ＭＳ 明朝" w:cs="ＭＳ Ｐゴシック" w:hint="eastAsia"/>
                <w:color w:val="000000"/>
                <w:kern w:val="0"/>
              </w:rPr>
              <w:t xml:space="preserve">　</w:t>
            </w:r>
          </w:p>
        </w:tc>
      </w:tr>
    </w:tbl>
    <w:p w14:paraId="6A336544" w14:textId="75B3BA39" w:rsidR="002E290F" w:rsidRDefault="002E290F" w:rsidP="001B4836">
      <w:pPr>
        <w:widowControl/>
        <w:jc w:val="left"/>
        <w:rPr>
          <w:rFonts w:asciiTheme="majorEastAsia" w:eastAsia="SimSun" w:hAnsiTheme="majorEastAsia" w:cs="Times New Roman"/>
          <w:lang w:eastAsia="zh-CN"/>
        </w:rPr>
      </w:pPr>
    </w:p>
    <w:p w14:paraId="0AFC0576" w14:textId="5BB7C577" w:rsidR="002E290F" w:rsidRDefault="002E290F" w:rsidP="001B4836">
      <w:pPr>
        <w:widowControl/>
        <w:jc w:val="left"/>
        <w:rPr>
          <w:rFonts w:asciiTheme="majorEastAsia" w:eastAsia="SimSun" w:hAnsiTheme="majorEastAsia" w:cs="Times New Roman"/>
          <w:lang w:eastAsia="zh-CN"/>
        </w:rPr>
      </w:pPr>
    </w:p>
    <w:p w14:paraId="341F4B16" w14:textId="09203E06" w:rsidR="002E290F" w:rsidRDefault="002E290F" w:rsidP="001B4836">
      <w:pPr>
        <w:widowControl/>
        <w:jc w:val="left"/>
        <w:rPr>
          <w:rFonts w:asciiTheme="majorEastAsia" w:eastAsia="SimSun" w:hAnsiTheme="majorEastAsia" w:cs="Times New Roman"/>
          <w:lang w:eastAsia="zh-CN"/>
        </w:rPr>
      </w:pPr>
    </w:p>
    <w:p w14:paraId="34F82221" w14:textId="77777777" w:rsidR="002E290F" w:rsidRDefault="002E290F" w:rsidP="001B4836">
      <w:pPr>
        <w:widowControl/>
        <w:jc w:val="left"/>
        <w:rPr>
          <w:rFonts w:asciiTheme="majorEastAsia" w:eastAsia="SimSun" w:hAnsiTheme="majorEastAsia" w:cs="Times New Roman"/>
          <w:lang w:eastAsia="zh-CN"/>
        </w:rPr>
      </w:pPr>
    </w:p>
    <w:p w14:paraId="5DB87447" w14:textId="4D213B69" w:rsidR="002E290F" w:rsidRDefault="002E290F" w:rsidP="001B4836">
      <w:pPr>
        <w:widowControl/>
        <w:jc w:val="left"/>
        <w:rPr>
          <w:rFonts w:asciiTheme="majorEastAsia" w:eastAsia="SimSun" w:hAnsiTheme="majorEastAsia" w:cs="Times New Roman"/>
          <w:lang w:eastAsia="zh-CN"/>
        </w:rPr>
      </w:pPr>
    </w:p>
    <w:p w14:paraId="0EF11A6B" w14:textId="77777777" w:rsidR="002E290F" w:rsidRDefault="002E290F" w:rsidP="001B4836">
      <w:pPr>
        <w:widowControl/>
        <w:jc w:val="left"/>
        <w:rPr>
          <w:rFonts w:asciiTheme="majorEastAsia" w:eastAsia="SimSun" w:hAnsiTheme="majorEastAsia" w:cs="Times New Roman"/>
          <w:lang w:eastAsia="zh-CN"/>
        </w:rPr>
      </w:pPr>
    </w:p>
    <w:p w14:paraId="0E98C21C" w14:textId="4BBB183E" w:rsidR="00E9654F" w:rsidRDefault="00E9654F">
      <w:pPr>
        <w:widowControl/>
        <w:jc w:val="left"/>
        <w:rPr>
          <w:rFonts w:asciiTheme="majorEastAsia" w:eastAsia="SimSun" w:hAnsiTheme="majorEastAsia" w:cs="Times New Roman"/>
          <w:lang w:eastAsia="zh-CN"/>
        </w:rPr>
      </w:pPr>
    </w:p>
    <w:p w14:paraId="64951757" w14:textId="77777777" w:rsidR="00E9654F" w:rsidRPr="00E9654F" w:rsidRDefault="00E9654F" w:rsidP="001B4836">
      <w:pPr>
        <w:widowControl/>
        <w:jc w:val="left"/>
        <w:rPr>
          <w:rFonts w:asciiTheme="majorEastAsia" w:eastAsia="SimSun" w:hAnsiTheme="majorEastAsia" w:cs="Times New Roman"/>
          <w:lang w:eastAsia="zh-CN"/>
        </w:rPr>
        <w:sectPr w:rsidR="00E9654F" w:rsidRPr="00E9654F" w:rsidSect="008611C1">
          <w:headerReference w:type="even" r:id="rId16"/>
          <w:headerReference w:type="default" r:id="rId17"/>
          <w:headerReference w:type="first" r:id="rId18"/>
          <w:pgSz w:w="11906" w:h="16838" w:code="9"/>
          <w:pgMar w:top="1418" w:right="1418" w:bottom="1701" w:left="1418" w:header="851" w:footer="680" w:gutter="0"/>
          <w:cols w:space="425"/>
          <w:docGrid w:linePitch="357" w:charSpace="1064"/>
        </w:sectPr>
      </w:pPr>
    </w:p>
    <w:p w14:paraId="00454552" w14:textId="77777777" w:rsidR="00A01636" w:rsidRPr="00C15331" w:rsidRDefault="00A01636" w:rsidP="00A01636">
      <w:pPr>
        <w:adjustRightInd w:val="0"/>
        <w:snapToGrid w:val="0"/>
        <w:jc w:val="right"/>
        <w:rPr>
          <w:rFonts w:asciiTheme="majorEastAsia" w:eastAsiaTheme="majorEastAsia" w:hAnsiTheme="majorEastAsia" w:cs="Times New Roman"/>
          <w:sz w:val="28"/>
          <w:szCs w:val="28"/>
        </w:rPr>
      </w:pPr>
      <w:r w:rsidRPr="00C15331">
        <w:rPr>
          <w:rFonts w:asciiTheme="majorEastAsia" w:eastAsiaTheme="majorEastAsia" w:hAnsiTheme="majorEastAsia" w:cs="Times New Roman" w:hint="eastAsia"/>
          <w:sz w:val="28"/>
          <w:szCs w:val="28"/>
        </w:rPr>
        <w:t>別添</w:t>
      </w:r>
    </w:p>
    <w:p w14:paraId="7C8100D9" w14:textId="77777777" w:rsidR="00A01636" w:rsidRPr="000C76EE" w:rsidRDefault="00A01636" w:rsidP="00A01636">
      <w:pPr>
        <w:adjustRightInd w:val="0"/>
        <w:snapToGrid w:val="0"/>
        <w:jc w:val="left"/>
        <w:rPr>
          <w:rFonts w:asciiTheme="majorEastAsia" w:eastAsiaTheme="majorEastAsia" w:hAnsiTheme="majorEastAsia" w:cs="Times New Roman"/>
          <w:sz w:val="32"/>
          <w:szCs w:val="32"/>
        </w:rPr>
      </w:pPr>
    </w:p>
    <w:p w14:paraId="7C0A8F86" w14:textId="77777777" w:rsidR="00A01636" w:rsidRDefault="00A01636" w:rsidP="00A01636">
      <w:pPr>
        <w:tabs>
          <w:tab w:val="num" w:pos="1418"/>
        </w:tabs>
        <w:adjustRightInd w:val="0"/>
        <w:snapToGrid w:val="0"/>
        <w:ind w:rightChars="179" w:right="430"/>
        <w:jc w:val="left"/>
        <w:rPr>
          <w:rFonts w:asciiTheme="majorEastAsia" w:eastAsiaTheme="majorEastAsia" w:hAnsiTheme="majorEastAsia" w:cs="Times New Roman"/>
          <w:sz w:val="22"/>
          <w:szCs w:val="22"/>
        </w:rPr>
      </w:pPr>
    </w:p>
    <w:p w14:paraId="3C30F84C" w14:textId="77777777" w:rsidR="009F1D19" w:rsidRDefault="009F1D19" w:rsidP="002D5A11">
      <w:pPr>
        <w:pStyle w:val="aa"/>
        <w:ind w:right="960"/>
        <w:jc w:val="both"/>
        <w:rPr>
          <w:rFonts w:hAnsi="ＭＳ ゴシック"/>
          <w:szCs w:val="22"/>
        </w:rPr>
      </w:pPr>
    </w:p>
    <w:p w14:paraId="3DB255C0" w14:textId="77777777" w:rsidR="00686B6D"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rPr>
        <w:sectPr w:rsidR="00686B6D" w:rsidSect="00283C4F">
          <w:headerReference w:type="even" r:id="rId19"/>
          <w:headerReference w:type="default" r:id="rId20"/>
          <w:pgSz w:w="11906" w:h="16838" w:code="9"/>
          <w:pgMar w:top="1418" w:right="1418" w:bottom="1701" w:left="1418" w:header="851" w:footer="992" w:gutter="0"/>
          <w:cols w:space="425"/>
          <w:titlePg/>
          <w:docGrid w:linePitch="363" w:charSpace="-831"/>
        </w:sectPr>
      </w:pPr>
    </w:p>
    <w:p w14:paraId="7D906DEE" w14:textId="77777777" w:rsidR="004F3053" w:rsidRPr="0000067E" w:rsidRDefault="004F3053" w:rsidP="004F3053">
      <w:pPr>
        <w:tabs>
          <w:tab w:val="num" w:pos="1418"/>
        </w:tabs>
        <w:adjustRightInd w:val="0"/>
        <w:snapToGrid w:val="0"/>
        <w:ind w:rightChars="179" w:right="430"/>
        <w:jc w:val="right"/>
        <w:rPr>
          <w:rFonts w:asciiTheme="majorEastAsia" w:eastAsiaTheme="majorEastAsia" w:hAnsiTheme="majorEastAsia" w:cs="Times New Roman"/>
          <w:sz w:val="22"/>
          <w:szCs w:val="22"/>
        </w:rPr>
      </w:pPr>
      <w:r w:rsidRPr="0000067E">
        <w:rPr>
          <w:rFonts w:asciiTheme="majorEastAsia" w:eastAsiaTheme="majorEastAsia" w:hAnsiTheme="majorEastAsia" w:cs="ＭＳ Ｐゴシック" w:hint="eastAsia"/>
          <w:kern w:val="0"/>
        </w:rPr>
        <w:t>(別添様式１)</w:t>
      </w:r>
    </w:p>
    <w:p w14:paraId="28D632BB" w14:textId="021F5973" w:rsidR="004F3053" w:rsidRPr="0000067E" w:rsidRDefault="004F3053" w:rsidP="004F3053">
      <w:pPr>
        <w:tabs>
          <w:tab w:val="num" w:pos="1418"/>
        </w:tabs>
        <w:adjustRightInd w:val="0"/>
        <w:snapToGrid w:val="0"/>
        <w:ind w:rightChars="179" w:right="430"/>
        <w:jc w:val="center"/>
        <w:rPr>
          <w:rFonts w:asciiTheme="majorEastAsia" w:eastAsiaTheme="majorEastAsia" w:hAnsiTheme="majorEastAsia" w:cs="Times New Roman"/>
          <w:szCs w:val="22"/>
        </w:rPr>
      </w:pPr>
      <w:r w:rsidRPr="0000067E">
        <w:rPr>
          <w:rFonts w:asciiTheme="majorEastAsia" w:eastAsiaTheme="majorEastAsia" w:hAnsiTheme="majorEastAsia" w:cs="Times New Roman" w:hint="eastAsia"/>
          <w:szCs w:val="22"/>
        </w:rPr>
        <w:t>社の</w:t>
      </w:r>
      <w:r w:rsidR="008C3F09">
        <w:rPr>
          <w:rFonts w:asciiTheme="majorEastAsia" w:eastAsiaTheme="majorEastAsia" w:hAnsiTheme="majorEastAsia" w:cs="Times New Roman" w:hint="eastAsia"/>
          <w:szCs w:val="22"/>
        </w:rPr>
        <w:t>通</w:t>
      </w:r>
      <w:r w:rsidRPr="0000067E">
        <w:rPr>
          <w:rFonts w:asciiTheme="majorEastAsia" w:eastAsiaTheme="majorEastAsia" w:hAnsiTheme="majorEastAsia" w:cs="Times New Roman" w:hint="eastAsia"/>
          <w:szCs w:val="22"/>
        </w:rPr>
        <w:t>訳業務の経験</w:t>
      </w:r>
      <w:r w:rsidR="00871770">
        <w:rPr>
          <w:rFonts w:asciiTheme="majorEastAsia" w:eastAsiaTheme="majorEastAsia" w:hAnsiTheme="majorEastAsia" w:cs="Times New Roman" w:hint="eastAsia"/>
          <w:szCs w:val="22"/>
        </w:rPr>
        <w:t>（別添様式２：国際協力に関連する機関、団体が発注した</w:t>
      </w:r>
      <w:r w:rsidR="00B028C5">
        <w:rPr>
          <w:rFonts w:asciiTheme="majorEastAsia" w:eastAsiaTheme="majorEastAsia" w:hAnsiTheme="majorEastAsia" w:cs="Times New Roman" w:hint="eastAsia"/>
          <w:szCs w:val="22"/>
        </w:rPr>
        <w:t>通</w:t>
      </w:r>
      <w:r w:rsidR="00871770">
        <w:rPr>
          <w:rFonts w:asciiTheme="majorEastAsia" w:eastAsiaTheme="majorEastAsia" w:hAnsiTheme="majorEastAsia" w:cs="Times New Roman" w:hint="eastAsia"/>
          <w:szCs w:val="22"/>
        </w:rPr>
        <w:t>訳業務を除く）</w:t>
      </w:r>
    </w:p>
    <w:p w14:paraId="3C64FFBC" w14:textId="38FA1BC5" w:rsidR="004F3053" w:rsidRPr="0000067E" w:rsidRDefault="004F3053" w:rsidP="004F3053">
      <w:pPr>
        <w:tabs>
          <w:tab w:val="num" w:pos="1418"/>
        </w:tabs>
        <w:adjustRightInd w:val="0"/>
        <w:snapToGrid w:val="0"/>
        <w:ind w:rightChars="179" w:right="430"/>
        <w:jc w:val="center"/>
        <w:rPr>
          <w:rFonts w:asciiTheme="majorEastAsia" w:eastAsiaTheme="majorEastAsia" w:hAnsiTheme="majorEastAsia" w:cs="Times New Roman"/>
          <w:szCs w:val="22"/>
        </w:rPr>
      </w:pPr>
      <w:r w:rsidRPr="0000067E">
        <w:rPr>
          <w:rFonts w:asciiTheme="majorEastAsia" w:eastAsiaTheme="majorEastAsia" w:hAnsiTheme="majorEastAsia" w:cs="Times New Roman" w:hint="eastAsia"/>
          <w:szCs w:val="22"/>
        </w:rPr>
        <w:t>過去1年以内の</w:t>
      </w:r>
      <w:r w:rsidR="00E9654F">
        <w:rPr>
          <w:rFonts w:asciiTheme="majorEastAsia" w:eastAsiaTheme="majorEastAsia" w:hAnsiTheme="majorEastAsia" w:cs="Times New Roman" w:hint="eastAsia"/>
          <w:szCs w:val="22"/>
        </w:rPr>
        <w:t>通訳</w:t>
      </w:r>
      <w:r w:rsidRPr="0000067E">
        <w:rPr>
          <w:rFonts w:asciiTheme="majorEastAsia" w:eastAsiaTheme="majorEastAsia" w:hAnsiTheme="majorEastAsia" w:cs="Times New Roman" w:hint="eastAsia"/>
          <w:szCs w:val="22"/>
        </w:rPr>
        <w:t>業務の受注実績（1件</w:t>
      </w:r>
      <w:r w:rsidR="00EE4E07">
        <w:rPr>
          <w:rFonts w:asciiTheme="majorEastAsia" w:eastAsiaTheme="majorEastAsia" w:hAnsiTheme="majorEastAsia" w:cs="Times New Roman" w:hint="eastAsia"/>
          <w:szCs w:val="22"/>
        </w:rPr>
        <w:t>3</w:t>
      </w:r>
      <w:r w:rsidR="000F774E">
        <w:rPr>
          <w:rFonts w:asciiTheme="majorEastAsia" w:eastAsiaTheme="majorEastAsia" w:hAnsiTheme="majorEastAsia" w:cs="Times New Roman" w:hint="eastAsia"/>
          <w:szCs w:val="22"/>
        </w:rPr>
        <w:t>0</w:t>
      </w:r>
      <w:r w:rsidRPr="0000067E">
        <w:rPr>
          <w:rFonts w:asciiTheme="majorEastAsia" w:eastAsiaTheme="majorEastAsia" w:hAnsiTheme="majorEastAsia" w:cs="Times New Roman" w:hint="eastAsia"/>
          <w:szCs w:val="22"/>
        </w:rPr>
        <w:t>万円以上）</w:t>
      </w:r>
    </w:p>
    <w:p w14:paraId="09B393EF" w14:textId="77777777" w:rsidR="004F3053" w:rsidRPr="0000067E"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3720" w:type="dxa"/>
        <w:tblInd w:w="84" w:type="dxa"/>
        <w:tblCellMar>
          <w:left w:w="99" w:type="dxa"/>
          <w:right w:w="99" w:type="dxa"/>
        </w:tblCellMar>
        <w:tblLook w:val="04A0" w:firstRow="1" w:lastRow="0" w:firstColumn="1" w:lastColumn="0" w:noHBand="0" w:noVBand="1"/>
      </w:tblPr>
      <w:tblGrid>
        <w:gridCol w:w="1960"/>
        <w:gridCol w:w="1960"/>
        <w:gridCol w:w="1960"/>
        <w:gridCol w:w="1960"/>
        <w:gridCol w:w="2098"/>
        <w:gridCol w:w="1822"/>
        <w:gridCol w:w="1960"/>
      </w:tblGrid>
      <w:tr w:rsidR="004F3053" w:rsidRPr="0000067E" w14:paraId="287D0C8B" w14:textId="77777777" w:rsidTr="0000067E">
        <w:trPr>
          <w:trHeight w:val="345"/>
        </w:trPr>
        <w:tc>
          <w:tcPr>
            <w:tcW w:w="19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93EF9FC" w14:textId="77777777" w:rsidR="004F3053" w:rsidRPr="0000067E" w:rsidRDefault="004F3053" w:rsidP="004F3053">
            <w:pPr>
              <w:widowControl/>
              <w:jc w:val="center"/>
              <w:rPr>
                <w:rFonts w:asciiTheme="majorEastAsia" w:eastAsiaTheme="majorEastAsia" w:hAnsiTheme="majorEastAsia" w:cs="ＭＳ Ｐゴシック"/>
                <w:kern w:val="0"/>
                <w:sz w:val="20"/>
                <w:szCs w:val="20"/>
              </w:rPr>
            </w:pPr>
            <w:r w:rsidRPr="0000067E">
              <w:rPr>
                <w:rFonts w:asciiTheme="majorEastAsia" w:eastAsiaTheme="majorEastAsia" w:hAnsiTheme="majorEastAsia" w:cs="ＭＳ Ｐゴシック" w:hint="eastAsia"/>
                <w:kern w:val="0"/>
                <w:sz w:val="20"/>
                <w:szCs w:val="20"/>
              </w:rPr>
              <w:t>件名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1009214D" w14:textId="77777777" w:rsidR="004F3053" w:rsidRPr="0000067E" w:rsidRDefault="004F3053" w:rsidP="004F3053">
            <w:pPr>
              <w:widowControl/>
              <w:jc w:val="center"/>
              <w:rPr>
                <w:rFonts w:asciiTheme="majorEastAsia" w:eastAsiaTheme="majorEastAsia" w:hAnsiTheme="majorEastAsia" w:cs="ＭＳ Ｐゴシック"/>
                <w:kern w:val="0"/>
                <w:sz w:val="20"/>
                <w:szCs w:val="20"/>
              </w:rPr>
            </w:pPr>
            <w:r w:rsidRPr="0000067E">
              <w:rPr>
                <w:rFonts w:asciiTheme="majorEastAsia" w:eastAsiaTheme="majorEastAsia" w:hAnsiTheme="majorEastAsia" w:cs="ＭＳ Ｐゴシック" w:hint="eastAsia"/>
                <w:kern w:val="0"/>
                <w:sz w:val="20"/>
                <w:szCs w:val="20"/>
              </w:rPr>
              <w:t>発注者名</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94F37E7" w14:textId="77777777" w:rsidR="004F3053" w:rsidRPr="0000067E" w:rsidRDefault="004F3053" w:rsidP="004F3053">
            <w:pPr>
              <w:widowControl/>
              <w:jc w:val="center"/>
              <w:rPr>
                <w:rFonts w:asciiTheme="majorEastAsia" w:eastAsiaTheme="majorEastAsia" w:hAnsiTheme="majorEastAsia" w:cs="ＭＳ Ｐゴシック"/>
                <w:kern w:val="0"/>
                <w:sz w:val="20"/>
                <w:szCs w:val="20"/>
              </w:rPr>
            </w:pPr>
            <w:r w:rsidRPr="0000067E">
              <w:rPr>
                <w:rFonts w:asciiTheme="majorEastAsia" w:eastAsiaTheme="majorEastAsia" w:hAnsiTheme="majorEastAsia" w:cs="ＭＳ Ｐゴシック" w:hint="eastAsia"/>
                <w:kern w:val="0"/>
                <w:sz w:val="20"/>
                <w:szCs w:val="20"/>
              </w:rPr>
              <w:t>金額</w:t>
            </w:r>
            <w:r w:rsidRPr="0000067E">
              <w:rPr>
                <w:rFonts w:asciiTheme="majorEastAsia" w:eastAsiaTheme="majorEastAsia" w:hAnsiTheme="majorEastAsia" w:cs="ＭＳ Ｐゴシック" w:hint="eastAsia"/>
                <w:kern w:val="0"/>
                <w:sz w:val="20"/>
                <w:szCs w:val="20"/>
              </w:rPr>
              <w:br/>
            </w:r>
            <w:r w:rsidRPr="0000067E">
              <w:rPr>
                <w:rFonts w:asciiTheme="majorEastAsia" w:eastAsiaTheme="majorEastAsia" w:hAnsiTheme="majorEastAsia" w:cs="ＭＳ Ｐゴシック" w:hint="eastAsia"/>
                <w:kern w:val="0"/>
                <w:sz w:val="18"/>
                <w:szCs w:val="20"/>
              </w:rPr>
              <w:t>（円）</w:t>
            </w:r>
          </w:p>
        </w:tc>
        <w:tc>
          <w:tcPr>
            <w:tcW w:w="19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F2063D8" w14:textId="77777777" w:rsidR="004F3053" w:rsidRPr="0000067E" w:rsidRDefault="004F3053" w:rsidP="004F3053">
            <w:pPr>
              <w:widowControl/>
              <w:jc w:val="center"/>
              <w:rPr>
                <w:rFonts w:asciiTheme="majorEastAsia" w:eastAsiaTheme="majorEastAsia" w:hAnsiTheme="majorEastAsia" w:cs="ＭＳ Ｐゴシック"/>
                <w:kern w:val="0"/>
                <w:sz w:val="20"/>
                <w:szCs w:val="20"/>
              </w:rPr>
            </w:pPr>
            <w:r w:rsidRPr="0000067E">
              <w:rPr>
                <w:rFonts w:asciiTheme="majorEastAsia" w:eastAsiaTheme="majorEastAsia" w:hAnsiTheme="majorEastAsia" w:cs="ＭＳ Ｐゴシック" w:hint="eastAsia"/>
                <w:kern w:val="0"/>
                <w:sz w:val="20"/>
                <w:szCs w:val="20"/>
              </w:rPr>
              <w:t>契約年月</w:t>
            </w:r>
          </w:p>
        </w:tc>
        <w:tc>
          <w:tcPr>
            <w:tcW w:w="209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8A347E3" w14:textId="2ED6FD98" w:rsidR="004F3053" w:rsidRPr="0000067E" w:rsidRDefault="00E9654F" w:rsidP="00E9654F">
            <w:pPr>
              <w:widowControl/>
              <w:jc w:val="center"/>
              <w:rPr>
                <w:rFonts w:asciiTheme="majorEastAsia" w:eastAsiaTheme="majorEastAsia" w:hAnsiTheme="majorEastAsia" w:cs="ＭＳ Ｐゴシック"/>
                <w:kern w:val="0"/>
                <w:sz w:val="20"/>
                <w:szCs w:val="20"/>
                <w:lang w:eastAsia="zh-CN"/>
              </w:rPr>
            </w:pPr>
            <w:r>
              <w:rPr>
                <w:rFonts w:asciiTheme="majorEastAsia" w:eastAsiaTheme="majorEastAsia" w:hAnsiTheme="majorEastAsia" w:cs="ＭＳ Ｐゴシック" w:hint="eastAsia"/>
                <w:kern w:val="0"/>
                <w:sz w:val="20"/>
                <w:szCs w:val="20"/>
                <w:lang w:eastAsia="zh-CN"/>
              </w:rPr>
              <w:t>通訳</w:t>
            </w:r>
            <w:r w:rsidR="004F3053" w:rsidRPr="0000067E">
              <w:rPr>
                <w:rFonts w:asciiTheme="majorEastAsia" w:eastAsiaTheme="majorEastAsia" w:hAnsiTheme="majorEastAsia" w:cs="ＭＳ Ｐゴシック" w:hint="eastAsia"/>
                <w:kern w:val="0"/>
                <w:sz w:val="20"/>
                <w:szCs w:val="20"/>
                <w:lang w:eastAsia="zh-CN"/>
              </w:rPr>
              <w:t>業務</w:t>
            </w:r>
            <w:r w:rsidR="004F3053" w:rsidRPr="0000067E">
              <w:rPr>
                <w:rFonts w:asciiTheme="majorEastAsia" w:eastAsiaTheme="majorEastAsia" w:hAnsiTheme="majorEastAsia" w:cs="ＭＳ Ｐゴシック" w:hint="eastAsia"/>
                <w:kern w:val="0"/>
                <w:sz w:val="20"/>
                <w:szCs w:val="20"/>
                <w:lang w:eastAsia="zh-CN"/>
              </w:rPr>
              <w:br/>
            </w:r>
            <w:r w:rsidR="004F3053" w:rsidRPr="0000067E">
              <w:rPr>
                <w:rFonts w:asciiTheme="majorEastAsia" w:eastAsiaTheme="majorEastAsia" w:hAnsiTheme="majorEastAsia" w:cs="ＭＳ Ｐゴシック" w:hint="eastAsia"/>
                <w:kern w:val="0"/>
                <w:sz w:val="16"/>
                <w:szCs w:val="20"/>
                <w:lang w:eastAsia="zh-CN"/>
              </w:rPr>
              <w:t>（</w:t>
            </w:r>
            <w:r>
              <w:rPr>
                <w:rFonts w:asciiTheme="majorEastAsia" w:eastAsiaTheme="majorEastAsia" w:hAnsiTheme="majorEastAsia" w:cs="ＭＳ Ｐゴシック" w:hint="eastAsia"/>
                <w:kern w:val="0"/>
                <w:sz w:val="16"/>
                <w:szCs w:val="20"/>
                <w:lang w:eastAsia="zh-CN"/>
              </w:rPr>
              <w:t>日本語⇔中国語</w:t>
            </w:r>
            <w:r w:rsidR="004F3053" w:rsidRPr="0000067E">
              <w:rPr>
                <w:rFonts w:asciiTheme="majorEastAsia" w:eastAsiaTheme="majorEastAsia" w:hAnsiTheme="majorEastAsia" w:cs="ＭＳ Ｐゴシック" w:hint="eastAsia"/>
                <w:kern w:val="0"/>
                <w:sz w:val="16"/>
                <w:szCs w:val="20"/>
                <w:lang w:eastAsia="zh-CN"/>
              </w:rPr>
              <w:t>）</w:t>
            </w:r>
          </w:p>
        </w:tc>
        <w:tc>
          <w:tcPr>
            <w:tcW w:w="182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B099107" w14:textId="5A88B55B" w:rsidR="004F3053" w:rsidRPr="0000067E" w:rsidRDefault="004F3053" w:rsidP="004F3053">
            <w:pPr>
              <w:widowControl/>
              <w:jc w:val="center"/>
              <w:rPr>
                <w:rFonts w:asciiTheme="majorEastAsia" w:eastAsiaTheme="majorEastAsia" w:hAnsiTheme="majorEastAsia" w:cs="ＭＳ Ｐゴシック"/>
                <w:kern w:val="0"/>
                <w:sz w:val="20"/>
                <w:szCs w:val="20"/>
                <w:lang w:eastAsia="zh-CN"/>
              </w:rPr>
            </w:pPr>
            <w:r w:rsidRPr="0000067E">
              <w:rPr>
                <w:rFonts w:asciiTheme="majorEastAsia" w:eastAsiaTheme="majorEastAsia" w:hAnsiTheme="majorEastAsia" w:cs="ＭＳ Ｐゴシック" w:hint="eastAsia"/>
                <w:kern w:val="0"/>
                <w:sz w:val="20"/>
                <w:szCs w:val="20"/>
                <w:lang w:eastAsia="zh-CN"/>
              </w:rPr>
              <w:t>業務量</w:t>
            </w:r>
            <w:r w:rsidRPr="0000067E">
              <w:rPr>
                <w:rFonts w:asciiTheme="majorEastAsia" w:eastAsiaTheme="majorEastAsia" w:hAnsiTheme="majorEastAsia" w:cs="ＭＳ Ｐゴシック" w:hint="eastAsia"/>
                <w:kern w:val="0"/>
                <w:sz w:val="20"/>
                <w:szCs w:val="20"/>
                <w:lang w:eastAsia="zh-CN"/>
              </w:rPr>
              <w:br/>
            </w:r>
            <w:r w:rsidRPr="0000067E">
              <w:rPr>
                <w:rFonts w:asciiTheme="majorEastAsia" w:eastAsiaTheme="majorEastAsia" w:hAnsiTheme="majorEastAsia" w:cs="ＭＳ Ｐゴシック" w:hint="eastAsia"/>
                <w:kern w:val="0"/>
                <w:sz w:val="18"/>
                <w:szCs w:val="20"/>
                <w:lang w:eastAsia="zh-CN"/>
              </w:rPr>
              <w:t>（</w:t>
            </w:r>
            <w:r w:rsidR="00E9654F">
              <w:rPr>
                <w:rFonts w:asciiTheme="majorEastAsia" w:eastAsiaTheme="majorEastAsia" w:hAnsiTheme="majorEastAsia" w:cs="ＭＳ Ｐゴシック" w:hint="eastAsia"/>
                <w:kern w:val="0"/>
                <w:sz w:val="16"/>
                <w:szCs w:val="20"/>
                <w:lang w:eastAsia="zh-CN"/>
              </w:rPr>
              <w:t>日本語⇔中国語</w:t>
            </w:r>
            <w:r w:rsidRPr="0000067E">
              <w:rPr>
                <w:rFonts w:asciiTheme="majorEastAsia" w:eastAsiaTheme="majorEastAsia" w:hAnsiTheme="majorEastAsia" w:cs="ＭＳ Ｐゴシック" w:hint="eastAsia"/>
                <w:kern w:val="0"/>
                <w:sz w:val="18"/>
                <w:szCs w:val="20"/>
                <w:lang w:eastAsia="zh-CN"/>
              </w:rPr>
              <w:t>）</w:t>
            </w:r>
          </w:p>
        </w:tc>
        <w:tc>
          <w:tcPr>
            <w:tcW w:w="19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490D90E9" w14:textId="77777777" w:rsidR="004F3053" w:rsidRPr="0000067E" w:rsidRDefault="004F3053" w:rsidP="004F3053">
            <w:pPr>
              <w:widowControl/>
              <w:jc w:val="center"/>
              <w:rPr>
                <w:rFonts w:asciiTheme="majorEastAsia" w:eastAsiaTheme="majorEastAsia" w:hAnsiTheme="majorEastAsia" w:cs="ＭＳ Ｐゴシック"/>
                <w:kern w:val="0"/>
                <w:sz w:val="20"/>
                <w:szCs w:val="20"/>
              </w:rPr>
            </w:pPr>
            <w:r w:rsidRPr="0000067E">
              <w:rPr>
                <w:rFonts w:asciiTheme="majorEastAsia" w:eastAsiaTheme="majorEastAsia" w:hAnsiTheme="majorEastAsia" w:cs="ＭＳ Ｐゴシック" w:hint="eastAsia"/>
                <w:kern w:val="0"/>
                <w:sz w:val="20"/>
                <w:szCs w:val="20"/>
              </w:rPr>
              <w:t>備考</w:t>
            </w:r>
          </w:p>
        </w:tc>
      </w:tr>
      <w:tr w:rsidR="004F3053" w:rsidRPr="0000067E" w14:paraId="7AA21FD6" w14:textId="77777777" w:rsidTr="0000067E">
        <w:trPr>
          <w:trHeight w:val="311"/>
        </w:trPr>
        <w:tc>
          <w:tcPr>
            <w:tcW w:w="1960" w:type="dxa"/>
            <w:vMerge/>
            <w:tcBorders>
              <w:top w:val="single" w:sz="8" w:space="0" w:color="auto"/>
              <w:left w:val="single" w:sz="8" w:space="0" w:color="auto"/>
              <w:bottom w:val="single" w:sz="4" w:space="0" w:color="000000"/>
              <w:right w:val="single" w:sz="4" w:space="0" w:color="auto"/>
            </w:tcBorders>
            <w:vAlign w:val="center"/>
            <w:hideMark/>
          </w:tcPr>
          <w:p w14:paraId="6056F86D" w14:textId="77777777" w:rsidR="004F3053" w:rsidRPr="0000067E" w:rsidRDefault="004F3053" w:rsidP="004F3053">
            <w:pPr>
              <w:widowControl/>
              <w:jc w:val="left"/>
              <w:rPr>
                <w:rFonts w:asciiTheme="majorEastAsia" w:eastAsiaTheme="majorEastAsia" w:hAnsiTheme="majorEastAsia" w:cs="ＭＳ Ｐゴシック"/>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038555D4" w14:textId="77777777" w:rsidR="004F3053" w:rsidRPr="0000067E" w:rsidRDefault="004F3053" w:rsidP="004F3053">
            <w:pPr>
              <w:widowControl/>
              <w:jc w:val="left"/>
              <w:rPr>
                <w:rFonts w:asciiTheme="majorEastAsia" w:eastAsiaTheme="majorEastAsia" w:hAnsiTheme="majorEastAsia" w:cs="ＭＳ Ｐゴシック"/>
                <w:kern w:val="0"/>
                <w:sz w:val="22"/>
                <w:szCs w:val="22"/>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2D3A4C88" w14:textId="77777777" w:rsidR="004F3053" w:rsidRPr="0000067E" w:rsidRDefault="004F3053" w:rsidP="004F3053">
            <w:pPr>
              <w:widowControl/>
              <w:jc w:val="left"/>
              <w:rPr>
                <w:rFonts w:asciiTheme="majorEastAsia" w:eastAsiaTheme="majorEastAsia" w:hAnsiTheme="majorEastAsia" w:cs="ＭＳ Ｐゴシック"/>
                <w:kern w:val="0"/>
                <w:sz w:val="16"/>
                <w:szCs w:val="16"/>
              </w:rPr>
            </w:pPr>
          </w:p>
        </w:tc>
        <w:tc>
          <w:tcPr>
            <w:tcW w:w="1960" w:type="dxa"/>
            <w:vMerge/>
            <w:tcBorders>
              <w:top w:val="single" w:sz="8" w:space="0" w:color="auto"/>
              <w:left w:val="single" w:sz="4" w:space="0" w:color="auto"/>
              <w:bottom w:val="single" w:sz="4" w:space="0" w:color="000000"/>
              <w:right w:val="single" w:sz="4" w:space="0" w:color="auto"/>
            </w:tcBorders>
            <w:vAlign w:val="center"/>
            <w:hideMark/>
          </w:tcPr>
          <w:p w14:paraId="3096BED2" w14:textId="77777777" w:rsidR="004F3053" w:rsidRPr="0000067E" w:rsidRDefault="004F3053" w:rsidP="004F3053">
            <w:pPr>
              <w:widowControl/>
              <w:jc w:val="left"/>
              <w:rPr>
                <w:rFonts w:asciiTheme="majorEastAsia" w:eastAsiaTheme="majorEastAsia" w:hAnsiTheme="majorEastAsia" w:cs="ＭＳ Ｐゴシック"/>
                <w:kern w:val="0"/>
                <w:sz w:val="16"/>
                <w:szCs w:val="16"/>
              </w:rPr>
            </w:pPr>
          </w:p>
        </w:tc>
        <w:tc>
          <w:tcPr>
            <w:tcW w:w="2098" w:type="dxa"/>
            <w:vMerge/>
            <w:tcBorders>
              <w:top w:val="single" w:sz="8" w:space="0" w:color="auto"/>
              <w:left w:val="single" w:sz="4" w:space="0" w:color="auto"/>
              <w:bottom w:val="single" w:sz="4" w:space="0" w:color="000000"/>
              <w:right w:val="single" w:sz="4" w:space="0" w:color="auto"/>
            </w:tcBorders>
            <w:vAlign w:val="center"/>
            <w:hideMark/>
          </w:tcPr>
          <w:p w14:paraId="222347B9" w14:textId="77777777" w:rsidR="004F3053" w:rsidRPr="0000067E" w:rsidRDefault="004F3053" w:rsidP="004F3053">
            <w:pPr>
              <w:widowControl/>
              <w:jc w:val="left"/>
              <w:rPr>
                <w:rFonts w:asciiTheme="majorEastAsia" w:eastAsiaTheme="majorEastAsia" w:hAnsiTheme="majorEastAsia" w:cs="ＭＳ Ｐゴシック"/>
                <w:kern w:val="0"/>
                <w:sz w:val="16"/>
                <w:szCs w:val="16"/>
              </w:rPr>
            </w:pPr>
          </w:p>
        </w:tc>
        <w:tc>
          <w:tcPr>
            <w:tcW w:w="1822" w:type="dxa"/>
            <w:vMerge/>
            <w:tcBorders>
              <w:top w:val="single" w:sz="8" w:space="0" w:color="auto"/>
              <w:left w:val="single" w:sz="4" w:space="0" w:color="auto"/>
              <w:bottom w:val="single" w:sz="4" w:space="0" w:color="000000"/>
              <w:right w:val="single" w:sz="4" w:space="0" w:color="auto"/>
            </w:tcBorders>
            <w:vAlign w:val="center"/>
            <w:hideMark/>
          </w:tcPr>
          <w:p w14:paraId="3E8337FC" w14:textId="77777777" w:rsidR="004F3053" w:rsidRPr="0000067E" w:rsidRDefault="004F3053" w:rsidP="004F3053">
            <w:pPr>
              <w:widowControl/>
              <w:jc w:val="left"/>
              <w:rPr>
                <w:rFonts w:asciiTheme="majorEastAsia" w:eastAsiaTheme="majorEastAsia" w:hAnsiTheme="majorEastAsia" w:cs="ＭＳ Ｐゴシック"/>
                <w:kern w:val="0"/>
                <w:sz w:val="16"/>
                <w:szCs w:val="16"/>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14:paraId="4B0785BA" w14:textId="77777777" w:rsidR="004F3053" w:rsidRPr="0000067E" w:rsidRDefault="004F3053" w:rsidP="004F3053">
            <w:pPr>
              <w:widowControl/>
              <w:jc w:val="left"/>
              <w:rPr>
                <w:rFonts w:asciiTheme="majorEastAsia" w:eastAsiaTheme="majorEastAsia" w:hAnsiTheme="majorEastAsia" w:cs="ＭＳ Ｐゴシック"/>
                <w:kern w:val="0"/>
                <w:sz w:val="16"/>
                <w:szCs w:val="16"/>
              </w:rPr>
            </w:pPr>
          </w:p>
        </w:tc>
      </w:tr>
      <w:tr w:rsidR="004F3053" w:rsidRPr="0000067E" w14:paraId="12769F13"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8AC4AD4"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BF8B0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34611A5"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21FA8F4"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03A17376"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hideMark/>
          </w:tcPr>
          <w:p w14:paraId="63D71FAD" w14:textId="77777777" w:rsidR="004F3053" w:rsidRPr="0000067E" w:rsidRDefault="004F3053" w:rsidP="004F3053">
            <w:pPr>
              <w:widowControl/>
              <w:jc w:val="right"/>
              <w:rPr>
                <w:rFonts w:asciiTheme="majorEastAsia" w:eastAsiaTheme="majorEastAsia" w:hAnsiTheme="majorEastAsia" w:cs="ＭＳ Ｐゴシック"/>
                <w:kern w:val="0"/>
                <w:sz w:val="18"/>
                <w:szCs w:val="18"/>
              </w:rPr>
            </w:pPr>
            <w:r w:rsidRPr="0000067E">
              <w:rPr>
                <w:rFonts w:asciiTheme="majorEastAsia" w:eastAsiaTheme="majorEastAsia" w:hAnsiTheme="majorEastAsia" w:cs="ＭＳ Ｐゴシック" w:hint="eastAsia"/>
                <w:kern w:val="0"/>
                <w:sz w:val="18"/>
                <w:szCs w:val="18"/>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4EE71753"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56EF4B52"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BC16029"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92F0F0"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3224B1"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2B67DBB"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E024A32"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8E54324"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E4DBA43"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5ECA52DD"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5295E5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F15B389"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E954684"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FBF1530"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09CA71B"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44C39A63"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F06B13E"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39EC9A16"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2D9E319"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BE9DE65"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60597E3"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A0DF70"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9A8D52E"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D072B8A"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571E2134"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2E51B3A7"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4E021C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57D66D9"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6DF8793"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860C5BB"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538E5AAB"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73933C1"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8834098"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08BCFD61"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F65DC7F"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C8AAE9"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A517E05"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35C4355"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58FF297"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E5A551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A7FED3D"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6B433C91"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55118E6"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3352545"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8E38941"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C155D80"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3AB0DE01"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2E41926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49B0CB5"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1442E86B"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0D776517"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86DD1BD"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81403D8"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2E45A8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D7287F8"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DD73080"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236C7EA3"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5FEE20ED"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5DB02FF"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E0EDE56"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B7439B9"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4D735B0"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7F3385B6"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769DA328"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889221B"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7E82D2B6"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D720A00"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AF67D0A"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D27B6B5"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79921F0"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18B7A20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57D06021"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7004AD8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62D22A1C"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BDA7DE2"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1C4B5B"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0838619"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BC5516"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2418E4F7"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6A14A581"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351E3489"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2912BBBB"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3A652CF"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EC3927D"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FD77D3A"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EC26A4"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66930BC3"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2371BC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732206D"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4865A508"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EB8CF5F"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2F85292"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846376"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0E87718"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12D834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0A12E191"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11641AD2"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1433F4E5"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E790D54" w14:textId="28E8DFA5" w:rsidR="004F3053" w:rsidRPr="0000067E" w:rsidRDefault="004F3053" w:rsidP="00E219FC">
            <w:pPr>
              <w:widowControl/>
              <w:rPr>
                <w:rFonts w:asciiTheme="majorEastAsia" w:eastAsiaTheme="majorEastAsia" w:hAnsiTheme="majorEastAsia" w:cs="ＭＳ Ｐゴシック"/>
                <w:kern w:val="0"/>
              </w:rPr>
            </w:pPr>
          </w:p>
        </w:tc>
        <w:tc>
          <w:tcPr>
            <w:tcW w:w="1960" w:type="dxa"/>
            <w:tcBorders>
              <w:top w:val="nil"/>
              <w:left w:val="single" w:sz="4" w:space="0" w:color="auto"/>
              <w:bottom w:val="single" w:sz="4" w:space="0" w:color="auto"/>
              <w:right w:val="nil"/>
            </w:tcBorders>
            <w:shd w:val="clear" w:color="auto" w:fill="auto"/>
            <w:noWrap/>
            <w:vAlign w:val="center"/>
            <w:hideMark/>
          </w:tcPr>
          <w:p w14:paraId="05013F2A"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E0D440"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B3B5240"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4DCF212A"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1E381FC7"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6A27CEC3"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4F3053" w:rsidRPr="0000067E" w14:paraId="56EDA4CA" w14:textId="77777777" w:rsidTr="0000067E">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846B7CE"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C061FAB"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1F9C80C"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67C67E5"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098" w:type="dxa"/>
            <w:tcBorders>
              <w:top w:val="nil"/>
              <w:left w:val="single" w:sz="4" w:space="0" w:color="auto"/>
              <w:bottom w:val="single" w:sz="4" w:space="0" w:color="auto"/>
              <w:right w:val="nil"/>
            </w:tcBorders>
            <w:shd w:val="clear" w:color="auto" w:fill="auto"/>
            <w:noWrap/>
            <w:vAlign w:val="center"/>
            <w:hideMark/>
          </w:tcPr>
          <w:p w14:paraId="1DAABFD8"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822" w:type="dxa"/>
            <w:tcBorders>
              <w:top w:val="nil"/>
              <w:left w:val="single" w:sz="4" w:space="0" w:color="auto"/>
              <w:bottom w:val="single" w:sz="4" w:space="0" w:color="auto"/>
              <w:right w:val="nil"/>
            </w:tcBorders>
            <w:shd w:val="clear" w:color="auto" w:fill="auto"/>
            <w:noWrap/>
            <w:vAlign w:val="center"/>
            <w:hideMark/>
          </w:tcPr>
          <w:p w14:paraId="3A8E7A7D"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60" w:type="dxa"/>
            <w:tcBorders>
              <w:top w:val="nil"/>
              <w:left w:val="single" w:sz="4" w:space="0" w:color="auto"/>
              <w:bottom w:val="single" w:sz="4" w:space="0" w:color="auto"/>
              <w:right w:val="single" w:sz="8" w:space="0" w:color="auto"/>
            </w:tcBorders>
            <w:shd w:val="clear" w:color="auto" w:fill="auto"/>
            <w:noWrap/>
            <w:vAlign w:val="center"/>
            <w:hideMark/>
          </w:tcPr>
          <w:p w14:paraId="06FDF005" w14:textId="77777777" w:rsidR="004F3053" w:rsidRPr="0000067E" w:rsidRDefault="004F3053" w:rsidP="004F3053">
            <w:pPr>
              <w:widowControl/>
              <w:jc w:val="center"/>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bl>
    <w:p w14:paraId="2D9B23ED" w14:textId="77777777" w:rsidR="004F3053" w:rsidRPr="0000067E"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sectPr w:rsidR="004F3053" w:rsidRPr="0000067E" w:rsidSect="00686B6D">
          <w:pgSz w:w="16838" w:h="11906" w:orient="landscape" w:code="9"/>
          <w:pgMar w:top="1418" w:right="1701" w:bottom="1418" w:left="1418" w:header="851" w:footer="992" w:gutter="0"/>
          <w:cols w:space="425"/>
          <w:titlePg/>
          <w:docGrid w:linePitch="363" w:charSpace="-831"/>
        </w:sectPr>
      </w:pPr>
    </w:p>
    <w:p w14:paraId="33BDFC83" w14:textId="77777777" w:rsidR="004F3053" w:rsidRPr="0000067E" w:rsidRDefault="004F3053" w:rsidP="004F3053">
      <w:pPr>
        <w:tabs>
          <w:tab w:val="num" w:pos="1418"/>
        </w:tabs>
        <w:adjustRightInd w:val="0"/>
        <w:snapToGrid w:val="0"/>
        <w:ind w:rightChars="179" w:right="430"/>
        <w:jc w:val="right"/>
        <w:rPr>
          <w:rFonts w:asciiTheme="majorEastAsia" w:eastAsiaTheme="majorEastAsia" w:hAnsiTheme="majorEastAsia" w:cs="Times New Roman"/>
        </w:rPr>
      </w:pPr>
      <w:r w:rsidRPr="0000067E">
        <w:rPr>
          <w:rFonts w:asciiTheme="majorEastAsia" w:eastAsiaTheme="majorEastAsia" w:hAnsiTheme="majorEastAsia" w:cs="ＭＳ Ｐゴシック" w:hint="eastAsia"/>
          <w:kern w:val="0"/>
        </w:rPr>
        <w:t>(別添様式2)</w:t>
      </w:r>
    </w:p>
    <w:p w14:paraId="1A8CF706" w14:textId="4C1ADC8E" w:rsidR="004F3053" w:rsidRPr="00871770" w:rsidRDefault="0048696C" w:rsidP="00871770">
      <w:pPr>
        <w:tabs>
          <w:tab w:val="num" w:pos="1418"/>
        </w:tabs>
        <w:adjustRightInd w:val="0"/>
        <w:snapToGrid w:val="0"/>
        <w:ind w:rightChars="179" w:right="430"/>
        <w:jc w:val="center"/>
        <w:rPr>
          <w:rFonts w:asciiTheme="majorEastAsia" w:eastAsiaTheme="majorEastAsia" w:hAnsiTheme="majorEastAsia" w:cs="Times New Roman"/>
        </w:rPr>
      </w:pPr>
      <w:r w:rsidRPr="00871770">
        <w:rPr>
          <w:rFonts w:asciiTheme="majorEastAsia" w:eastAsiaTheme="majorEastAsia" w:hAnsiTheme="majorEastAsia" w:cs="Times New Roman" w:hint="eastAsia"/>
        </w:rPr>
        <w:t>国際協力</w:t>
      </w:r>
      <w:r w:rsidR="00871770" w:rsidRPr="00871770">
        <w:rPr>
          <w:rFonts w:asciiTheme="majorEastAsia" w:eastAsiaTheme="majorEastAsia" w:hAnsiTheme="majorEastAsia" w:cs="Times New Roman" w:hint="eastAsia"/>
        </w:rPr>
        <w:t>に関連する機関、団体が発注した通訳</w:t>
      </w:r>
      <w:r w:rsidR="004F3053" w:rsidRPr="00871770">
        <w:rPr>
          <w:rFonts w:asciiTheme="majorEastAsia" w:eastAsiaTheme="majorEastAsia" w:hAnsiTheme="majorEastAsia" w:cs="Times New Roman" w:hint="eastAsia"/>
        </w:rPr>
        <w:t>業務の経験</w:t>
      </w:r>
    </w:p>
    <w:p w14:paraId="2CED54F5" w14:textId="10C345EE" w:rsidR="004F3053" w:rsidRPr="0000067E" w:rsidRDefault="004F3053" w:rsidP="004F3053">
      <w:pPr>
        <w:tabs>
          <w:tab w:val="num" w:pos="1418"/>
        </w:tabs>
        <w:adjustRightInd w:val="0"/>
        <w:snapToGrid w:val="0"/>
        <w:ind w:rightChars="179" w:right="430"/>
        <w:jc w:val="center"/>
        <w:rPr>
          <w:rFonts w:asciiTheme="majorEastAsia" w:eastAsiaTheme="majorEastAsia" w:hAnsiTheme="majorEastAsia" w:cs="Times New Roman"/>
        </w:rPr>
      </w:pPr>
      <w:r w:rsidRPr="0000067E">
        <w:rPr>
          <w:rFonts w:asciiTheme="majorEastAsia" w:eastAsiaTheme="majorEastAsia" w:hAnsiTheme="majorEastAsia" w:cs="Times New Roman" w:hint="eastAsia"/>
        </w:rPr>
        <w:t>過去</w:t>
      </w:r>
      <w:r w:rsidRPr="002F3E38">
        <w:rPr>
          <w:rFonts w:asciiTheme="majorEastAsia" w:eastAsiaTheme="majorEastAsia" w:hAnsiTheme="majorEastAsia" w:cs="Times New Roman" w:hint="eastAsia"/>
        </w:rPr>
        <w:t>3</w:t>
      </w:r>
      <w:r w:rsidRPr="0000067E">
        <w:rPr>
          <w:rFonts w:asciiTheme="majorEastAsia" w:eastAsiaTheme="majorEastAsia" w:hAnsiTheme="majorEastAsia" w:cs="Times New Roman" w:hint="eastAsia"/>
        </w:rPr>
        <w:t>年以内の</w:t>
      </w:r>
      <w:r w:rsidR="00E9654F">
        <w:rPr>
          <w:rFonts w:asciiTheme="majorEastAsia" w:eastAsiaTheme="majorEastAsia" w:hAnsiTheme="majorEastAsia" w:cs="Times New Roman" w:hint="eastAsia"/>
        </w:rPr>
        <w:t>通訳</w:t>
      </w:r>
      <w:r w:rsidRPr="0000067E">
        <w:rPr>
          <w:rFonts w:asciiTheme="majorEastAsia" w:eastAsiaTheme="majorEastAsia" w:hAnsiTheme="majorEastAsia" w:cs="Times New Roman" w:hint="eastAsia"/>
        </w:rPr>
        <w:t>業務の受注実績（</w:t>
      </w:r>
      <w:r w:rsidR="00EE4E07">
        <w:rPr>
          <w:rFonts w:asciiTheme="majorEastAsia" w:eastAsiaTheme="majorEastAsia" w:hAnsiTheme="majorEastAsia" w:cs="Times New Roman" w:hint="eastAsia"/>
        </w:rPr>
        <w:t>3</w:t>
      </w:r>
      <w:r w:rsidR="000F774E">
        <w:rPr>
          <w:rFonts w:asciiTheme="majorEastAsia" w:eastAsiaTheme="majorEastAsia" w:hAnsiTheme="majorEastAsia" w:cs="Times New Roman" w:hint="eastAsia"/>
        </w:rPr>
        <w:t>0</w:t>
      </w:r>
      <w:r w:rsidRPr="0000067E">
        <w:rPr>
          <w:rFonts w:asciiTheme="majorEastAsia" w:eastAsiaTheme="majorEastAsia" w:hAnsiTheme="majorEastAsia" w:cs="Times New Roman" w:hint="eastAsia"/>
        </w:rPr>
        <w:t>万円以上）</w:t>
      </w:r>
    </w:p>
    <w:p w14:paraId="27E10230" w14:textId="77777777" w:rsidR="004F3053" w:rsidRPr="0000067E" w:rsidRDefault="004F3053" w:rsidP="004F3053">
      <w:pPr>
        <w:tabs>
          <w:tab w:val="num" w:pos="1418"/>
        </w:tabs>
        <w:adjustRightInd w:val="0"/>
        <w:snapToGrid w:val="0"/>
        <w:ind w:rightChars="179" w:right="430"/>
        <w:jc w:val="center"/>
        <w:rPr>
          <w:rFonts w:asciiTheme="majorEastAsia" w:eastAsiaTheme="majorEastAsia" w:hAnsiTheme="majorEastAsia" w:cs="Times New Roman"/>
          <w:sz w:val="22"/>
          <w:szCs w:val="22"/>
        </w:rPr>
      </w:pPr>
    </w:p>
    <w:tbl>
      <w:tblPr>
        <w:tblW w:w="11760" w:type="dxa"/>
        <w:tblInd w:w="-10" w:type="dxa"/>
        <w:tblCellMar>
          <w:left w:w="99" w:type="dxa"/>
          <w:right w:w="99" w:type="dxa"/>
        </w:tblCellMar>
        <w:tblLook w:val="04A0" w:firstRow="1" w:lastRow="0" w:firstColumn="1" w:lastColumn="0" w:noHBand="0" w:noVBand="1"/>
      </w:tblPr>
      <w:tblGrid>
        <w:gridCol w:w="1960"/>
        <w:gridCol w:w="1960"/>
        <w:gridCol w:w="1960"/>
        <w:gridCol w:w="1960"/>
        <w:gridCol w:w="1960"/>
        <w:gridCol w:w="1960"/>
      </w:tblGrid>
      <w:tr w:rsidR="00871770" w:rsidRPr="0000067E" w14:paraId="2EC6AAE2" w14:textId="77777777" w:rsidTr="00E219FC">
        <w:trPr>
          <w:trHeight w:val="676"/>
        </w:trPr>
        <w:tc>
          <w:tcPr>
            <w:tcW w:w="1960" w:type="dxa"/>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7E1DB457" w14:textId="77777777" w:rsidR="00871770" w:rsidRPr="0000067E" w:rsidRDefault="00871770" w:rsidP="009F6C10">
            <w:pPr>
              <w:widowControl/>
              <w:jc w:val="center"/>
              <w:rPr>
                <w:rFonts w:asciiTheme="majorEastAsia" w:eastAsiaTheme="majorEastAsia" w:hAnsiTheme="majorEastAsia" w:cs="ＭＳ Ｐゴシック"/>
                <w:kern w:val="0"/>
                <w:sz w:val="22"/>
                <w:szCs w:val="22"/>
              </w:rPr>
            </w:pPr>
            <w:r w:rsidRPr="0000067E">
              <w:rPr>
                <w:rFonts w:asciiTheme="majorEastAsia" w:eastAsiaTheme="majorEastAsia" w:hAnsiTheme="majorEastAsia" w:cs="ＭＳ Ｐゴシック" w:hint="eastAsia"/>
                <w:kern w:val="0"/>
                <w:sz w:val="22"/>
                <w:szCs w:val="22"/>
              </w:rPr>
              <w:t>件名</w:t>
            </w:r>
          </w:p>
        </w:tc>
        <w:tc>
          <w:tcPr>
            <w:tcW w:w="1960"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549C63B1" w14:textId="77777777" w:rsidR="00871770" w:rsidRPr="0000067E" w:rsidRDefault="00871770" w:rsidP="009F6C10">
            <w:pPr>
              <w:widowControl/>
              <w:jc w:val="center"/>
              <w:rPr>
                <w:rFonts w:asciiTheme="majorEastAsia" w:eastAsiaTheme="majorEastAsia" w:hAnsiTheme="majorEastAsia" w:cs="ＭＳ Ｐゴシック"/>
                <w:kern w:val="0"/>
                <w:sz w:val="22"/>
                <w:szCs w:val="22"/>
              </w:rPr>
            </w:pPr>
            <w:r w:rsidRPr="0000067E">
              <w:rPr>
                <w:rFonts w:asciiTheme="majorEastAsia" w:eastAsiaTheme="majorEastAsia" w:hAnsiTheme="majorEastAsia" w:cs="ＭＳ Ｐゴシック" w:hint="eastAsia"/>
                <w:kern w:val="0"/>
                <w:sz w:val="22"/>
                <w:szCs w:val="22"/>
              </w:rPr>
              <w:t>発注者名</w:t>
            </w:r>
          </w:p>
        </w:tc>
        <w:tc>
          <w:tcPr>
            <w:tcW w:w="196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0EA96155" w14:textId="77777777" w:rsidR="00871770" w:rsidRPr="0000067E" w:rsidRDefault="00871770" w:rsidP="009F6C10">
            <w:pPr>
              <w:widowControl/>
              <w:jc w:val="center"/>
              <w:rPr>
                <w:rFonts w:asciiTheme="majorEastAsia" w:eastAsiaTheme="majorEastAsia" w:hAnsiTheme="majorEastAsia" w:cs="ＭＳ Ｐゴシック"/>
                <w:kern w:val="0"/>
                <w:sz w:val="16"/>
                <w:szCs w:val="16"/>
              </w:rPr>
            </w:pPr>
            <w:r w:rsidRPr="0000067E">
              <w:rPr>
                <w:rFonts w:asciiTheme="majorEastAsia" w:eastAsiaTheme="majorEastAsia" w:hAnsiTheme="majorEastAsia" w:cs="ＭＳ Ｐゴシック" w:hint="eastAsia"/>
                <w:kern w:val="0"/>
                <w:sz w:val="16"/>
                <w:szCs w:val="16"/>
              </w:rPr>
              <w:t>金額</w:t>
            </w:r>
            <w:r w:rsidRPr="0000067E">
              <w:rPr>
                <w:rFonts w:asciiTheme="majorEastAsia" w:eastAsiaTheme="majorEastAsia" w:hAnsiTheme="majorEastAsia" w:cs="ＭＳ Ｐゴシック" w:hint="eastAsia"/>
                <w:kern w:val="0"/>
                <w:sz w:val="16"/>
                <w:szCs w:val="16"/>
              </w:rPr>
              <w:br/>
              <w:t>（円）</w:t>
            </w:r>
          </w:p>
        </w:tc>
        <w:tc>
          <w:tcPr>
            <w:tcW w:w="1960" w:type="dxa"/>
            <w:tcBorders>
              <w:top w:val="single" w:sz="8" w:space="0" w:color="auto"/>
              <w:left w:val="single" w:sz="4" w:space="0" w:color="auto"/>
              <w:bottom w:val="single" w:sz="4" w:space="0" w:color="auto"/>
              <w:right w:val="single" w:sz="4" w:space="0" w:color="auto"/>
            </w:tcBorders>
          </w:tcPr>
          <w:p w14:paraId="72AD6DC5" w14:textId="77777777" w:rsidR="00871770" w:rsidRDefault="00871770" w:rsidP="00871770">
            <w:pPr>
              <w:rPr>
                <w:rFonts w:asciiTheme="majorEastAsia" w:eastAsiaTheme="majorEastAsia" w:hAnsiTheme="majorEastAsia" w:cs="ＭＳ Ｐゴシック"/>
                <w:kern w:val="0"/>
                <w:sz w:val="20"/>
                <w:szCs w:val="20"/>
                <w:lang w:eastAsia="zh-CN"/>
              </w:rPr>
            </w:pPr>
          </w:p>
          <w:p w14:paraId="3DAF09C8" w14:textId="072006B1" w:rsidR="00871770" w:rsidRPr="00871770" w:rsidRDefault="00871770" w:rsidP="00871770">
            <w:pPr>
              <w:ind w:firstLineChars="200" w:firstLine="400"/>
              <w:rPr>
                <w:rFonts w:asciiTheme="majorEastAsia" w:eastAsiaTheme="majorEastAsia" w:hAnsiTheme="majorEastAsia" w:cs="ＭＳ Ｐゴシック"/>
                <w:sz w:val="20"/>
                <w:szCs w:val="20"/>
                <w:lang w:eastAsia="zh-CN"/>
              </w:rPr>
            </w:pPr>
            <w:r>
              <w:rPr>
                <w:rFonts w:asciiTheme="majorEastAsia" w:eastAsiaTheme="majorEastAsia" w:hAnsiTheme="majorEastAsia" w:cs="ＭＳ Ｐゴシック" w:hint="eastAsia"/>
                <w:sz w:val="20"/>
                <w:szCs w:val="20"/>
              </w:rPr>
              <w:t>契約年月</w:t>
            </w:r>
          </w:p>
        </w:tc>
        <w:tc>
          <w:tcPr>
            <w:tcW w:w="196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1307C02A" w14:textId="202B3BC7" w:rsidR="00871770" w:rsidRPr="0000067E" w:rsidRDefault="00871770" w:rsidP="009F6C10">
            <w:pPr>
              <w:widowControl/>
              <w:jc w:val="center"/>
              <w:rPr>
                <w:rFonts w:asciiTheme="majorEastAsia" w:eastAsiaTheme="majorEastAsia" w:hAnsiTheme="majorEastAsia" w:cs="ＭＳ Ｐゴシック"/>
                <w:kern w:val="0"/>
                <w:sz w:val="16"/>
                <w:szCs w:val="16"/>
                <w:lang w:eastAsia="zh-CN"/>
              </w:rPr>
            </w:pPr>
            <w:r>
              <w:rPr>
                <w:rFonts w:asciiTheme="majorEastAsia" w:eastAsiaTheme="majorEastAsia" w:hAnsiTheme="majorEastAsia" w:cs="ＭＳ Ｐゴシック" w:hint="eastAsia"/>
                <w:kern w:val="0"/>
                <w:sz w:val="20"/>
                <w:szCs w:val="20"/>
                <w:lang w:eastAsia="zh-CN"/>
              </w:rPr>
              <w:t>通訳</w:t>
            </w:r>
            <w:r w:rsidRPr="0000067E">
              <w:rPr>
                <w:rFonts w:asciiTheme="majorEastAsia" w:eastAsiaTheme="majorEastAsia" w:hAnsiTheme="majorEastAsia" w:cs="ＭＳ Ｐゴシック" w:hint="eastAsia"/>
                <w:kern w:val="0"/>
                <w:sz w:val="20"/>
                <w:szCs w:val="20"/>
                <w:lang w:eastAsia="zh-CN"/>
              </w:rPr>
              <w:t>業務</w:t>
            </w:r>
            <w:r w:rsidRPr="0000067E">
              <w:rPr>
                <w:rFonts w:asciiTheme="majorEastAsia" w:eastAsiaTheme="majorEastAsia" w:hAnsiTheme="majorEastAsia" w:cs="ＭＳ Ｐゴシック" w:hint="eastAsia"/>
                <w:kern w:val="0"/>
                <w:sz w:val="20"/>
                <w:szCs w:val="20"/>
                <w:lang w:eastAsia="zh-CN"/>
              </w:rPr>
              <w:br/>
            </w:r>
            <w:r w:rsidRPr="0000067E">
              <w:rPr>
                <w:rFonts w:asciiTheme="majorEastAsia" w:eastAsiaTheme="majorEastAsia" w:hAnsiTheme="majorEastAsia" w:cs="ＭＳ Ｐゴシック" w:hint="eastAsia"/>
                <w:kern w:val="0"/>
                <w:sz w:val="16"/>
                <w:szCs w:val="20"/>
                <w:lang w:eastAsia="zh-CN"/>
              </w:rPr>
              <w:t>（</w:t>
            </w:r>
            <w:r>
              <w:rPr>
                <w:rFonts w:asciiTheme="majorEastAsia" w:eastAsiaTheme="majorEastAsia" w:hAnsiTheme="majorEastAsia" w:cs="ＭＳ Ｐゴシック" w:hint="eastAsia"/>
                <w:kern w:val="0"/>
                <w:sz w:val="16"/>
                <w:szCs w:val="20"/>
                <w:lang w:eastAsia="zh-CN"/>
              </w:rPr>
              <w:t>日本語⇔中国語</w:t>
            </w:r>
            <w:r w:rsidRPr="0000067E">
              <w:rPr>
                <w:rFonts w:asciiTheme="majorEastAsia" w:eastAsiaTheme="majorEastAsia" w:hAnsiTheme="majorEastAsia" w:cs="ＭＳ Ｐゴシック" w:hint="eastAsia"/>
                <w:kern w:val="0"/>
                <w:sz w:val="16"/>
                <w:szCs w:val="20"/>
                <w:lang w:eastAsia="zh-CN"/>
              </w:rPr>
              <w:t>）</w:t>
            </w:r>
          </w:p>
        </w:tc>
        <w:tc>
          <w:tcPr>
            <w:tcW w:w="196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2B63CD45" w14:textId="28D74444" w:rsidR="00871770" w:rsidRPr="0000067E" w:rsidRDefault="00871770" w:rsidP="009F6C10">
            <w:pPr>
              <w:widowControl/>
              <w:jc w:val="center"/>
              <w:rPr>
                <w:rFonts w:asciiTheme="majorEastAsia" w:eastAsiaTheme="majorEastAsia" w:hAnsiTheme="majorEastAsia" w:cs="ＭＳ Ｐゴシック"/>
                <w:kern w:val="0"/>
                <w:sz w:val="16"/>
                <w:szCs w:val="16"/>
                <w:lang w:eastAsia="zh-CN"/>
              </w:rPr>
            </w:pPr>
            <w:r w:rsidRPr="0000067E">
              <w:rPr>
                <w:rFonts w:asciiTheme="majorEastAsia" w:eastAsiaTheme="majorEastAsia" w:hAnsiTheme="majorEastAsia" w:cs="ＭＳ Ｐゴシック" w:hint="eastAsia"/>
                <w:kern w:val="0"/>
                <w:sz w:val="20"/>
                <w:szCs w:val="20"/>
                <w:lang w:eastAsia="zh-CN"/>
              </w:rPr>
              <w:t>業務量</w:t>
            </w:r>
            <w:r w:rsidRPr="0000067E">
              <w:rPr>
                <w:rFonts w:asciiTheme="majorEastAsia" w:eastAsiaTheme="majorEastAsia" w:hAnsiTheme="majorEastAsia" w:cs="ＭＳ Ｐゴシック" w:hint="eastAsia"/>
                <w:kern w:val="0"/>
                <w:sz w:val="20"/>
                <w:szCs w:val="20"/>
                <w:lang w:eastAsia="zh-CN"/>
              </w:rPr>
              <w:br/>
            </w:r>
            <w:r w:rsidRPr="0000067E">
              <w:rPr>
                <w:rFonts w:asciiTheme="majorEastAsia" w:eastAsiaTheme="majorEastAsia" w:hAnsiTheme="majorEastAsia" w:cs="ＭＳ Ｐゴシック" w:hint="eastAsia"/>
                <w:kern w:val="0"/>
                <w:sz w:val="18"/>
                <w:szCs w:val="20"/>
                <w:lang w:eastAsia="zh-CN"/>
              </w:rPr>
              <w:t>（</w:t>
            </w:r>
            <w:r>
              <w:rPr>
                <w:rFonts w:asciiTheme="majorEastAsia" w:eastAsiaTheme="majorEastAsia" w:hAnsiTheme="majorEastAsia" w:cs="ＭＳ Ｐゴシック" w:hint="eastAsia"/>
                <w:kern w:val="0"/>
                <w:sz w:val="16"/>
                <w:szCs w:val="20"/>
                <w:lang w:eastAsia="zh-CN"/>
              </w:rPr>
              <w:t>日本語⇔中国語</w:t>
            </w:r>
            <w:r w:rsidRPr="0000067E">
              <w:rPr>
                <w:rFonts w:asciiTheme="majorEastAsia" w:eastAsiaTheme="majorEastAsia" w:hAnsiTheme="majorEastAsia" w:cs="ＭＳ Ｐゴシック" w:hint="eastAsia"/>
                <w:kern w:val="0"/>
                <w:sz w:val="18"/>
                <w:szCs w:val="20"/>
                <w:lang w:eastAsia="zh-CN"/>
              </w:rPr>
              <w:t>）</w:t>
            </w:r>
          </w:p>
        </w:tc>
      </w:tr>
      <w:tr w:rsidR="00871770" w:rsidRPr="0000067E" w14:paraId="2CDEC7DB"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A767D6F"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EB70AB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F226D24"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single" w:sz="4" w:space="0" w:color="auto"/>
              <w:left w:val="single" w:sz="4" w:space="0" w:color="auto"/>
              <w:bottom w:val="single" w:sz="4" w:space="0" w:color="auto"/>
              <w:right w:val="single" w:sz="4" w:space="0" w:color="auto"/>
            </w:tcBorders>
          </w:tcPr>
          <w:p w14:paraId="2F013B34"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56C1B812" w14:textId="21B81B6F"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hideMark/>
          </w:tcPr>
          <w:p w14:paraId="60BF7B01" w14:textId="77777777" w:rsidR="00871770" w:rsidRPr="0000067E" w:rsidRDefault="00871770" w:rsidP="009F6C10">
            <w:pPr>
              <w:widowControl/>
              <w:jc w:val="right"/>
              <w:rPr>
                <w:rFonts w:asciiTheme="majorEastAsia" w:eastAsiaTheme="majorEastAsia" w:hAnsiTheme="majorEastAsia" w:cs="ＭＳ Ｐゴシック"/>
                <w:kern w:val="0"/>
                <w:sz w:val="18"/>
                <w:szCs w:val="18"/>
                <w:lang w:eastAsia="zh-CN"/>
              </w:rPr>
            </w:pPr>
            <w:r w:rsidRPr="0000067E">
              <w:rPr>
                <w:rFonts w:asciiTheme="majorEastAsia" w:eastAsiaTheme="majorEastAsia" w:hAnsiTheme="majorEastAsia" w:cs="ＭＳ Ｐゴシック" w:hint="eastAsia"/>
                <w:kern w:val="0"/>
                <w:sz w:val="18"/>
                <w:szCs w:val="18"/>
                <w:lang w:eastAsia="zh-CN"/>
              </w:rPr>
              <w:t xml:space="preserve">　</w:t>
            </w:r>
          </w:p>
        </w:tc>
      </w:tr>
      <w:tr w:rsidR="00871770" w:rsidRPr="0000067E" w14:paraId="147A6170"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9A5E50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C4F96BA"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565A7A"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5816782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3FD9CC5E" w14:textId="5D491779"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1820805"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348F6F3C"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35F8D350"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5CF84CC"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5264CB2"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6C0D606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9590030" w14:textId="710BC83B"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668FBC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1ADB1376"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DAB335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DCF1E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6385952"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6C995E4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AC7800C" w14:textId="5837B7F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2881D5B"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0C74A16E"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18662D1"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B89DAAB"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296BDCA"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7C745158"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1BFBEF56" w14:textId="52C220E2"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B1980F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7A39A810"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161A072"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9552B0D"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3617274"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5BB51FDE"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2C70B916" w14:textId="1561959B"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B795EE0"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515BAD18"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0F17536"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A2A54CA"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503776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2E94DCC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5107FF09" w14:textId="4E946934"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ACFCF97"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57BE7D56"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50C585F"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5A7088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3FE2E74"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54F80FED"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79490010" w14:textId="1FE5FBC2"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094639F"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66D7A1CE"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1DB3D6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2CEC88C"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1F0649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356CED17"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1E4F1A58" w14:textId="4B87D7C1"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BB26B9F"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2D150ED0"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9673D04"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9CB2D9"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E85F3FD"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0D0052BE"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73EE23D9" w14:textId="2ED06D5D"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1E22E40"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1F565773"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BE618EE"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6557345B"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D80755A"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37026BAE"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2422E5EC" w14:textId="60730136"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9DB5B9C"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592022B6"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E65A035"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BBFEB65"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7CB648DF"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0C20D919"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78168247" w14:textId="72E9BDBC"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290D3F5"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1F26C915"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40E08F9C"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1F2384E"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4466B9A4"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10F26900"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33EC8FFD" w14:textId="63355B0A"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55CAB5D"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45A1BED8"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2DFCEA3F"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5AB32E87"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270CE15D"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6E7DCE1C"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342E6AFA" w14:textId="3EB2DAB9"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3CAC984"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109D33A7"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692341E7"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08A4282B"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CA5A6A8"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504A2C24"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19F734E1" w14:textId="6B58FF61"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BB457E8"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51C700FF"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79D3555F"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B7F1732"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5A9B268"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71916E8"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2A2E0012" w14:textId="488C3D51"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1C58689"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102FF05D"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5A7E1E90"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336751AE"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DB5521C"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C2D00AE"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501BC41A" w14:textId="28908AE3"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43F01AB"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516F5AA1" w14:textId="77777777" w:rsidTr="00E219FC">
        <w:trPr>
          <w:trHeight w:val="345"/>
        </w:trPr>
        <w:tc>
          <w:tcPr>
            <w:tcW w:w="1960" w:type="dxa"/>
            <w:tcBorders>
              <w:top w:val="nil"/>
              <w:left w:val="single" w:sz="8" w:space="0" w:color="auto"/>
              <w:bottom w:val="single" w:sz="4" w:space="0" w:color="auto"/>
              <w:right w:val="nil"/>
            </w:tcBorders>
            <w:shd w:val="clear" w:color="auto" w:fill="auto"/>
            <w:noWrap/>
            <w:vAlign w:val="center"/>
            <w:hideMark/>
          </w:tcPr>
          <w:p w14:paraId="1A24E133"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3E02AF6"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nil"/>
            </w:tcBorders>
            <w:shd w:val="clear" w:color="auto" w:fill="auto"/>
            <w:noWrap/>
            <w:vAlign w:val="center"/>
            <w:hideMark/>
          </w:tcPr>
          <w:p w14:paraId="19DCD325"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tcPr>
          <w:p w14:paraId="45F57192"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4" w:space="0" w:color="auto"/>
              <w:right w:val="nil"/>
            </w:tcBorders>
            <w:shd w:val="clear" w:color="auto" w:fill="auto"/>
            <w:noWrap/>
            <w:vAlign w:val="center"/>
            <w:hideMark/>
          </w:tcPr>
          <w:p w14:paraId="479CF9A0" w14:textId="757FE15C"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C213807"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r w:rsidR="00871770" w:rsidRPr="0000067E" w14:paraId="44D8BA0C" w14:textId="77777777" w:rsidTr="00E219FC">
        <w:trPr>
          <w:trHeight w:val="345"/>
        </w:trPr>
        <w:tc>
          <w:tcPr>
            <w:tcW w:w="1960" w:type="dxa"/>
            <w:tcBorders>
              <w:top w:val="nil"/>
              <w:left w:val="single" w:sz="8" w:space="0" w:color="auto"/>
              <w:bottom w:val="single" w:sz="8" w:space="0" w:color="auto"/>
              <w:right w:val="nil"/>
            </w:tcBorders>
            <w:shd w:val="clear" w:color="auto" w:fill="auto"/>
            <w:noWrap/>
            <w:vAlign w:val="center"/>
            <w:hideMark/>
          </w:tcPr>
          <w:p w14:paraId="37F4B685"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420AD299"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8" w:space="0" w:color="auto"/>
              <w:right w:val="nil"/>
            </w:tcBorders>
            <w:shd w:val="clear" w:color="auto" w:fill="auto"/>
            <w:noWrap/>
            <w:vAlign w:val="center"/>
            <w:hideMark/>
          </w:tcPr>
          <w:p w14:paraId="343E1FF5"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8" w:space="0" w:color="auto"/>
              <w:right w:val="single" w:sz="4" w:space="0" w:color="auto"/>
            </w:tcBorders>
          </w:tcPr>
          <w:p w14:paraId="0E1AE4F8"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p>
        </w:tc>
        <w:tc>
          <w:tcPr>
            <w:tcW w:w="1960" w:type="dxa"/>
            <w:tcBorders>
              <w:top w:val="nil"/>
              <w:left w:val="single" w:sz="4" w:space="0" w:color="auto"/>
              <w:bottom w:val="single" w:sz="8" w:space="0" w:color="auto"/>
              <w:right w:val="nil"/>
            </w:tcBorders>
            <w:shd w:val="clear" w:color="auto" w:fill="auto"/>
            <w:noWrap/>
            <w:vAlign w:val="center"/>
            <w:hideMark/>
          </w:tcPr>
          <w:p w14:paraId="4E5CD4D1" w14:textId="7412BE49"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c>
          <w:tcPr>
            <w:tcW w:w="1960" w:type="dxa"/>
            <w:tcBorders>
              <w:top w:val="nil"/>
              <w:left w:val="single" w:sz="4" w:space="0" w:color="auto"/>
              <w:bottom w:val="single" w:sz="8" w:space="0" w:color="auto"/>
              <w:right w:val="single" w:sz="4" w:space="0" w:color="auto"/>
            </w:tcBorders>
            <w:shd w:val="clear" w:color="auto" w:fill="auto"/>
            <w:noWrap/>
            <w:vAlign w:val="center"/>
            <w:hideMark/>
          </w:tcPr>
          <w:p w14:paraId="5A5D3575" w14:textId="77777777" w:rsidR="00871770" w:rsidRPr="0000067E" w:rsidRDefault="00871770" w:rsidP="009F6C10">
            <w:pPr>
              <w:widowControl/>
              <w:jc w:val="center"/>
              <w:rPr>
                <w:rFonts w:asciiTheme="majorEastAsia" w:eastAsiaTheme="majorEastAsia" w:hAnsiTheme="majorEastAsia" w:cs="ＭＳ Ｐゴシック"/>
                <w:kern w:val="0"/>
                <w:lang w:eastAsia="zh-CN"/>
              </w:rPr>
            </w:pPr>
            <w:r w:rsidRPr="0000067E">
              <w:rPr>
                <w:rFonts w:asciiTheme="majorEastAsia" w:eastAsiaTheme="majorEastAsia" w:hAnsiTheme="majorEastAsia" w:cs="ＭＳ Ｐゴシック" w:hint="eastAsia"/>
                <w:kern w:val="0"/>
                <w:lang w:eastAsia="zh-CN"/>
              </w:rPr>
              <w:t xml:space="preserve">　</w:t>
            </w:r>
          </w:p>
        </w:tc>
      </w:tr>
    </w:tbl>
    <w:p w14:paraId="677D9CC1" w14:textId="77777777" w:rsidR="0044482A" w:rsidRDefault="0044482A" w:rsidP="004F3053">
      <w:pPr>
        <w:tabs>
          <w:tab w:val="num" w:pos="1418"/>
        </w:tabs>
        <w:adjustRightInd w:val="0"/>
        <w:snapToGrid w:val="0"/>
        <w:ind w:rightChars="179" w:right="430"/>
        <w:jc w:val="right"/>
        <w:rPr>
          <w:rFonts w:asciiTheme="majorEastAsia" w:eastAsiaTheme="majorEastAsia" w:hAnsiTheme="majorEastAsia" w:cs="ＭＳ Ｐゴシック"/>
          <w:kern w:val="0"/>
          <w:lang w:eastAsia="zh-CN"/>
        </w:rPr>
        <w:sectPr w:rsidR="0044482A" w:rsidSect="0044482A">
          <w:pgSz w:w="16838" w:h="11906" w:orient="landscape" w:code="9"/>
          <w:pgMar w:top="1418" w:right="1418" w:bottom="1418" w:left="1701" w:header="851" w:footer="992" w:gutter="0"/>
          <w:cols w:space="425"/>
          <w:titlePg/>
          <w:docGrid w:linePitch="363" w:charSpace="-831"/>
        </w:sectPr>
      </w:pPr>
    </w:p>
    <w:p w14:paraId="1CF638DE" w14:textId="77777777" w:rsidR="004F3053" w:rsidRPr="0000067E" w:rsidRDefault="004F3053" w:rsidP="004F3053">
      <w:pPr>
        <w:tabs>
          <w:tab w:val="num" w:pos="1418"/>
        </w:tabs>
        <w:adjustRightInd w:val="0"/>
        <w:snapToGrid w:val="0"/>
        <w:ind w:rightChars="179" w:right="430"/>
        <w:jc w:val="right"/>
        <w:rPr>
          <w:rFonts w:asciiTheme="majorEastAsia" w:eastAsiaTheme="majorEastAsia" w:hAnsiTheme="majorEastAsia" w:cs="Times New Roman"/>
        </w:rPr>
      </w:pPr>
      <w:r w:rsidRPr="0000067E">
        <w:rPr>
          <w:rFonts w:asciiTheme="majorEastAsia" w:eastAsiaTheme="majorEastAsia" w:hAnsiTheme="majorEastAsia" w:cs="ＭＳ Ｐゴシック" w:hint="eastAsia"/>
          <w:kern w:val="0"/>
        </w:rPr>
        <w:t>(別添様式3)</w:t>
      </w:r>
    </w:p>
    <w:p w14:paraId="2CF04D21" w14:textId="77777777" w:rsidR="0048696C" w:rsidRDefault="0048696C" w:rsidP="004F3053">
      <w:pPr>
        <w:tabs>
          <w:tab w:val="num" w:pos="1418"/>
        </w:tabs>
        <w:adjustRightInd w:val="0"/>
        <w:snapToGrid w:val="0"/>
        <w:ind w:rightChars="179" w:right="430"/>
        <w:jc w:val="center"/>
        <w:rPr>
          <w:rFonts w:asciiTheme="majorEastAsia" w:eastAsiaTheme="majorEastAsia" w:hAnsiTheme="majorEastAsia" w:cs="Times New Roman"/>
        </w:rPr>
      </w:pPr>
    </w:p>
    <w:p w14:paraId="0726E3DD" w14:textId="385D94E1" w:rsidR="009F6C10" w:rsidRPr="0000067E" w:rsidRDefault="00B028C5" w:rsidP="009F6C10">
      <w:pPr>
        <w:tabs>
          <w:tab w:val="num" w:pos="1418"/>
        </w:tabs>
        <w:adjustRightInd w:val="0"/>
        <w:snapToGrid w:val="0"/>
        <w:ind w:rightChars="179" w:right="430"/>
        <w:jc w:val="center"/>
        <w:rPr>
          <w:rFonts w:asciiTheme="majorEastAsia" w:eastAsiaTheme="majorEastAsia" w:hAnsiTheme="majorEastAsia" w:cs="Times New Roman"/>
        </w:rPr>
      </w:pPr>
      <w:r>
        <w:rPr>
          <w:rFonts w:asciiTheme="majorEastAsia" w:eastAsiaTheme="majorEastAsia" w:hAnsiTheme="majorEastAsia" w:cs="Times New Roman" w:hint="eastAsia"/>
        </w:rPr>
        <w:t>通訳</w:t>
      </w:r>
      <w:r w:rsidR="009F6C10" w:rsidRPr="0000067E">
        <w:rPr>
          <w:rFonts w:asciiTheme="majorEastAsia" w:eastAsiaTheme="majorEastAsia" w:hAnsiTheme="majorEastAsia" w:cs="Times New Roman" w:hint="eastAsia"/>
        </w:rPr>
        <w:t>業務</w:t>
      </w:r>
      <w:r>
        <w:rPr>
          <w:rFonts w:asciiTheme="majorEastAsia" w:eastAsiaTheme="majorEastAsia" w:hAnsiTheme="majorEastAsia" w:cs="Times New Roman" w:hint="eastAsia"/>
        </w:rPr>
        <w:t>（日本語⇔中国語）</w:t>
      </w:r>
      <w:r w:rsidR="009F6C10" w:rsidRPr="0000067E">
        <w:rPr>
          <w:rFonts w:asciiTheme="majorEastAsia" w:eastAsiaTheme="majorEastAsia" w:hAnsiTheme="majorEastAsia" w:cs="Times New Roman" w:hint="eastAsia"/>
        </w:rPr>
        <w:t>従事者リスト</w:t>
      </w:r>
    </w:p>
    <w:p w14:paraId="7A0042C3" w14:textId="77777777" w:rsidR="00686B6D" w:rsidRPr="0000067E" w:rsidRDefault="00686B6D" w:rsidP="0090119F">
      <w:pPr>
        <w:tabs>
          <w:tab w:val="num" w:pos="1418"/>
        </w:tabs>
        <w:adjustRightInd w:val="0"/>
        <w:snapToGrid w:val="0"/>
        <w:ind w:rightChars="179" w:right="430"/>
        <w:jc w:val="left"/>
        <w:rPr>
          <w:rFonts w:asciiTheme="majorEastAsia" w:eastAsiaTheme="majorEastAsia" w:hAnsiTheme="majorEastAsia" w:cs="Times New Roman"/>
          <w:sz w:val="22"/>
          <w:szCs w:val="22"/>
        </w:rPr>
      </w:pPr>
    </w:p>
    <w:tbl>
      <w:tblPr>
        <w:tblW w:w="13610" w:type="dxa"/>
        <w:tblInd w:w="94" w:type="dxa"/>
        <w:tblCellMar>
          <w:left w:w="99" w:type="dxa"/>
          <w:right w:w="99" w:type="dxa"/>
        </w:tblCellMar>
        <w:tblLook w:val="04A0" w:firstRow="1" w:lastRow="0" w:firstColumn="1" w:lastColumn="0" w:noHBand="0" w:noVBand="1"/>
      </w:tblPr>
      <w:tblGrid>
        <w:gridCol w:w="1456"/>
        <w:gridCol w:w="1984"/>
        <w:gridCol w:w="2977"/>
        <w:gridCol w:w="2126"/>
        <w:gridCol w:w="2693"/>
        <w:gridCol w:w="2374"/>
      </w:tblGrid>
      <w:tr w:rsidR="00B028C5" w:rsidRPr="0000067E" w14:paraId="0A9FEFC4" w14:textId="77777777" w:rsidTr="00B028C5">
        <w:trPr>
          <w:trHeight w:val="798"/>
        </w:trPr>
        <w:tc>
          <w:tcPr>
            <w:tcW w:w="1456" w:type="dxa"/>
            <w:tcBorders>
              <w:top w:val="single" w:sz="8" w:space="0" w:color="auto"/>
              <w:left w:val="single" w:sz="8" w:space="0" w:color="auto"/>
              <w:bottom w:val="single" w:sz="4" w:space="0" w:color="000000"/>
              <w:right w:val="single" w:sz="4" w:space="0" w:color="auto"/>
            </w:tcBorders>
            <w:shd w:val="clear" w:color="auto" w:fill="auto"/>
            <w:vAlign w:val="center"/>
            <w:hideMark/>
          </w:tcPr>
          <w:p w14:paraId="770E3CDB" w14:textId="77777777" w:rsidR="00B028C5" w:rsidRPr="0000067E" w:rsidRDefault="00B028C5" w:rsidP="00BE3300">
            <w:pPr>
              <w:widowControl/>
              <w:jc w:val="center"/>
              <w:rPr>
                <w:rFonts w:asciiTheme="majorEastAsia" w:eastAsiaTheme="majorEastAsia" w:hAnsiTheme="majorEastAsia" w:cs="ＭＳ Ｐゴシック"/>
                <w:kern w:val="0"/>
                <w:sz w:val="22"/>
                <w:szCs w:val="22"/>
              </w:rPr>
            </w:pPr>
            <w:r w:rsidRPr="0000067E">
              <w:rPr>
                <w:rFonts w:asciiTheme="majorEastAsia" w:eastAsiaTheme="majorEastAsia" w:hAnsiTheme="majorEastAsia" w:cs="ＭＳ Ｐゴシック" w:hint="eastAsia"/>
                <w:kern w:val="0"/>
                <w:sz w:val="22"/>
                <w:szCs w:val="22"/>
              </w:rPr>
              <w:t>氏名</w:t>
            </w:r>
          </w:p>
        </w:tc>
        <w:tc>
          <w:tcPr>
            <w:tcW w:w="1984" w:type="dxa"/>
            <w:tcBorders>
              <w:top w:val="single" w:sz="8" w:space="0" w:color="auto"/>
              <w:left w:val="single" w:sz="4" w:space="0" w:color="auto"/>
              <w:bottom w:val="single" w:sz="4" w:space="0" w:color="auto"/>
              <w:right w:val="single" w:sz="4" w:space="0" w:color="auto"/>
            </w:tcBorders>
            <w:vAlign w:val="center"/>
          </w:tcPr>
          <w:p w14:paraId="12B3E9EC" w14:textId="0D488CDA" w:rsidR="00B028C5" w:rsidRDefault="00B028C5" w:rsidP="00BE3300">
            <w:pPr>
              <w:widowControl/>
              <w:jc w:val="center"/>
              <w:rPr>
                <w:rFonts w:asciiTheme="majorEastAsia" w:eastAsiaTheme="majorEastAsia" w:hAnsiTheme="majorEastAsia" w:cs="ＭＳ Ｐゴシック"/>
                <w:kern w:val="0"/>
                <w:sz w:val="22"/>
                <w:szCs w:val="22"/>
              </w:rPr>
            </w:pPr>
            <w:r w:rsidRPr="00B028C5">
              <w:rPr>
                <w:rFonts w:asciiTheme="majorEastAsia" w:eastAsiaTheme="majorEastAsia" w:hAnsiTheme="majorEastAsia" w:hint="eastAsia"/>
                <w:sz w:val="18"/>
              </w:rPr>
              <w:t>業務責任者（◎）と主要通訳者（〇）をつける</w:t>
            </w:r>
          </w:p>
        </w:tc>
        <w:tc>
          <w:tcPr>
            <w:tcW w:w="2977"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78418DDF" w14:textId="53065590" w:rsidR="00B028C5" w:rsidRPr="0000067E" w:rsidRDefault="00B028C5" w:rsidP="00BE3300">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通訳</w:t>
            </w:r>
            <w:r w:rsidRPr="0000067E">
              <w:rPr>
                <w:rFonts w:asciiTheme="majorEastAsia" w:eastAsiaTheme="majorEastAsia" w:hAnsiTheme="majorEastAsia" w:cs="ＭＳ Ｐゴシック" w:hint="eastAsia"/>
                <w:kern w:val="0"/>
                <w:sz w:val="22"/>
                <w:szCs w:val="22"/>
              </w:rPr>
              <w:t>経験年数</w:t>
            </w:r>
            <w:r>
              <w:rPr>
                <w:rFonts w:asciiTheme="majorEastAsia" w:eastAsiaTheme="majorEastAsia" w:hAnsiTheme="majorEastAsia" w:cs="ＭＳ Ｐゴシック" w:hint="eastAsia"/>
                <w:kern w:val="0"/>
                <w:sz w:val="22"/>
                <w:szCs w:val="22"/>
              </w:rPr>
              <w:t>・語学資格</w:t>
            </w:r>
          </w:p>
        </w:tc>
        <w:tc>
          <w:tcPr>
            <w:tcW w:w="2126"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05ECAF02" w14:textId="2A0F9154" w:rsidR="00B028C5" w:rsidRPr="0000067E" w:rsidRDefault="00B028C5" w:rsidP="00EE4E07">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対応可能な専門分野</w:t>
            </w:r>
          </w:p>
        </w:tc>
        <w:tc>
          <w:tcPr>
            <w:tcW w:w="2693" w:type="dxa"/>
            <w:tcBorders>
              <w:top w:val="single" w:sz="8" w:space="0" w:color="auto"/>
              <w:left w:val="single" w:sz="4" w:space="0" w:color="auto"/>
              <w:bottom w:val="single" w:sz="4" w:space="0" w:color="000000"/>
              <w:right w:val="single" w:sz="4" w:space="0" w:color="auto"/>
            </w:tcBorders>
            <w:vAlign w:val="center"/>
          </w:tcPr>
          <w:p w14:paraId="2019793D" w14:textId="2AAA1789" w:rsidR="00B028C5" w:rsidRPr="00B028C5" w:rsidRDefault="00B028C5" w:rsidP="00B028C5">
            <w:pPr>
              <w:widowControl/>
              <w:jc w:val="center"/>
              <w:rPr>
                <w:rFonts w:asciiTheme="majorEastAsia" w:eastAsiaTheme="majorEastAsia" w:hAnsiTheme="majorEastAsia"/>
                <w:sz w:val="18"/>
              </w:rPr>
            </w:pPr>
            <w:r w:rsidRPr="00B028C5">
              <w:rPr>
                <w:rFonts w:asciiTheme="majorEastAsia" w:eastAsiaTheme="majorEastAsia" w:hAnsiTheme="majorEastAsia" w:hint="eastAsia"/>
                <w:sz w:val="18"/>
              </w:rPr>
              <w:t>対応可能な業務（随行、逐次、同時から記入）</w:t>
            </w:r>
          </w:p>
        </w:tc>
        <w:tc>
          <w:tcPr>
            <w:tcW w:w="2374"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402911A" w14:textId="1DBE1432" w:rsidR="00B028C5" w:rsidRPr="0000067E" w:rsidRDefault="00B028C5" w:rsidP="00B028C5">
            <w:pPr>
              <w:widowControl/>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主要な通訳実績</w:t>
            </w:r>
          </w:p>
        </w:tc>
      </w:tr>
      <w:tr w:rsidR="00B028C5" w:rsidRPr="0000067E" w14:paraId="4199D987"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739717E6"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single" w:sz="4" w:space="0" w:color="auto"/>
              <w:left w:val="nil"/>
              <w:bottom w:val="single" w:sz="4" w:space="0" w:color="auto"/>
              <w:right w:val="single" w:sz="4" w:space="0" w:color="auto"/>
            </w:tcBorders>
          </w:tcPr>
          <w:p w14:paraId="78F872B1"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7CCD84" w14:textId="6B06A518"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CE4F746"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7C3BD963"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76EF2CB7" w14:textId="0C4CE00C"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39FA189C"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463AF665"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489EB903"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F0B5F2D" w14:textId="6E54DC92"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24F1D0F"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381AB74D"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01AAEE0" w14:textId="1F0FB18A"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166A1300"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4A8ED91C"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210BA9F3"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52BE91A" w14:textId="0C2C7831"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09A73CB"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5FFCCCAC"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20591B6C" w14:textId="73F6D95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3C3CB4D3"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7E67B2AD"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6AF6FAE3"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B3E8238" w14:textId="578380F4"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816836C"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6CC216BB"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72BCA16B" w14:textId="0044DC3F"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59715AD4"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7FF1D79E"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4BD10C94"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BE9C7D9" w14:textId="2003C609"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2A4CEFC"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240C4610"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17A57CD4" w14:textId="6CEEE6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01E4486B"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6CB64E14"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7AFFE1D0"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8DE5804" w14:textId="2DDC6448"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4E369F1"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47F94CC2"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5364303F" w14:textId="05E89DC5"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5BF3E1C5"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2DBAEF4A"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63BC179A"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77AA91F" w14:textId="4586E99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7B706CB"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74D5ACDF"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038C6F65" w14:textId="42027F2D"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2FB9C115"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3629222D"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22092D71"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310E97E" w14:textId="41E24F4E"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ADA7C1D"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2F1DF485"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AD8293E" w14:textId="4455EAD0"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6DB8BBAE"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04311A4D"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710FF12A"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ACA9D04" w14:textId="5521142D"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9F68043"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7B682B4B"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00A37411" w14:textId="2B3A6CAE"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0291F09D"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630500E0"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25ABB019"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1FF80F1" w14:textId="0BA3CAE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2028926"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6EDEC9CC"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46544A5A" w14:textId="6651E583"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47827B6D"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33C865CB"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0A56C4FD"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9F5DD6A" w14:textId="468F810E"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83BEC9F"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6FDB4A87"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0DF163AF" w14:textId="73F096EF"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35443BE8"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73C5DB96"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6A2A62EB"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88610BE" w14:textId="3DCFDBA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A3CF742"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5318D2E0"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2FE6553A" w14:textId="4AC7190D"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1F37B5E6"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15BB0F5F"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63419650"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4496C0E" w14:textId="7721B59F"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4FC325EF"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1F6BE45E"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0C931B4B" w14:textId="7A5EBC54"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231263A2"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374A04E9"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678C2FB5"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DAB2CA5" w14:textId="66305726"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ADC9328"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614360CE"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1B061783" w14:textId="0924BBC0"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r w:rsidR="00B028C5" w:rsidRPr="0000067E" w14:paraId="76F70E81" w14:textId="77777777" w:rsidTr="00B028C5">
        <w:trPr>
          <w:trHeight w:val="435"/>
        </w:trPr>
        <w:tc>
          <w:tcPr>
            <w:tcW w:w="1456" w:type="dxa"/>
            <w:tcBorders>
              <w:top w:val="nil"/>
              <w:left w:val="single" w:sz="8" w:space="0" w:color="auto"/>
              <w:bottom w:val="single" w:sz="4" w:space="0" w:color="auto"/>
              <w:right w:val="single" w:sz="4" w:space="0" w:color="auto"/>
            </w:tcBorders>
            <w:shd w:val="clear" w:color="auto" w:fill="auto"/>
            <w:noWrap/>
            <w:vAlign w:val="center"/>
            <w:hideMark/>
          </w:tcPr>
          <w:p w14:paraId="13850496"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1984" w:type="dxa"/>
            <w:tcBorders>
              <w:top w:val="nil"/>
              <w:left w:val="nil"/>
              <w:bottom w:val="single" w:sz="4" w:space="0" w:color="auto"/>
              <w:right w:val="single" w:sz="4" w:space="0" w:color="auto"/>
            </w:tcBorders>
          </w:tcPr>
          <w:p w14:paraId="48C9C232"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10DB3F3" w14:textId="080F29F8"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5BD59BA" w14:textId="77777777"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c>
          <w:tcPr>
            <w:tcW w:w="2693" w:type="dxa"/>
            <w:tcBorders>
              <w:top w:val="nil"/>
              <w:left w:val="nil"/>
              <w:bottom w:val="single" w:sz="4" w:space="0" w:color="auto"/>
              <w:right w:val="nil"/>
            </w:tcBorders>
          </w:tcPr>
          <w:p w14:paraId="37BF413D" w14:textId="77777777" w:rsidR="00B028C5" w:rsidRPr="0000067E" w:rsidRDefault="00B028C5" w:rsidP="00BE3300">
            <w:pPr>
              <w:widowControl/>
              <w:jc w:val="left"/>
              <w:rPr>
                <w:rFonts w:asciiTheme="majorEastAsia" w:eastAsiaTheme="majorEastAsia" w:hAnsiTheme="majorEastAsia" w:cs="ＭＳ Ｐゴシック"/>
                <w:kern w:val="0"/>
              </w:rPr>
            </w:pPr>
          </w:p>
        </w:tc>
        <w:tc>
          <w:tcPr>
            <w:tcW w:w="2374" w:type="dxa"/>
            <w:tcBorders>
              <w:top w:val="nil"/>
              <w:left w:val="nil"/>
              <w:bottom w:val="single" w:sz="4" w:space="0" w:color="auto"/>
              <w:right w:val="single" w:sz="4" w:space="0" w:color="auto"/>
            </w:tcBorders>
            <w:shd w:val="clear" w:color="auto" w:fill="auto"/>
            <w:noWrap/>
            <w:vAlign w:val="center"/>
            <w:hideMark/>
          </w:tcPr>
          <w:p w14:paraId="3C281681" w14:textId="70E5B78B" w:rsidR="00B028C5" w:rsidRPr="0000067E" w:rsidRDefault="00B028C5" w:rsidP="00BE3300">
            <w:pPr>
              <w:widowControl/>
              <w:jc w:val="left"/>
              <w:rPr>
                <w:rFonts w:asciiTheme="majorEastAsia" w:eastAsiaTheme="majorEastAsia" w:hAnsiTheme="majorEastAsia" w:cs="ＭＳ Ｐゴシック"/>
                <w:kern w:val="0"/>
              </w:rPr>
            </w:pPr>
            <w:r w:rsidRPr="0000067E">
              <w:rPr>
                <w:rFonts w:asciiTheme="majorEastAsia" w:eastAsiaTheme="majorEastAsia" w:hAnsiTheme="majorEastAsia" w:cs="ＭＳ Ｐゴシック" w:hint="eastAsia"/>
                <w:kern w:val="0"/>
              </w:rPr>
              <w:t xml:space="preserve">　</w:t>
            </w:r>
          </w:p>
        </w:tc>
      </w:tr>
    </w:tbl>
    <w:p w14:paraId="00992C17" w14:textId="77777777" w:rsidR="0044482A" w:rsidRDefault="0044482A" w:rsidP="00BE3300">
      <w:pPr>
        <w:tabs>
          <w:tab w:val="num" w:pos="1418"/>
        </w:tabs>
        <w:adjustRightInd w:val="0"/>
        <w:snapToGrid w:val="0"/>
        <w:ind w:rightChars="179" w:right="430"/>
        <w:jc w:val="right"/>
        <w:rPr>
          <w:rFonts w:asciiTheme="majorEastAsia" w:eastAsiaTheme="majorEastAsia" w:hAnsiTheme="majorEastAsia"/>
        </w:rPr>
        <w:sectPr w:rsidR="0044482A" w:rsidSect="0044482A">
          <w:pgSz w:w="16838" w:h="11906" w:orient="landscape" w:code="9"/>
          <w:pgMar w:top="1418" w:right="1418" w:bottom="1418" w:left="1701" w:header="851" w:footer="992" w:gutter="0"/>
          <w:cols w:space="425"/>
          <w:titlePg/>
          <w:docGrid w:linePitch="363" w:charSpace="-831"/>
        </w:sectPr>
      </w:pPr>
    </w:p>
    <w:p w14:paraId="6413B700" w14:textId="5CDA3C16" w:rsidR="00BE3300" w:rsidRPr="0000067E" w:rsidRDefault="00BE3300" w:rsidP="00BE3300">
      <w:pPr>
        <w:tabs>
          <w:tab w:val="num" w:pos="1418"/>
        </w:tabs>
        <w:adjustRightInd w:val="0"/>
        <w:snapToGrid w:val="0"/>
        <w:ind w:rightChars="179" w:right="430"/>
        <w:jc w:val="right"/>
        <w:rPr>
          <w:rFonts w:asciiTheme="majorEastAsia" w:eastAsiaTheme="majorEastAsia" w:hAnsiTheme="majorEastAsia" w:cs="Times New Roman"/>
        </w:rPr>
      </w:pPr>
      <w:r w:rsidRPr="0000067E">
        <w:rPr>
          <w:rFonts w:asciiTheme="majorEastAsia" w:eastAsiaTheme="majorEastAsia" w:hAnsiTheme="majorEastAsia" w:cs="Times New Roman" w:hint="eastAsia"/>
        </w:rPr>
        <w:t>（別添様式</w:t>
      </w:r>
      <w:r w:rsidR="00971A8C">
        <w:rPr>
          <w:rFonts w:asciiTheme="majorEastAsia" w:eastAsiaTheme="majorEastAsia" w:hAnsiTheme="majorEastAsia" w:cs="Times New Roman" w:hint="eastAsia"/>
        </w:rPr>
        <w:t>4</w:t>
      </w:r>
      <w:r w:rsidRPr="0000067E">
        <w:rPr>
          <w:rFonts w:asciiTheme="majorEastAsia" w:eastAsiaTheme="majorEastAsia" w:hAnsiTheme="majorEastAsia" w:cs="Times New Roman" w:hint="eastAsia"/>
        </w:rPr>
        <w:t>）</w:t>
      </w:r>
    </w:p>
    <w:p w14:paraId="63605716" w14:textId="77777777" w:rsidR="00BE3300" w:rsidRPr="0000067E" w:rsidRDefault="00BE3300" w:rsidP="00BE3300">
      <w:pPr>
        <w:jc w:val="center"/>
        <w:rPr>
          <w:rFonts w:asciiTheme="majorEastAsia" w:eastAsiaTheme="majorEastAsia" w:hAnsiTheme="majorEastAsia"/>
        </w:rPr>
      </w:pPr>
      <w:r w:rsidRPr="0000067E">
        <w:rPr>
          <w:rFonts w:asciiTheme="majorEastAsia" w:eastAsiaTheme="majorEastAsia" w:hAnsiTheme="majorEastAsia" w:hint="eastAsia"/>
        </w:rPr>
        <w:t>評　価　対　象　業　務　従　事　者　経　歴　書</w:t>
      </w:r>
    </w:p>
    <w:p w14:paraId="01F9C9E7" w14:textId="77777777" w:rsidR="006457DE" w:rsidRPr="0000067E" w:rsidRDefault="006457DE" w:rsidP="00BE3300">
      <w:pPr>
        <w:jc w:val="center"/>
        <w:rPr>
          <w:rFonts w:asciiTheme="majorEastAsia" w:eastAsiaTheme="majorEastAsia" w:hAnsiTheme="majorEastAsia"/>
        </w:rPr>
      </w:pPr>
    </w:p>
    <w:tbl>
      <w:tblPr>
        <w:tblW w:w="9072" w:type="dxa"/>
        <w:tblInd w:w="99" w:type="dxa"/>
        <w:tblLayout w:type="fixed"/>
        <w:tblCellMar>
          <w:left w:w="99" w:type="dxa"/>
          <w:right w:w="99" w:type="dxa"/>
        </w:tblCellMar>
        <w:tblLook w:val="0000" w:firstRow="0" w:lastRow="0" w:firstColumn="0" w:lastColumn="0" w:noHBand="0" w:noVBand="0"/>
      </w:tblPr>
      <w:tblGrid>
        <w:gridCol w:w="1560"/>
        <w:gridCol w:w="1110"/>
        <w:gridCol w:w="765"/>
        <w:gridCol w:w="1815"/>
        <w:gridCol w:w="311"/>
        <w:gridCol w:w="251"/>
        <w:gridCol w:w="1592"/>
        <w:gridCol w:w="1668"/>
      </w:tblGrid>
      <w:tr w:rsidR="00C2115C" w:rsidRPr="0000067E" w14:paraId="790025BE" w14:textId="77777777" w:rsidTr="00A22876">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66C34D66" w14:textId="77777777" w:rsidR="00C2115C" w:rsidRPr="0000067E" w:rsidRDefault="00C2115C" w:rsidP="004C778B">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案件名</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D7D41E2" w14:textId="3B4002D7" w:rsidR="00C2115C" w:rsidRPr="0000067E" w:rsidRDefault="00C2115C" w:rsidP="004C778B">
            <w:pPr>
              <w:jc w:val="center"/>
              <w:rPr>
                <w:rFonts w:asciiTheme="majorEastAsia" w:eastAsiaTheme="majorEastAsia" w:hAnsiTheme="majorEastAsia"/>
                <w:sz w:val="18"/>
                <w:szCs w:val="18"/>
              </w:rPr>
            </w:pPr>
            <w:r>
              <w:rPr>
                <w:rFonts w:ascii="SimSun" w:eastAsia="SimSun" w:hAnsi="SimSun" w:hint="eastAsia"/>
                <w:sz w:val="18"/>
                <w:szCs w:val="18"/>
              </w:rPr>
              <w:t>2019</w:t>
            </w:r>
            <w:r w:rsidRPr="0000067E">
              <w:rPr>
                <w:rFonts w:asciiTheme="majorEastAsia" w:eastAsiaTheme="majorEastAsia" w:hAnsiTheme="majorEastAsia"/>
                <w:sz w:val="18"/>
                <w:szCs w:val="18"/>
              </w:rPr>
              <w:t>年度における</w:t>
            </w:r>
            <w:r>
              <w:rPr>
                <w:rFonts w:asciiTheme="majorEastAsia" w:eastAsiaTheme="majorEastAsia" w:hAnsiTheme="majorEastAsia" w:hint="eastAsia"/>
                <w:sz w:val="18"/>
                <w:szCs w:val="18"/>
              </w:rPr>
              <w:t>通訳</w:t>
            </w:r>
            <w:r w:rsidRPr="0000067E">
              <w:rPr>
                <w:rFonts w:asciiTheme="majorEastAsia" w:eastAsiaTheme="majorEastAsia" w:hAnsiTheme="majorEastAsia"/>
                <w:sz w:val="18"/>
                <w:szCs w:val="18"/>
              </w:rPr>
              <w:t>業務</w:t>
            </w:r>
          </w:p>
          <w:p w14:paraId="7955674B" w14:textId="77777777" w:rsidR="00C2115C" w:rsidRPr="0000067E" w:rsidRDefault="00C2115C" w:rsidP="004C778B">
            <w:pPr>
              <w:jc w:val="center"/>
              <w:rPr>
                <w:rFonts w:asciiTheme="majorEastAsia" w:eastAsiaTheme="majorEastAsia" w:hAnsiTheme="majorEastAsia"/>
                <w:sz w:val="18"/>
                <w:szCs w:val="18"/>
              </w:rPr>
            </w:pPr>
            <w:r w:rsidRPr="0000067E">
              <w:rPr>
                <w:rFonts w:asciiTheme="majorEastAsia" w:eastAsiaTheme="majorEastAsia" w:hAnsiTheme="majorEastAsia"/>
                <w:sz w:val="18"/>
                <w:szCs w:val="18"/>
              </w:rPr>
              <w:t>（単価契約）</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3E5116" w14:textId="77777777" w:rsidR="00C2115C" w:rsidRPr="0000067E" w:rsidRDefault="00C2115C" w:rsidP="00971A8C">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語学資格・スコア</w:t>
            </w:r>
          </w:p>
          <w:p w14:paraId="55E2CDDB" w14:textId="539D76D4" w:rsidR="00C2115C" w:rsidRPr="0000067E" w:rsidRDefault="00C2115C" w:rsidP="004C778B">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（取得年月）</w:t>
            </w:r>
          </w:p>
        </w:tc>
      </w:tr>
      <w:tr w:rsidR="00971A8C" w:rsidRPr="0000067E" w14:paraId="37BD43C0" w14:textId="77777777" w:rsidTr="00A22876">
        <w:trPr>
          <w:trHeight w:val="45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15B4EC67" w14:textId="77777777" w:rsidR="00971A8C" w:rsidRPr="0000067E" w:rsidRDefault="00971A8C" w:rsidP="004C778B">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担当業務</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8DDE0FE" w14:textId="77777777" w:rsidR="00971A8C" w:rsidRPr="0000067E" w:rsidRDefault="00971A8C" w:rsidP="004C778B">
            <w:pPr>
              <w:jc w:val="center"/>
              <w:rPr>
                <w:rFonts w:asciiTheme="majorEastAsia" w:eastAsiaTheme="majorEastAsia" w:hAnsiTheme="majorEastAsia"/>
                <w:sz w:val="18"/>
                <w:szCs w:val="18"/>
              </w:rPr>
            </w:pPr>
          </w:p>
        </w:tc>
        <w:tc>
          <w:tcPr>
            <w:tcW w:w="3260" w:type="dxa"/>
            <w:gridSpan w:val="2"/>
            <w:vMerge w:val="restart"/>
            <w:tcBorders>
              <w:top w:val="single" w:sz="8" w:space="0" w:color="auto"/>
              <w:left w:val="single" w:sz="8" w:space="0" w:color="auto"/>
              <w:right w:val="single" w:sz="8" w:space="0" w:color="auto"/>
            </w:tcBorders>
            <w:shd w:val="clear" w:color="auto" w:fill="auto"/>
            <w:vAlign w:val="center"/>
          </w:tcPr>
          <w:p w14:paraId="3F26349D" w14:textId="77777777" w:rsidR="00971A8C" w:rsidRPr="0000067E" w:rsidRDefault="00971A8C" w:rsidP="004C778B">
            <w:pPr>
              <w:jc w:val="center"/>
              <w:rPr>
                <w:rFonts w:asciiTheme="majorEastAsia" w:eastAsiaTheme="majorEastAsia" w:hAnsiTheme="majorEastAsia"/>
                <w:sz w:val="18"/>
                <w:szCs w:val="18"/>
              </w:rPr>
            </w:pPr>
          </w:p>
        </w:tc>
      </w:tr>
      <w:tr w:rsidR="00971A8C" w:rsidRPr="0000067E" w14:paraId="44F82090" w14:textId="77777777" w:rsidTr="00A22876">
        <w:trPr>
          <w:trHeight w:val="4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72DCF8FC" w14:textId="77777777" w:rsidR="00971A8C" w:rsidRPr="0000067E" w:rsidRDefault="00971A8C" w:rsidP="004C778B">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氏名</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248CC64" w14:textId="77777777" w:rsidR="00971A8C" w:rsidRPr="0000067E" w:rsidRDefault="00971A8C" w:rsidP="004C778B">
            <w:pPr>
              <w:jc w:val="center"/>
              <w:rPr>
                <w:rFonts w:asciiTheme="majorEastAsia" w:eastAsiaTheme="majorEastAsia" w:hAnsiTheme="majorEastAsia"/>
                <w:sz w:val="18"/>
                <w:szCs w:val="18"/>
              </w:rPr>
            </w:pPr>
          </w:p>
        </w:tc>
        <w:tc>
          <w:tcPr>
            <w:tcW w:w="3260" w:type="dxa"/>
            <w:gridSpan w:val="2"/>
            <w:vMerge/>
            <w:tcBorders>
              <w:left w:val="single" w:sz="8" w:space="0" w:color="auto"/>
              <w:right w:val="single" w:sz="8" w:space="0" w:color="auto"/>
            </w:tcBorders>
            <w:shd w:val="clear" w:color="auto" w:fill="auto"/>
            <w:vAlign w:val="center"/>
          </w:tcPr>
          <w:p w14:paraId="7128CAC7" w14:textId="77777777" w:rsidR="00971A8C" w:rsidRPr="0000067E" w:rsidRDefault="00971A8C" w:rsidP="004C778B">
            <w:pPr>
              <w:jc w:val="center"/>
              <w:rPr>
                <w:rFonts w:asciiTheme="majorEastAsia" w:eastAsiaTheme="majorEastAsia" w:hAnsiTheme="majorEastAsia"/>
                <w:sz w:val="18"/>
                <w:szCs w:val="18"/>
              </w:rPr>
            </w:pPr>
          </w:p>
        </w:tc>
      </w:tr>
      <w:tr w:rsidR="00971A8C" w:rsidRPr="0000067E" w14:paraId="376324D6" w14:textId="77777777" w:rsidTr="00A22876">
        <w:trPr>
          <w:trHeight w:val="616"/>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14:paraId="7E062048" w14:textId="77777777" w:rsidR="00971A8C" w:rsidRPr="0000067E" w:rsidRDefault="00971A8C" w:rsidP="004C778B">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生年月日</w:t>
            </w:r>
          </w:p>
        </w:tc>
        <w:tc>
          <w:tcPr>
            <w:tcW w:w="425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C11608B" w14:textId="77777777" w:rsidR="00971A8C" w:rsidRPr="0000067E" w:rsidRDefault="00971A8C" w:rsidP="004C778B">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 xml:space="preserve">　　　　　　年　　　　月　　　　日生（　　　歳）</w:t>
            </w:r>
          </w:p>
        </w:tc>
        <w:tc>
          <w:tcPr>
            <w:tcW w:w="3260" w:type="dxa"/>
            <w:gridSpan w:val="2"/>
            <w:vMerge/>
            <w:tcBorders>
              <w:left w:val="single" w:sz="8" w:space="0" w:color="auto"/>
              <w:bottom w:val="single" w:sz="8" w:space="0" w:color="auto"/>
              <w:right w:val="single" w:sz="8" w:space="0" w:color="auto"/>
            </w:tcBorders>
            <w:shd w:val="clear" w:color="auto" w:fill="auto"/>
            <w:vAlign w:val="center"/>
          </w:tcPr>
          <w:p w14:paraId="23A2CB6F" w14:textId="77777777" w:rsidR="00971A8C" w:rsidRPr="0000067E" w:rsidRDefault="00971A8C" w:rsidP="004C778B">
            <w:pPr>
              <w:jc w:val="center"/>
              <w:rPr>
                <w:rFonts w:asciiTheme="majorEastAsia" w:eastAsiaTheme="majorEastAsia" w:hAnsiTheme="majorEastAsia"/>
                <w:sz w:val="18"/>
                <w:szCs w:val="18"/>
              </w:rPr>
            </w:pPr>
          </w:p>
        </w:tc>
      </w:tr>
      <w:tr w:rsidR="002C4AE4" w:rsidRPr="0000067E" w14:paraId="268C9199" w14:textId="77777777" w:rsidTr="00F80070">
        <w:trPr>
          <w:trHeight w:val="510"/>
        </w:trPr>
        <w:tc>
          <w:tcPr>
            <w:tcW w:w="1560" w:type="dxa"/>
            <w:vMerge w:val="restart"/>
            <w:tcBorders>
              <w:top w:val="single" w:sz="8" w:space="0" w:color="auto"/>
              <w:left w:val="single" w:sz="8" w:space="0" w:color="auto"/>
              <w:right w:val="single" w:sz="8" w:space="0" w:color="auto"/>
            </w:tcBorders>
            <w:shd w:val="clear" w:color="auto" w:fill="auto"/>
            <w:vAlign w:val="center"/>
          </w:tcPr>
          <w:p w14:paraId="7188F277" w14:textId="77777777" w:rsidR="002C4AE4" w:rsidRPr="0000067E" w:rsidRDefault="002C4AE4" w:rsidP="004C778B">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学</w:t>
            </w:r>
            <w:r w:rsidRPr="0000067E">
              <w:rPr>
                <w:rFonts w:asciiTheme="majorEastAsia" w:eastAsiaTheme="majorEastAsia" w:hAnsiTheme="majorEastAsia"/>
                <w:sz w:val="18"/>
                <w:szCs w:val="18"/>
              </w:rPr>
              <w:t xml:space="preserve">  歴</w:t>
            </w: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2DCABF6F" w14:textId="0C15AD05" w:rsidR="002C4AE4" w:rsidRPr="0000067E" w:rsidRDefault="002C4AE4" w:rsidP="004C778B">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1ED712" w14:textId="0A51088D" w:rsidR="002C4AE4" w:rsidRPr="0000067E" w:rsidRDefault="007D4774" w:rsidP="004C778B">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校　名</w:t>
            </w: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82DADE5" w14:textId="77777777" w:rsidR="002C4AE4" w:rsidRPr="0000067E" w:rsidRDefault="002C4AE4" w:rsidP="004C778B">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学部・学科・選考等</w:t>
            </w:r>
          </w:p>
        </w:tc>
        <w:tc>
          <w:tcPr>
            <w:tcW w:w="1668" w:type="dxa"/>
            <w:tcBorders>
              <w:left w:val="single" w:sz="8" w:space="0" w:color="auto"/>
              <w:bottom w:val="single" w:sz="8" w:space="0" w:color="auto"/>
              <w:right w:val="single" w:sz="8" w:space="0" w:color="auto"/>
            </w:tcBorders>
            <w:shd w:val="clear" w:color="auto" w:fill="auto"/>
            <w:vAlign w:val="center"/>
          </w:tcPr>
          <w:p w14:paraId="0B751AAA" w14:textId="77777777" w:rsidR="002C4AE4" w:rsidRPr="0000067E" w:rsidRDefault="002C4AE4" w:rsidP="004C778B">
            <w:pPr>
              <w:jc w:val="center"/>
              <w:rPr>
                <w:rFonts w:asciiTheme="majorEastAsia" w:eastAsiaTheme="majorEastAsia" w:hAnsiTheme="majorEastAsia"/>
                <w:sz w:val="18"/>
                <w:szCs w:val="18"/>
              </w:rPr>
            </w:pPr>
          </w:p>
        </w:tc>
      </w:tr>
      <w:tr w:rsidR="003A6E9D" w:rsidRPr="0000067E" w14:paraId="2BED7317"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79BA6A01" w14:textId="77777777" w:rsidR="003A6E9D" w:rsidRPr="0000067E"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7F8196E1" w14:textId="61C1C769"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大学</w:t>
            </w: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8632F2" w14:textId="77777777" w:rsidR="003A6E9D" w:rsidRPr="0000067E" w:rsidRDefault="003A6E9D" w:rsidP="003A6E9D">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C5D3579" w14:textId="77777777" w:rsidR="003A6E9D" w:rsidRPr="0000067E"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3ED92857" w14:textId="5D8B9017" w:rsidR="003A6E9D" w:rsidRPr="0000067E" w:rsidRDefault="003A6E9D" w:rsidP="003A6E9D">
            <w:pPr>
              <w:jc w:val="right"/>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年</w:t>
            </w:r>
            <w:r w:rsidRPr="0000067E">
              <w:rPr>
                <w:rFonts w:asciiTheme="majorEastAsia" w:eastAsiaTheme="majorEastAsia" w:hAnsiTheme="majorEastAsia"/>
                <w:sz w:val="18"/>
                <w:szCs w:val="18"/>
              </w:rPr>
              <w:t xml:space="preserve"> 月卒業・中退　</w:t>
            </w:r>
          </w:p>
        </w:tc>
      </w:tr>
      <w:tr w:rsidR="003A6E9D" w:rsidRPr="0000067E" w14:paraId="6E5A8A10"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4F64F8E5" w14:textId="77777777" w:rsidR="003A6E9D" w:rsidRPr="0000067E"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6FAD443A" w14:textId="4E23AF9A"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大学院</w:t>
            </w: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1F5982" w14:textId="77777777" w:rsidR="003A6E9D" w:rsidRPr="0000067E" w:rsidRDefault="003A6E9D" w:rsidP="003A6E9D">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EB9B48D" w14:textId="77777777" w:rsidR="003A6E9D" w:rsidRPr="0000067E"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35508DBE" w14:textId="0266C65E" w:rsidR="003A6E9D" w:rsidRPr="0000067E" w:rsidRDefault="003A6E9D" w:rsidP="003A6E9D">
            <w:pPr>
              <w:jc w:val="right"/>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年</w:t>
            </w:r>
            <w:r w:rsidRPr="0000067E">
              <w:rPr>
                <w:rFonts w:asciiTheme="majorEastAsia" w:eastAsiaTheme="majorEastAsia" w:hAnsiTheme="majorEastAsia"/>
                <w:sz w:val="18"/>
                <w:szCs w:val="18"/>
              </w:rPr>
              <w:t xml:space="preserve"> 月卒業・中退　</w:t>
            </w:r>
          </w:p>
        </w:tc>
      </w:tr>
      <w:tr w:rsidR="003A6E9D" w:rsidRPr="0000067E" w14:paraId="4D6EEBDC"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226F7210" w14:textId="77777777" w:rsidR="003A6E9D" w:rsidRPr="0000067E"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2877992B" w14:textId="3BD4C51D" w:rsidR="003A6E9D" w:rsidRPr="0000067E" w:rsidRDefault="003A6E9D" w:rsidP="003A6E9D">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3BD9CB" w14:textId="77777777" w:rsidR="003A6E9D" w:rsidRPr="0000067E" w:rsidRDefault="003A6E9D" w:rsidP="003A6E9D">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61F0C0E" w14:textId="77777777" w:rsidR="003A6E9D" w:rsidRPr="0000067E"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701E1740" w14:textId="5EC4AE85" w:rsidR="003A6E9D" w:rsidRPr="0000067E" w:rsidRDefault="003A6E9D" w:rsidP="003A6E9D">
            <w:pPr>
              <w:jc w:val="right"/>
              <w:rPr>
                <w:rFonts w:asciiTheme="majorEastAsia" w:eastAsiaTheme="majorEastAsia" w:hAnsiTheme="majorEastAsia"/>
                <w:sz w:val="18"/>
                <w:szCs w:val="18"/>
              </w:rPr>
            </w:pPr>
          </w:p>
        </w:tc>
      </w:tr>
      <w:tr w:rsidR="003A6E9D" w:rsidRPr="0000067E" w14:paraId="402F2AE3" w14:textId="77777777" w:rsidTr="00F80070">
        <w:trPr>
          <w:trHeight w:val="495"/>
        </w:trPr>
        <w:tc>
          <w:tcPr>
            <w:tcW w:w="1560" w:type="dxa"/>
            <w:vMerge/>
            <w:tcBorders>
              <w:left w:val="single" w:sz="8" w:space="0" w:color="auto"/>
              <w:right w:val="single" w:sz="8" w:space="0" w:color="auto"/>
            </w:tcBorders>
            <w:shd w:val="clear" w:color="auto" w:fill="auto"/>
            <w:vAlign w:val="center"/>
          </w:tcPr>
          <w:p w14:paraId="335B2945" w14:textId="77777777" w:rsidR="003A6E9D" w:rsidRPr="0000067E"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4B4B0772" w14:textId="3A68032D" w:rsidR="003A6E9D" w:rsidRPr="0000067E" w:rsidRDefault="003A6E9D" w:rsidP="003A6E9D">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696FEA" w14:textId="77777777" w:rsidR="003A6E9D" w:rsidRPr="0000067E" w:rsidRDefault="003A6E9D" w:rsidP="003A6E9D">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FF73322" w14:textId="77777777" w:rsidR="003A6E9D" w:rsidRPr="0000067E"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697171FF" w14:textId="70B56FF7" w:rsidR="003A6E9D" w:rsidRPr="0000067E" w:rsidRDefault="003A6E9D" w:rsidP="003A6E9D">
            <w:pPr>
              <w:jc w:val="right"/>
              <w:rPr>
                <w:rFonts w:asciiTheme="majorEastAsia" w:eastAsiaTheme="majorEastAsia" w:hAnsiTheme="majorEastAsia"/>
                <w:sz w:val="18"/>
                <w:szCs w:val="18"/>
              </w:rPr>
            </w:pPr>
          </w:p>
        </w:tc>
      </w:tr>
      <w:tr w:rsidR="003A6E9D" w:rsidRPr="0000067E" w14:paraId="3E8ACED9" w14:textId="77777777" w:rsidTr="00F80070">
        <w:trPr>
          <w:trHeight w:val="480"/>
        </w:trPr>
        <w:tc>
          <w:tcPr>
            <w:tcW w:w="1560" w:type="dxa"/>
            <w:vMerge/>
            <w:tcBorders>
              <w:left w:val="single" w:sz="8" w:space="0" w:color="auto"/>
              <w:bottom w:val="single" w:sz="8" w:space="0" w:color="auto"/>
              <w:right w:val="single" w:sz="8" w:space="0" w:color="auto"/>
            </w:tcBorders>
            <w:shd w:val="clear" w:color="auto" w:fill="auto"/>
            <w:vAlign w:val="center"/>
          </w:tcPr>
          <w:p w14:paraId="6C8D2BD7" w14:textId="77777777" w:rsidR="003A6E9D" w:rsidRPr="0000067E" w:rsidRDefault="003A6E9D" w:rsidP="003A6E9D">
            <w:pPr>
              <w:jc w:val="center"/>
              <w:rPr>
                <w:rFonts w:asciiTheme="majorEastAsia" w:eastAsiaTheme="majorEastAsia" w:hAnsiTheme="majorEastAsia"/>
                <w:sz w:val="18"/>
                <w:szCs w:val="18"/>
              </w:rPr>
            </w:pP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tcPr>
          <w:p w14:paraId="7ED7CE17" w14:textId="77777777" w:rsidR="003A6E9D" w:rsidRPr="0000067E" w:rsidRDefault="003A6E9D" w:rsidP="003A6E9D">
            <w:pPr>
              <w:jc w:val="center"/>
              <w:rPr>
                <w:rFonts w:asciiTheme="majorEastAsia" w:eastAsiaTheme="majorEastAsia" w:hAnsiTheme="majorEastAsia"/>
                <w:sz w:val="18"/>
                <w:szCs w:val="18"/>
              </w:rPr>
            </w:pPr>
          </w:p>
        </w:tc>
        <w:tc>
          <w:tcPr>
            <w:tcW w:w="2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0A3347" w14:textId="77777777" w:rsidR="003A6E9D" w:rsidRPr="0000067E" w:rsidRDefault="003A6E9D" w:rsidP="003A6E9D">
            <w:pPr>
              <w:jc w:val="center"/>
              <w:rPr>
                <w:rFonts w:asciiTheme="majorEastAsia" w:eastAsiaTheme="majorEastAsia" w:hAnsiTheme="majorEastAsia"/>
                <w:sz w:val="18"/>
                <w:szCs w:val="18"/>
              </w:rPr>
            </w:pPr>
          </w:p>
        </w:tc>
        <w:tc>
          <w:tcPr>
            <w:tcW w:w="21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A5E0C6C" w14:textId="77777777" w:rsidR="003A6E9D" w:rsidRPr="0000067E"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050F7F14" w14:textId="77777777" w:rsidR="003A6E9D" w:rsidRPr="0000067E" w:rsidRDefault="003A6E9D" w:rsidP="003A6E9D">
            <w:pPr>
              <w:jc w:val="center"/>
              <w:rPr>
                <w:rFonts w:asciiTheme="majorEastAsia" w:eastAsiaTheme="majorEastAsia" w:hAnsiTheme="majorEastAsia"/>
                <w:sz w:val="18"/>
                <w:szCs w:val="18"/>
              </w:rPr>
            </w:pPr>
          </w:p>
        </w:tc>
      </w:tr>
      <w:tr w:rsidR="003A6E9D" w:rsidRPr="0000067E" w14:paraId="3EDFF3AF" w14:textId="77777777" w:rsidTr="00F80070">
        <w:trPr>
          <w:trHeight w:val="390"/>
        </w:trPr>
        <w:tc>
          <w:tcPr>
            <w:tcW w:w="1560" w:type="dxa"/>
            <w:vMerge w:val="restart"/>
            <w:tcBorders>
              <w:top w:val="single" w:sz="8" w:space="0" w:color="auto"/>
              <w:left w:val="single" w:sz="8" w:space="0" w:color="auto"/>
              <w:right w:val="single" w:sz="8" w:space="0" w:color="auto"/>
            </w:tcBorders>
            <w:shd w:val="clear" w:color="auto" w:fill="auto"/>
            <w:vAlign w:val="center"/>
          </w:tcPr>
          <w:p w14:paraId="6E2E3797"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現　職</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17971C"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採用年月</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0D05BB"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所属先</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A1BAD1"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部・課、職位</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27889C46"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職務内容</w:t>
            </w:r>
          </w:p>
        </w:tc>
      </w:tr>
      <w:tr w:rsidR="003A6E9D" w:rsidRPr="0000067E" w14:paraId="005849DC" w14:textId="77777777" w:rsidTr="00F80070">
        <w:trPr>
          <w:trHeight w:val="1130"/>
        </w:trPr>
        <w:tc>
          <w:tcPr>
            <w:tcW w:w="1560" w:type="dxa"/>
            <w:vMerge/>
            <w:tcBorders>
              <w:left w:val="single" w:sz="8" w:space="0" w:color="auto"/>
              <w:right w:val="single" w:sz="8" w:space="0" w:color="auto"/>
            </w:tcBorders>
            <w:shd w:val="clear" w:color="auto" w:fill="auto"/>
            <w:vAlign w:val="center"/>
          </w:tcPr>
          <w:p w14:paraId="30945AA4" w14:textId="77777777" w:rsidR="003A6E9D" w:rsidRPr="0000067E" w:rsidRDefault="003A6E9D" w:rsidP="003A6E9D">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right w:val="single" w:sz="8" w:space="0" w:color="auto"/>
            </w:tcBorders>
            <w:shd w:val="clear" w:color="auto" w:fill="auto"/>
            <w:vAlign w:val="center"/>
          </w:tcPr>
          <w:p w14:paraId="2D9FEDD2" w14:textId="7B954313" w:rsidR="003A6E9D" w:rsidRPr="0000067E" w:rsidDel="003A6E9D" w:rsidRDefault="003A6E9D" w:rsidP="003A6E9D">
            <w:pPr>
              <w:rPr>
                <w:rFonts w:asciiTheme="majorEastAsia" w:eastAsiaTheme="majorEastAsia" w:hAnsiTheme="majorEastAsia"/>
                <w:sz w:val="18"/>
                <w:szCs w:val="18"/>
              </w:rPr>
            </w:pPr>
          </w:p>
        </w:tc>
        <w:tc>
          <w:tcPr>
            <w:tcW w:w="2126" w:type="dxa"/>
            <w:gridSpan w:val="2"/>
            <w:tcBorders>
              <w:top w:val="single" w:sz="8" w:space="0" w:color="auto"/>
              <w:left w:val="single" w:sz="8" w:space="0" w:color="auto"/>
              <w:right w:val="single" w:sz="8" w:space="0" w:color="auto"/>
            </w:tcBorders>
            <w:shd w:val="clear" w:color="auto" w:fill="auto"/>
            <w:vAlign w:val="center"/>
          </w:tcPr>
          <w:p w14:paraId="5A05F21F" w14:textId="39905430" w:rsidR="003A6E9D" w:rsidRPr="0000067E" w:rsidDel="003A6E9D" w:rsidRDefault="003A6E9D" w:rsidP="003A6E9D">
            <w:pPr>
              <w:rPr>
                <w:rFonts w:asciiTheme="majorEastAsia" w:eastAsiaTheme="majorEastAsia" w:hAnsiTheme="majorEastAsia"/>
                <w:sz w:val="16"/>
                <w:szCs w:val="18"/>
                <w:lang w:eastAsia="zh-CN"/>
              </w:rPr>
            </w:pPr>
          </w:p>
        </w:tc>
        <w:tc>
          <w:tcPr>
            <w:tcW w:w="1843" w:type="dxa"/>
            <w:gridSpan w:val="2"/>
            <w:tcBorders>
              <w:top w:val="single" w:sz="8" w:space="0" w:color="auto"/>
              <w:left w:val="single" w:sz="8" w:space="0" w:color="auto"/>
              <w:right w:val="single" w:sz="8" w:space="0" w:color="auto"/>
            </w:tcBorders>
            <w:shd w:val="clear" w:color="auto" w:fill="auto"/>
            <w:vAlign w:val="center"/>
          </w:tcPr>
          <w:p w14:paraId="259368B7" w14:textId="4CD4A421" w:rsidR="003A6E9D" w:rsidRPr="0000067E" w:rsidRDefault="003A6E9D" w:rsidP="003A6E9D">
            <w:pPr>
              <w:rPr>
                <w:rFonts w:asciiTheme="majorEastAsia" w:eastAsiaTheme="majorEastAsia" w:hAnsiTheme="majorEastAsia"/>
                <w:sz w:val="18"/>
                <w:szCs w:val="18"/>
              </w:rPr>
            </w:pPr>
          </w:p>
        </w:tc>
        <w:tc>
          <w:tcPr>
            <w:tcW w:w="1668" w:type="dxa"/>
            <w:tcBorders>
              <w:top w:val="single" w:sz="8" w:space="0" w:color="auto"/>
              <w:left w:val="single" w:sz="8" w:space="0" w:color="auto"/>
              <w:right w:val="single" w:sz="8" w:space="0" w:color="auto"/>
            </w:tcBorders>
            <w:shd w:val="clear" w:color="auto" w:fill="auto"/>
            <w:vAlign w:val="center"/>
          </w:tcPr>
          <w:p w14:paraId="7FF54B57" w14:textId="39EF1F60" w:rsidR="003A6E9D" w:rsidRPr="0000067E" w:rsidRDefault="003A6E9D" w:rsidP="003A6E9D">
            <w:pPr>
              <w:rPr>
                <w:rFonts w:asciiTheme="majorEastAsia" w:eastAsiaTheme="majorEastAsia" w:hAnsiTheme="majorEastAsia"/>
                <w:sz w:val="18"/>
                <w:szCs w:val="18"/>
              </w:rPr>
            </w:pPr>
          </w:p>
        </w:tc>
      </w:tr>
      <w:tr w:rsidR="003A6E9D" w:rsidRPr="0000067E" w14:paraId="30064AD9" w14:textId="77777777" w:rsidTr="00F80070">
        <w:trPr>
          <w:trHeight w:val="375"/>
        </w:trPr>
        <w:tc>
          <w:tcPr>
            <w:tcW w:w="1560" w:type="dxa"/>
            <w:vMerge w:val="restart"/>
            <w:tcBorders>
              <w:top w:val="single" w:sz="8" w:space="0" w:color="auto"/>
              <w:left w:val="single" w:sz="8" w:space="0" w:color="auto"/>
              <w:right w:val="single" w:sz="8" w:space="0" w:color="auto"/>
            </w:tcBorders>
            <w:shd w:val="clear" w:color="auto" w:fill="auto"/>
            <w:vAlign w:val="center"/>
          </w:tcPr>
          <w:p w14:paraId="33EA4076"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職　歴</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B7C350"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期間</w:t>
            </w:r>
            <w:r w:rsidRPr="0000067E">
              <w:rPr>
                <w:rFonts w:asciiTheme="majorEastAsia" w:eastAsiaTheme="majorEastAsia" w:hAnsiTheme="majorEastAsia" w:hint="eastAsia"/>
                <w:sz w:val="16"/>
                <w:szCs w:val="18"/>
              </w:rPr>
              <w:t>（年月〜年月）</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CCA2BC"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所属先</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8BFBDB"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部・課、職位</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164A009D"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職務内容</w:t>
            </w:r>
          </w:p>
        </w:tc>
      </w:tr>
      <w:tr w:rsidR="003A6E9D" w:rsidRPr="0000067E" w14:paraId="090020EB" w14:textId="77777777" w:rsidTr="00F80070">
        <w:trPr>
          <w:trHeight w:val="1170"/>
        </w:trPr>
        <w:tc>
          <w:tcPr>
            <w:tcW w:w="1560" w:type="dxa"/>
            <w:vMerge/>
            <w:tcBorders>
              <w:left w:val="single" w:sz="8" w:space="0" w:color="auto"/>
              <w:bottom w:val="single" w:sz="8" w:space="0" w:color="auto"/>
              <w:right w:val="single" w:sz="8" w:space="0" w:color="auto"/>
            </w:tcBorders>
            <w:shd w:val="clear" w:color="auto" w:fill="auto"/>
            <w:vAlign w:val="center"/>
          </w:tcPr>
          <w:p w14:paraId="7C722911" w14:textId="77777777" w:rsidR="003A6E9D" w:rsidRPr="0000067E" w:rsidRDefault="003A6E9D" w:rsidP="003A6E9D">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9E60E5" w14:textId="77777777" w:rsidR="003A6E9D" w:rsidRPr="0000067E" w:rsidRDefault="003A6E9D" w:rsidP="003A6E9D">
            <w:pPr>
              <w:jc w:val="center"/>
              <w:rPr>
                <w:rFonts w:asciiTheme="majorEastAsia" w:eastAsiaTheme="majorEastAsia" w:hAnsiTheme="majorEastAsia"/>
                <w:sz w:val="18"/>
                <w:szCs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F80470" w14:textId="77777777" w:rsidR="003A6E9D" w:rsidRPr="0000067E" w:rsidRDefault="003A6E9D" w:rsidP="003A6E9D">
            <w:pPr>
              <w:jc w:val="center"/>
              <w:rPr>
                <w:rFonts w:asciiTheme="majorEastAsia" w:eastAsiaTheme="majorEastAsia" w:hAnsiTheme="majorEastAsia"/>
                <w:sz w:val="18"/>
                <w:szCs w:val="18"/>
              </w:rPr>
            </w:pP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CF0EF5" w14:textId="77777777" w:rsidR="003A6E9D" w:rsidRPr="0000067E" w:rsidRDefault="003A6E9D"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037DB7C8" w14:textId="77777777" w:rsidR="003A6E9D" w:rsidRPr="0000067E" w:rsidRDefault="003A6E9D" w:rsidP="003A6E9D">
            <w:pPr>
              <w:jc w:val="center"/>
              <w:rPr>
                <w:rFonts w:asciiTheme="majorEastAsia" w:eastAsiaTheme="majorEastAsia" w:hAnsiTheme="majorEastAsia"/>
                <w:sz w:val="18"/>
                <w:szCs w:val="18"/>
              </w:rPr>
            </w:pPr>
          </w:p>
        </w:tc>
      </w:tr>
      <w:tr w:rsidR="003A6E9D" w:rsidRPr="0000067E" w14:paraId="4FF1D094" w14:textId="77777777" w:rsidTr="00F80070">
        <w:trPr>
          <w:trHeight w:val="435"/>
        </w:trPr>
        <w:tc>
          <w:tcPr>
            <w:tcW w:w="1560" w:type="dxa"/>
            <w:vMerge w:val="restart"/>
            <w:tcBorders>
              <w:top w:val="single" w:sz="8" w:space="0" w:color="auto"/>
              <w:left w:val="single" w:sz="8" w:space="0" w:color="auto"/>
              <w:right w:val="single" w:sz="8" w:space="0" w:color="auto"/>
            </w:tcBorders>
            <w:shd w:val="clear" w:color="auto" w:fill="auto"/>
            <w:vAlign w:val="center"/>
          </w:tcPr>
          <w:p w14:paraId="64FB7FC1"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業務等従事経験</w:t>
            </w:r>
          </w:p>
        </w:tc>
        <w:tc>
          <w:tcPr>
            <w:tcW w:w="18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F610BA5"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件　　名</w:t>
            </w:r>
          </w:p>
        </w:tc>
        <w:tc>
          <w:tcPr>
            <w:tcW w:w="21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088E6F"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発　注　者</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D1BD5"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担　当　業　務</w:t>
            </w:r>
          </w:p>
        </w:tc>
        <w:tc>
          <w:tcPr>
            <w:tcW w:w="1668" w:type="dxa"/>
            <w:tcBorders>
              <w:top w:val="single" w:sz="8" w:space="0" w:color="auto"/>
              <w:left w:val="single" w:sz="8" w:space="0" w:color="auto"/>
              <w:bottom w:val="single" w:sz="8" w:space="0" w:color="auto"/>
              <w:right w:val="single" w:sz="8" w:space="0" w:color="auto"/>
            </w:tcBorders>
            <w:shd w:val="clear" w:color="auto" w:fill="auto"/>
            <w:vAlign w:val="center"/>
          </w:tcPr>
          <w:p w14:paraId="11317640"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8"/>
                <w:szCs w:val="18"/>
              </w:rPr>
              <w:t>従事期間</w:t>
            </w:r>
          </w:p>
          <w:p w14:paraId="31922DBF" w14:textId="77777777" w:rsidR="003A6E9D" w:rsidRPr="0000067E" w:rsidRDefault="003A6E9D" w:rsidP="003A6E9D">
            <w:pPr>
              <w:jc w:val="center"/>
              <w:rPr>
                <w:rFonts w:asciiTheme="majorEastAsia" w:eastAsiaTheme="majorEastAsia" w:hAnsiTheme="majorEastAsia"/>
                <w:sz w:val="18"/>
                <w:szCs w:val="18"/>
              </w:rPr>
            </w:pPr>
            <w:r w:rsidRPr="0000067E">
              <w:rPr>
                <w:rFonts w:asciiTheme="majorEastAsia" w:eastAsiaTheme="majorEastAsia" w:hAnsiTheme="majorEastAsia" w:hint="eastAsia"/>
                <w:sz w:val="16"/>
                <w:szCs w:val="18"/>
              </w:rPr>
              <w:t>（年月〜年月）</w:t>
            </w:r>
          </w:p>
        </w:tc>
      </w:tr>
      <w:tr w:rsidR="00F80070" w:rsidRPr="0000067E" w14:paraId="51992C83" w14:textId="77777777" w:rsidTr="00E219FC">
        <w:trPr>
          <w:trHeight w:val="2113"/>
        </w:trPr>
        <w:tc>
          <w:tcPr>
            <w:tcW w:w="1560" w:type="dxa"/>
            <w:vMerge/>
            <w:tcBorders>
              <w:left w:val="single" w:sz="8" w:space="0" w:color="auto"/>
              <w:bottom w:val="single" w:sz="8" w:space="0" w:color="auto"/>
              <w:right w:val="single" w:sz="8" w:space="0" w:color="auto"/>
            </w:tcBorders>
            <w:shd w:val="clear" w:color="auto" w:fill="auto"/>
            <w:vAlign w:val="center"/>
          </w:tcPr>
          <w:p w14:paraId="0ADB8F97" w14:textId="77777777" w:rsidR="00F80070" w:rsidRPr="0000067E" w:rsidRDefault="00F80070" w:rsidP="003A6E9D">
            <w:pPr>
              <w:jc w:val="center"/>
              <w:rPr>
                <w:rFonts w:asciiTheme="majorEastAsia" w:eastAsiaTheme="majorEastAsia" w:hAnsiTheme="majorEastAsia"/>
                <w:sz w:val="18"/>
                <w:szCs w:val="18"/>
              </w:rPr>
            </w:pPr>
          </w:p>
        </w:tc>
        <w:tc>
          <w:tcPr>
            <w:tcW w:w="187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F95A144" w14:textId="77777777" w:rsidR="00F80070" w:rsidRPr="0000067E" w:rsidRDefault="00F80070" w:rsidP="003A6E9D">
            <w:pPr>
              <w:jc w:val="center"/>
              <w:rPr>
                <w:rFonts w:asciiTheme="majorEastAsia" w:eastAsiaTheme="majorEastAsia" w:hAnsiTheme="majorEastAsia"/>
                <w:sz w:val="18"/>
                <w:szCs w:val="18"/>
              </w:rPr>
            </w:pPr>
          </w:p>
        </w:tc>
        <w:tc>
          <w:tcPr>
            <w:tcW w:w="212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588C6A" w14:textId="77777777" w:rsidR="00F80070" w:rsidRPr="0000067E" w:rsidRDefault="00F80070" w:rsidP="003A6E9D">
            <w:pPr>
              <w:jc w:val="center"/>
              <w:rPr>
                <w:rFonts w:asciiTheme="majorEastAsia" w:eastAsiaTheme="majorEastAsia" w:hAnsiTheme="majorEastAsia"/>
                <w:sz w:val="18"/>
                <w:szCs w:val="18"/>
              </w:rPr>
            </w:pPr>
          </w:p>
        </w:tc>
        <w:tc>
          <w:tcPr>
            <w:tcW w:w="18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520F88C3" w14:textId="77777777" w:rsidR="00F80070" w:rsidRPr="0000067E" w:rsidRDefault="00F80070" w:rsidP="003A6E9D">
            <w:pPr>
              <w:jc w:val="center"/>
              <w:rPr>
                <w:rFonts w:asciiTheme="majorEastAsia" w:eastAsiaTheme="majorEastAsia" w:hAnsiTheme="majorEastAsia"/>
                <w:sz w:val="18"/>
                <w:szCs w:val="18"/>
              </w:rPr>
            </w:pPr>
          </w:p>
        </w:tc>
        <w:tc>
          <w:tcPr>
            <w:tcW w:w="1668" w:type="dxa"/>
            <w:tcBorders>
              <w:top w:val="single" w:sz="8" w:space="0" w:color="auto"/>
              <w:left w:val="single" w:sz="8" w:space="0" w:color="auto"/>
              <w:bottom w:val="single" w:sz="4" w:space="0" w:color="auto"/>
              <w:right w:val="single" w:sz="8" w:space="0" w:color="auto"/>
            </w:tcBorders>
            <w:shd w:val="clear" w:color="auto" w:fill="auto"/>
            <w:vAlign w:val="center"/>
          </w:tcPr>
          <w:p w14:paraId="5B406CC2" w14:textId="3F5EB6BF" w:rsidR="00F80070" w:rsidRPr="0000067E" w:rsidRDefault="00F80070" w:rsidP="003A6E9D">
            <w:pPr>
              <w:jc w:val="center"/>
              <w:rPr>
                <w:rFonts w:asciiTheme="majorEastAsia" w:eastAsiaTheme="majorEastAsia" w:hAnsiTheme="majorEastAsia"/>
                <w:sz w:val="18"/>
                <w:szCs w:val="18"/>
              </w:rPr>
            </w:pPr>
          </w:p>
        </w:tc>
      </w:tr>
    </w:tbl>
    <w:p w14:paraId="39351CF1" w14:textId="77777777" w:rsidR="00BE3300" w:rsidRPr="0000067E" w:rsidRDefault="006457DE" w:rsidP="009F1D19">
      <w:pPr>
        <w:rPr>
          <w:rFonts w:asciiTheme="majorEastAsia" w:eastAsiaTheme="majorEastAsia" w:hAnsiTheme="majorEastAsia"/>
          <w:sz w:val="18"/>
          <w:szCs w:val="22"/>
        </w:rPr>
      </w:pPr>
      <w:r w:rsidRPr="0000067E">
        <w:rPr>
          <w:rFonts w:asciiTheme="majorEastAsia" w:eastAsiaTheme="majorEastAsia" w:hAnsiTheme="majorEastAsia" w:hint="eastAsia"/>
          <w:sz w:val="18"/>
          <w:szCs w:val="22"/>
        </w:rPr>
        <w:t>※　年月日は西暦表記とすること。</w:t>
      </w:r>
    </w:p>
    <w:p w14:paraId="45A40AF7" w14:textId="0766A9AF" w:rsidR="006457DE" w:rsidRDefault="006457DE" w:rsidP="006457DE">
      <w:pPr>
        <w:widowControl/>
        <w:rPr>
          <w:rFonts w:asciiTheme="majorEastAsia" w:eastAsiaTheme="majorEastAsia" w:hAnsiTheme="majorEastAsia" w:cs="ＭＳ Ｐゴシック"/>
          <w:kern w:val="0"/>
          <w:sz w:val="18"/>
          <w:szCs w:val="22"/>
        </w:rPr>
      </w:pPr>
      <w:r w:rsidRPr="0000067E">
        <w:rPr>
          <w:rFonts w:asciiTheme="majorEastAsia" w:eastAsiaTheme="majorEastAsia" w:hAnsiTheme="majorEastAsia" w:cs="ＭＳ Ｐゴシック" w:hint="eastAsia"/>
          <w:kern w:val="0"/>
          <w:sz w:val="18"/>
          <w:szCs w:val="22"/>
        </w:rPr>
        <w:t>※　語学資格・スコア等については照明できる資料を添付すること。</w:t>
      </w:r>
    </w:p>
    <w:p w14:paraId="088860E4" w14:textId="7FAD6197" w:rsidR="00F80070" w:rsidRDefault="00F80070" w:rsidP="006457DE">
      <w:pPr>
        <w:widowControl/>
        <w:rPr>
          <w:rFonts w:asciiTheme="majorEastAsia" w:eastAsiaTheme="majorEastAsia" w:hAnsiTheme="majorEastAsia" w:cs="ＭＳ Ｐゴシック"/>
          <w:kern w:val="0"/>
          <w:sz w:val="18"/>
          <w:szCs w:val="22"/>
        </w:rPr>
      </w:pPr>
    </w:p>
    <w:p w14:paraId="41456F29" w14:textId="737F56BF" w:rsidR="006457DE" w:rsidRPr="0000067E" w:rsidRDefault="00F80070" w:rsidP="00E219FC">
      <w:pPr>
        <w:tabs>
          <w:tab w:val="num" w:pos="1418"/>
        </w:tabs>
        <w:adjustRightInd w:val="0"/>
        <w:snapToGrid w:val="0"/>
        <w:ind w:rightChars="179" w:right="430"/>
        <w:jc w:val="right"/>
        <w:rPr>
          <w:rFonts w:asciiTheme="majorEastAsia" w:eastAsiaTheme="majorEastAsia" w:hAnsiTheme="majorEastAsia" w:cs="Times New Roman"/>
        </w:rPr>
      </w:pPr>
      <w:r>
        <w:rPr>
          <w:rFonts w:asciiTheme="majorEastAsia" w:eastAsiaTheme="majorEastAsia" w:hAnsiTheme="majorEastAsia" w:cs="ＭＳ Ｐゴシック"/>
          <w:kern w:val="0"/>
          <w:sz w:val="18"/>
          <w:szCs w:val="22"/>
        </w:rPr>
        <w:br w:type="page"/>
      </w:r>
      <w:r w:rsidR="006457DE" w:rsidRPr="0000067E">
        <w:rPr>
          <w:rFonts w:asciiTheme="majorEastAsia" w:eastAsiaTheme="majorEastAsia" w:hAnsiTheme="majorEastAsia" w:cs="Times New Roman" w:hint="eastAsia"/>
        </w:rPr>
        <w:t>（別添様式</w:t>
      </w:r>
      <w:r w:rsidR="00C2115C">
        <w:rPr>
          <w:rFonts w:asciiTheme="majorEastAsia" w:eastAsiaTheme="majorEastAsia" w:hAnsiTheme="majorEastAsia" w:cs="Times New Roman" w:hint="eastAsia"/>
        </w:rPr>
        <w:t>5</w:t>
      </w:r>
      <w:r w:rsidR="006457DE" w:rsidRPr="0000067E">
        <w:rPr>
          <w:rFonts w:asciiTheme="majorEastAsia" w:eastAsiaTheme="majorEastAsia" w:hAnsiTheme="majorEastAsia" w:cs="Times New Roman" w:hint="eastAsia"/>
        </w:rPr>
        <w:t>）</w:t>
      </w:r>
    </w:p>
    <w:p w14:paraId="1FC65209" w14:textId="77777777" w:rsidR="00BE3300" w:rsidRPr="0000067E" w:rsidRDefault="00BE3300" w:rsidP="009F1D19">
      <w:pPr>
        <w:rPr>
          <w:rFonts w:asciiTheme="majorEastAsia" w:eastAsiaTheme="majorEastAsia" w:hAnsiTheme="majorEastAsia"/>
        </w:rPr>
      </w:pPr>
    </w:p>
    <w:p w14:paraId="6FF46DD6" w14:textId="42CEB904" w:rsidR="002D5A11" w:rsidRPr="00E50504" w:rsidRDefault="002D5A11" w:rsidP="002D5A11">
      <w:pPr>
        <w:spacing w:line="360" w:lineRule="auto"/>
        <w:ind w:left="33"/>
        <w:jc w:val="right"/>
        <w:rPr>
          <w:rFonts w:hAnsi="ＭＳ ゴシック"/>
        </w:rPr>
      </w:pPr>
      <w:r w:rsidRPr="00E50504">
        <w:rPr>
          <w:rFonts w:hAnsi="ＭＳ ゴシック" w:hint="eastAsia"/>
        </w:rPr>
        <w:t xml:space="preserve">　</w:t>
      </w:r>
      <w:r>
        <w:rPr>
          <w:rFonts w:hAnsi="ＭＳ ゴシック" w:hint="eastAsia"/>
        </w:rPr>
        <w:t>20○○</w:t>
      </w:r>
      <w:r w:rsidRPr="00E50504">
        <w:rPr>
          <w:rFonts w:hAnsi="ＭＳ ゴシック" w:hint="eastAsia"/>
        </w:rPr>
        <w:t>年</w:t>
      </w:r>
      <w:r w:rsidRPr="00E50504">
        <w:rPr>
          <w:rFonts w:hAnsi="ＭＳ ゴシック"/>
        </w:rPr>
        <w:t xml:space="preserve"> </w:t>
      </w:r>
      <w:r w:rsidRPr="00E50504">
        <w:rPr>
          <w:rFonts w:hAnsi="ＭＳ ゴシック" w:hint="eastAsia"/>
        </w:rPr>
        <w:t xml:space="preserve">　月</w:t>
      </w:r>
      <w:r w:rsidRPr="00E50504">
        <w:rPr>
          <w:rFonts w:hAnsi="ＭＳ ゴシック"/>
        </w:rPr>
        <w:t xml:space="preserve"> </w:t>
      </w:r>
      <w:r w:rsidRPr="00E50504">
        <w:rPr>
          <w:rFonts w:hAnsi="ＭＳ ゴシック" w:hint="eastAsia"/>
        </w:rPr>
        <w:t xml:space="preserve">　日</w:t>
      </w:r>
    </w:p>
    <w:p w14:paraId="0F269B70" w14:textId="77777777" w:rsidR="002D5A11" w:rsidRPr="00E50504" w:rsidRDefault="002D5A11" w:rsidP="002D5A11">
      <w:pPr>
        <w:spacing w:line="288" w:lineRule="auto"/>
        <w:ind w:left="272"/>
        <w:rPr>
          <w:rFonts w:hAnsi="ＭＳ ゴシック"/>
        </w:rPr>
      </w:pPr>
    </w:p>
    <w:p w14:paraId="0A3A74CF" w14:textId="0F9CAE5D" w:rsidR="00871770" w:rsidRDefault="002D5A11" w:rsidP="002D5A11">
      <w:pPr>
        <w:spacing w:line="288" w:lineRule="auto"/>
        <w:ind w:left="272"/>
        <w:rPr>
          <w:rFonts w:eastAsia="SimSun" w:hAnsi="ＭＳ ゴシック"/>
          <w:lang w:eastAsia="zh-CN"/>
        </w:rPr>
      </w:pPr>
      <w:r w:rsidRPr="00E50504">
        <w:rPr>
          <w:rFonts w:hAnsi="ＭＳ ゴシック" w:hint="eastAsia"/>
          <w:lang w:eastAsia="zh-CN"/>
        </w:rPr>
        <w:t>独立行政法人国際協力機構</w:t>
      </w:r>
    </w:p>
    <w:p w14:paraId="3E9A4E0E" w14:textId="0E6F1909" w:rsidR="00871770" w:rsidRPr="002E290F" w:rsidRDefault="00871770" w:rsidP="002D5A11">
      <w:pPr>
        <w:spacing w:line="288" w:lineRule="auto"/>
        <w:ind w:left="272"/>
        <w:rPr>
          <w:rFonts w:asciiTheme="majorEastAsia" w:eastAsia="SimSun" w:hAnsiTheme="majorEastAsia"/>
          <w:lang w:eastAsia="zh-CN"/>
        </w:rPr>
      </w:pPr>
      <w:r w:rsidRPr="00871770">
        <w:rPr>
          <w:rFonts w:asciiTheme="majorEastAsia" w:eastAsiaTheme="majorEastAsia" w:hAnsiTheme="majorEastAsia" w:hint="eastAsia"/>
          <w:lang w:eastAsia="zh-CN"/>
        </w:rPr>
        <w:t>中華人民共和国事務所</w:t>
      </w:r>
      <w:r w:rsidR="002E290F">
        <w:rPr>
          <w:rFonts w:asciiTheme="majorEastAsia" w:eastAsiaTheme="majorEastAsia" w:hAnsiTheme="majorEastAsia" w:hint="eastAsia"/>
          <w:lang w:eastAsia="zh-CN"/>
        </w:rPr>
        <w:t>殿</w:t>
      </w:r>
    </w:p>
    <w:p w14:paraId="6A3CC85A" w14:textId="77777777" w:rsidR="002D5A11" w:rsidRDefault="002D5A11" w:rsidP="00871770">
      <w:pPr>
        <w:spacing w:line="288" w:lineRule="auto"/>
        <w:ind w:left="272"/>
        <w:rPr>
          <w:rFonts w:hAnsi="ＭＳ ゴシック"/>
          <w:sz w:val="18"/>
          <w:lang w:eastAsia="zh-CN"/>
        </w:rPr>
      </w:pPr>
    </w:p>
    <w:p w14:paraId="38DF16E3" w14:textId="77777777" w:rsidR="002D5A11" w:rsidRPr="00E50504" w:rsidRDefault="002D5A11" w:rsidP="002D5A11">
      <w:pPr>
        <w:spacing w:line="288" w:lineRule="auto"/>
        <w:ind w:left="3993"/>
        <w:rPr>
          <w:rFonts w:hAnsi="ＭＳ ゴシック"/>
        </w:rPr>
      </w:pPr>
      <w:r w:rsidRPr="00E50504">
        <w:rPr>
          <w:rFonts w:hAnsi="ＭＳ ゴシック" w:hint="eastAsia"/>
        </w:rPr>
        <w:t>住所</w:t>
      </w:r>
    </w:p>
    <w:p w14:paraId="617DD569" w14:textId="77777777" w:rsidR="002D5A11" w:rsidRPr="00E50504" w:rsidRDefault="002D5A11" w:rsidP="002D5A11">
      <w:pPr>
        <w:spacing w:line="288" w:lineRule="auto"/>
        <w:ind w:left="3993"/>
        <w:rPr>
          <w:rFonts w:hAnsi="ＭＳ ゴシック"/>
        </w:rPr>
      </w:pPr>
      <w:r>
        <w:rPr>
          <w:rFonts w:hAnsi="ＭＳ ゴシック" w:hint="eastAsia"/>
        </w:rPr>
        <w:t xml:space="preserve">商号又は名称　　　　　　　　　　　　　　　</w:t>
      </w:r>
    </w:p>
    <w:p w14:paraId="3370F9E8" w14:textId="77777777" w:rsidR="002D5A11" w:rsidRDefault="002D5A11" w:rsidP="002D5A11">
      <w:pPr>
        <w:spacing w:line="288" w:lineRule="auto"/>
        <w:ind w:left="3993"/>
        <w:rPr>
          <w:rFonts w:hAnsi="ＭＳ ゴシック"/>
        </w:rPr>
      </w:pPr>
      <w:r>
        <w:rPr>
          <w:rFonts w:hAnsi="ＭＳ ゴシック" w:hint="eastAsia"/>
        </w:rPr>
        <w:t xml:space="preserve">代表者役職・氏名　　　　　　　　　　　　　</w:t>
      </w:r>
      <w:r w:rsidRPr="00E50504">
        <w:rPr>
          <w:rFonts w:hAnsi="ＭＳ ゴシック" w:hint="eastAsia"/>
        </w:rPr>
        <w:t>㊞</w:t>
      </w:r>
    </w:p>
    <w:p w14:paraId="10300E2E" w14:textId="77777777" w:rsidR="002D5A11" w:rsidRDefault="002D5A11" w:rsidP="002D5A11">
      <w:pPr>
        <w:spacing w:line="288" w:lineRule="auto"/>
        <w:ind w:left="3993"/>
        <w:rPr>
          <w:rFonts w:hAnsi="ＭＳ ゴシック"/>
        </w:rPr>
      </w:pPr>
    </w:p>
    <w:p w14:paraId="1E9CA679" w14:textId="77777777" w:rsidR="002D5A11" w:rsidRPr="00123594" w:rsidRDefault="001E5FB7" w:rsidP="001E5FB7">
      <w:pPr>
        <w:ind w:firstLineChars="1700" w:firstLine="4080"/>
        <w:jc w:val="left"/>
        <w:rPr>
          <w:rFonts w:hAnsi="ＭＳ ゴシック"/>
          <w:lang w:eastAsia="zh-CN"/>
        </w:rPr>
      </w:pPr>
      <w:r>
        <w:rPr>
          <w:rFonts w:hAnsi="ＭＳ ゴシック" w:hint="eastAsia"/>
          <w:lang w:eastAsia="zh-CN"/>
        </w:rPr>
        <w:t>担当</w:t>
      </w:r>
      <w:r w:rsidR="002D5A11" w:rsidRPr="00123594">
        <w:rPr>
          <w:rFonts w:hAnsi="ＭＳ ゴシック" w:hint="eastAsia"/>
          <w:lang w:eastAsia="zh-CN"/>
        </w:rPr>
        <w:t>部署：</w:t>
      </w:r>
    </w:p>
    <w:p w14:paraId="7AAB266D" w14:textId="77777777" w:rsidR="002D5A11" w:rsidRPr="00123594" w:rsidRDefault="002D5A11" w:rsidP="002D5A11">
      <w:pPr>
        <w:jc w:val="left"/>
        <w:rPr>
          <w:rFonts w:hAnsi="ＭＳ ゴシック"/>
          <w:lang w:eastAsia="zh-CN"/>
        </w:rPr>
      </w:pPr>
      <w:r w:rsidRPr="00123594">
        <w:rPr>
          <w:rFonts w:hAnsi="ＭＳ ゴシック" w:hint="eastAsia"/>
          <w:lang w:eastAsia="zh-CN"/>
        </w:rPr>
        <w:t xml:space="preserve">　　　　</w:t>
      </w:r>
      <w:r w:rsidRPr="00123594">
        <w:rPr>
          <w:rFonts w:hAnsi="ＭＳ ゴシック" w:hint="eastAsia"/>
          <w:lang w:eastAsia="zh-CN"/>
        </w:rPr>
        <w:tab/>
      </w:r>
      <w:r w:rsidRPr="00123594">
        <w:rPr>
          <w:rFonts w:hAnsi="ＭＳ ゴシック" w:hint="eastAsia"/>
          <w:lang w:eastAsia="zh-CN"/>
        </w:rPr>
        <w:tab/>
        <w:t xml:space="preserve">　　　　</w:t>
      </w:r>
      <w:r w:rsidR="00DB6777">
        <w:rPr>
          <w:rFonts w:hAnsi="ＭＳ ゴシック" w:hint="eastAsia"/>
          <w:lang w:eastAsia="zh-CN"/>
        </w:rPr>
        <w:t xml:space="preserve">　　 </w:t>
      </w:r>
      <w:r w:rsidRPr="00123594">
        <w:rPr>
          <w:rFonts w:hAnsi="ＭＳ ゴシック" w:hint="eastAsia"/>
          <w:lang w:eastAsia="zh-CN"/>
        </w:rPr>
        <w:t>担当者氏名：</w:t>
      </w:r>
    </w:p>
    <w:p w14:paraId="12EE25D3" w14:textId="77777777" w:rsidR="002D5A11" w:rsidRPr="00123594" w:rsidRDefault="002D5A11" w:rsidP="00DB6777">
      <w:pPr>
        <w:ind w:firstLineChars="1700" w:firstLine="4080"/>
        <w:jc w:val="left"/>
        <w:rPr>
          <w:rFonts w:hAnsi="ＭＳ ゴシック"/>
          <w:lang w:eastAsia="zh-CN"/>
        </w:rPr>
      </w:pPr>
      <w:r w:rsidRPr="00123594">
        <w:rPr>
          <w:rFonts w:hAnsi="ＭＳ ゴシック" w:hint="eastAsia"/>
          <w:lang w:eastAsia="zh-CN"/>
        </w:rPr>
        <w:t>電話番号：</w:t>
      </w:r>
    </w:p>
    <w:p w14:paraId="552DDDCD" w14:textId="77777777" w:rsidR="002D5A11" w:rsidRPr="00123594" w:rsidRDefault="002D5A11" w:rsidP="002D5A11">
      <w:pPr>
        <w:jc w:val="left"/>
        <w:rPr>
          <w:rFonts w:hAnsi="ＭＳ ゴシック"/>
          <w:lang w:eastAsia="zh-CN"/>
        </w:rPr>
      </w:pPr>
      <w:r w:rsidRPr="00123594">
        <w:rPr>
          <w:rFonts w:hAnsi="ＭＳ ゴシック" w:hint="eastAsia"/>
          <w:lang w:eastAsia="zh-CN"/>
        </w:rPr>
        <w:t xml:space="preserve">　　　　　　　　　　</w:t>
      </w:r>
      <w:r w:rsidR="00DB6777">
        <w:rPr>
          <w:rFonts w:hAnsi="ＭＳ ゴシック" w:hint="eastAsia"/>
          <w:lang w:eastAsia="zh-CN"/>
        </w:rPr>
        <w:tab/>
      </w:r>
      <w:r w:rsidR="00DB6777">
        <w:rPr>
          <w:rFonts w:hAnsi="ＭＳ ゴシック" w:hint="eastAsia"/>
          <w:lang w:eastAsia="zh-CN"/>
        </w:rPr>
        <w:tab/>
        <w:t xml:space="preserve">　　　</w:t>
      </w:r>
      <w:r w:rsidRPr="00123594">
        <w:rPr>
          <w:rFonts w:hAnsi="ＭＳ ゴシック" w:hint="eastAsia"/>
          <w:lang w:eastAsia="zh-CN"/>
        </w:rPr>
        <w:t>FAX番号：</w:t>
      </w:r>
      <w:r w:rsidRPr="00123594">
        <w:rPr>
          <w:rFonts w:hAnsi="ＭＳ ゴシック" w:hint="eastAsia"/>
          <w:lang w:eastAsia="zh-CN"/>
        </w:rPr>
        <w:tab/>
      </w:r>
      <w:r w:rsidRPr="00123594">
        <w:rPr>
          <w:rFonts w:hAnsi="ＭＳ ゴシック" w:hint="eastAsia"/>
          <w:lang w:eastAsia="zh-CN"/>
        </w:rPr>
        <w:tab/>
      </w:r>
    </w:p>
    <w:p w14:paraId="5BA2EC9E" w14:textId="77777777" w:rsidR="002D5A11" w:rsidRPr="00123594" w:rsidRDefault="002D5A11" w:rsidP="00DB6777">
      <w:pPr>
        <w:ind w:firstLineChars="1700" w:firstLine="4080"/>
        <w:jc w:val="left"/>
        <w:rPr>
          <w:rFonts w:hAnsi="ＭＳ ゴシック"/>
        </w:rPr>
      </w:pPr>
      <w:r w:rsidRPr="00123594">
        <w:rPr>
          <w:rFonts w:hAnsi="ＭＳ ゴシック" w:hint="eastAsia"/>
        </w:rPr>
        <w:t>電子ﾒｰﾙｱﾄﾞﾚｽ：</w:t>
      </w:r>
    </w:p>
    <w:p w14:paraId="145C5FDD" w14:textId="77777777" w:rsidR="002D5A11" w:rsidRPr="00E50504" w:rsidRDefault="002D5A11" w:rsidP="002D5A11">
      <w:pPr>
        <w:spacing w:line="288" w:lineRule="auto"/>
        <w:rPr>
          <w:rFonts w:hAnsi="ＭＳ ゴシック"/>
        </w:rPr>
      </w:pPr>
    </w:p>
    <w:p w14:paraId="36D65B6E" w14:textId="77777777" w:rsidR="002D5A11" w:rsidRPr="00E50504" w:rsidRDefault="002D5A11" w:rsidP="002D5A11">
      <w:pPr>
        <w:spacing w:line="288" w:lineRule="auto"/>
        <w:rPr>
          <w:rFonts w:hAnsi="ＭＳ ゴシック"/>
        </w:rPr>
      </w:pPr>
    </w:p>
    <w:p w14:paraId="587E6300" w14:textId="0001B64D" w:rsidR="002D5A11" w:rsidRDefault="002D5A11" w:rsidP="002D5A11">
      <w:pPr>
        <w:spacing w:line="288" w:lineRule="auto"/>
        <w:ind w:left="1212" w:right="513"/>
        <w:jc w:val="center"/>
        <w:rPr>
          <w:rFonts w:hAnsi="ＭＳ ゴシック"/>
        </w:rPr>
      </w:pPr>
      <w:r>
        <w:rPr>
          <w:rFonts w:hAnsi="ＭＳ ゴシック" w:hint="eastAsia"/>
        </w:rPr>
        <w:t>「</w:t>
      </w:r>
      <w:r w:rsidR="00053D6F">
        <w:rPr>
          <w:rFonts w:asciiTheme="majorEastAsia" w:eastAsiaTheme="majorEastAsia" w:hAnsiTheme="majorEastAsia" w:cs="Arial" w:hint="eastAsia"/>
        </w:rPr>
        <w:t>２０１９年度通訳</w:t>
      </w:r>
      <w:r w:rsidRPr="0089713B">
        <w:rPr>
          <w:rFonts w:asciiTheme="majorEastAsia" w:eastAsiaTheme="majorEastAsia" w:hAnsiTheme="majorEastAsia" w:cs="Arial" w:hint="eastAsia"/>
        </w:rPr>
        <w:t>業務（単価契約）</w:t>
      </w:r>
      <w:r w:rsidRPr="00B74A3E">
        <w:rPr>
          <w:rFonts w:hAnsi="ＭＳ ゴシック" w:hint="eastAsia"/>
        </w:rPr>
        <w:t>」</w:t>
      </w:r>
    </w:p>
    <w:p w14:paraId="03A8E141" w14:textId="1F643415" w:rsidR="002D5A11" w:rsidRPr="00E50504" w:rsidRDefault="002D5A11" w:rsidP="002D5A11">
      <w:pPr>
        <w:spacing w:line="288" w:lineRule="auto"/>
        <w:ind w:left="1212" w:right="513"/>
        <w:jc w:val="center"/>
        <w:rPr>
          <w:rFonts w:hAnsi="ＭＳ ゴシック"/>
        </w:rPr>
      </w:pPr>
      <w:r w:rsidRPr="00E50504">
        <w:rPr>
          <w:rFonts w:hAnsi="ＭＳ ゴシック" w:hint="eastAsia"/>
        </w:rPr>
        <w:t>に係るプロポーザル及び</w:t>
      </w:r>
      <w:r w:rsidR="00871770">
        <w:rPr>
          <w:rFonts w:hAnsi="ＭＳ ゴシック" w:hint="eastAsia"/>
        </w:rPr>
        <w:t>単価表</w:t>
      </w:r>
      <w:r w:rsidRPr="00E50504">
        <w:rPr>
          <w:rFonts w:hAnsi="ＭＳ ゴシック" w:hint="eastAsia"/>
        </w:rPr>
        <w:t>の提出について</w:t>
      </w:r>
    </w:p>
    <w:p w14:paraId="00D61D76" w14:textId="77777777" w:rsidR="002D5A11" w:rsidRPr="00E50504" w:rsidRDefault="002D5A11" w:rsidP="002D5A11">
      <w:pPr>
        <w:spacing w:line="288" w:lineRule="auto"/>
        <w:ind w:left="153" w:right="171"/>
        <w:rPr>
          <w:rFonts w:hAnsi="ＭＳ ゴシック"/>
        </w:rPr>
      </w:pPr>
    </w:p>
    <w:p w14:paraId="3134D6BD" w14:textId="77777777" w:rsidR="002D5A11" w:rsidRPr="00E50504" w:rsidRDefault="002D5A11" w:rsidP="002D5A11">
      <w:pPr>
        <w:spacing w:line="288" w:lineRule="auto"/>
        <w:ind w:left="153" w:right="171"/>
        <w:rPr>
          <w:rFonts w:hAnsi="ＭＳ ゴシック"/>
        </w:rPr>
      </w:pPr>
    </w:p>
    <w:p w14:paraId="531EE435" w14:textId="622ED754" w:rsidR="002D5A11" w:rsidRPr="00E50504" w:rsidRDefault="002D5A11" w:rsidP="002D5A11">
      <w:pPr>
        <w:spacing w:line="288" w:lineRule="auto"/>
        <w:ind w:left="153" w:right="171"/>
        <w:rPr>
          <w:rFonts w:hAnsi="ＭＳ ゴシック"/>
        </w:rPr>
      </w:pPr>
      <w:r w:rsidRPr="00E50504">
        <w:rPr>
          <w:rFonts w:hAnsi="ＭＳ ゴシック" w:hint="eastAsia"/>
        </w:rPr>
        <w:t xml:space="preserve">　標記業務に係るプロポーザル及び</w:t>
      </w:r>
      <w:r w:rsidR="00871770">
        <w:rPr>
          <w:rFonts w:hAnsi="ＭＳ ゴシック" w:hint="eastAsia"/>
        </w:rPr>
        <w:t>単価表</w:t>
      </w:r>
      <w:r w:rsidRPr="00E50504">
        <w:rPr>
          <w:rFonts w:hAnsi="ＭＳ ゴシック" w:hint="eastAsia"/>
        </w:rPr>
        <w:t>を下記のとおり提出します。</w:t>
      </w:r>
    </w:p>
    <w:p w14:paraId="63259889" w14:textId="77777777" w:rsidR="002D5A11" w:rsidRPr="00E50504" w:rsidRDefault="002D5A11" w:rsidP="002D5A11">
      <w:pPr>
        <w:spacing w:line="288" w:lineRule="auto"/>
        <w:ind w:left="33"/>
        <w:jc w:val="center"/>
        <w:rPr>
          <w:rFonts w:hAnsi="ＭＳ ゴシック"/>
        </w:rPr>
      </w:pPr>
    </w:p>
    <w:p w14:paraId="3459A8AC" w14:textId="77777777" w:rsidR="002D5A11" w:rsidRPr="00E50504" w:rsidRDefault="002D5A11" w:rsidP="002D5A11">
      <w:pPr>
        <w:spacing w:line="288" w:lineRule="auto"/>
        <w:ind w:left="33"/>
        <w:jc w:val="center"/>
        <w:rPr>
          <w:rFonts w:hAnsi="ＭＳ ゴシック"/>
        </w:rPr>
      </w:pPr>
      <w:r w:rsidRPr="00E50504">
        <w:rPr>
          <w:rFonts w:hAnsi="ＭＳ ゴシック" w:hint="eastAsia"/>
        </w:rPr>
        <w:t>記</w:t>
      </w:r>
    </w:p>
    <w:p w14:paraId="6EA88D59" w14:textId="77777777" w:rsidR="002D5A11" w:rsidRDefault="002D5A11" w:rsidP="002D5A11">
      <w:pPr>
        <w:rPr>
          <w:rFonts w:hAnsi="ＭＳ ゴシック"/>
        </w:rPr>
      </w:pPr>
    </w:p>
    <w:p w14:paraId="53437861" w14:textId="77777777" w:rsidR="002D5A11" w:rsidRPr="00C50A8C" w:rsidRDefault="002D5A11" w:rsidP="002D5A11">
      <w:pPr>
        <w:ind w:left="2520"/>
        <w:rPr>
          <w:rFonts w:hAnsi="ＭＳ ゴシック"/>
        </w:rPr>
      </w:pPr>
      <w:r w:rsidRPr="00C50A8C">
        <w:rPr>
          <w:rFonts w:hAnsi="ＭＳ ゴシック" w:hint="eastAsia"/>
        </w:rPr>
        <w:t>プロポーザル</w:t>
      </w:r>
      <w:r w:rsidRPr="00C50A8C">
        <w:rPr>
          <w:rFonts w:hAnsi="ＭＳ ゴシック" w:hint="eastAsia"/>
        </w:rPr>
        <w:tab/>
        <w:t>正１部</w:t>
      </w:r>
    </w:p>
    <w:p w14:paraId="5E6E148D" w14:textId="3A079938" w:rsidR="002D5A11" w:rsidRDefault="001E5FB7" w:rsidP="001E5FB7">
      <w:pPr>
        <w:ind w:left="3360" w:firstLineChars="400" w:firstLine="960"/>
        <w:rPr>
          <w:rFonts w:hAnsi="ＭＳ ゴシック"/>
        </w:rPr>
      </w:pPr>
      <w:r>
        <w:rPr>
          <w:rFonts w:hAnsi="ＭＳ ゴシック" w:hint="eastAsia"/>
        </w:rPr>
        <w:t>副</w:t>
      </w:r>
      <w:r w:rsidR="00871770">
        <w:rPr>
          <w:rFonts w:hAnsi="ＭＳ ゴシック" w:hint="eastAsia"/>
        </w:rPr>
        <w:t>3</w:t>
      </w:r>
      <w:r w:rsidR="002D5A11" w:rsidRPr="00D26809">
        <w:rPr>
          <w:rFonts w:hAnsi="ＭＳ ゴシック" w:hint="eastAsia"/>
        </w:rPr>
        <w:t>部</w:t>
      </w:r>
    </w:p>
    <w:p w14:paraId="401753F8" w14:textId="77777777" w:rsidR="002D5A11" w:rsidRPr="00C50A8C" w:rsidRDefault="002D5A11" w:rsidP="002D5A11">
      <w:pPr>
        <w:ind w:left="4200" w:firstLine="840"/>
        <w:rPr>
          <w:rFonts w:hAnsi="ＭＳ ゴシック"/>
        </w:rPr>
      </w:pPr>
    </w:p>
    <w:p w14:paraId="59FD1667" w14:textId="508DBBCE" w:rsidR="002D5A11" w:rsidRPr="00C50A8C" w:rsidRDefault="00871770" w:rsidP="002D5A11">
      <w:pPr>
        <w:ind w:left="1680" w:firstLine="840"/>
        <w:rPr>
          <w:rFonts w:hAnsi="ＭＳ ゴシック"/>
          <w:lang w:eastAsia="zh-CN"/>
        </w:rPr>
      </w:pPr>
      <w:r w:rsidRPr="00871770">
        <w:rPr>
          <w:rFonts w:asciiTheme="majorEastAsia" w:eastAsiaTheme="majorEastAsia" w:hAnsiTheme="majorEastAsia" w:hint="eastAsia"/>
          <w:lang w:eastAsia="zh-CN"/>
        </w:rPr>
        <w:t>単価表</w:t>
      </w:r>
      <w:r w:rsidR="002D5A11" w:rsidRPr="00C50A8C">
        <w:rPr>
          <w:rFonts w:hAnsi="ＭＳ ゴシック" w:hint="eastAsia"/>
          <w:lang w:eastAsia="zh-CN"/>
        </w:rPr>
        <w:t xml:space="preserve">　　　　</w:t>
      </w:r>
      <w:r w:rsidR="002D5A11" w:rsidRPr="00C50A8C">
        <w:rPr>
          <w:rFonts w:hAnsi="ＭＳ ゴシック" w:hint="eastAsia"/>
          <w:lang w:eastAsia="zh-CN"/>
        </w:rPr>
        <w:tab/>
        <w:t>正１部</w:t>
      </w:r>
    </w:p>
    <w:p w14:paraId="5D5147EE" w14:textId="77777777" w:rsidR="002D5A11" w:rsidRPr="00E50504" w:rsidRDefault="002D5A11" w:rsidP="00E219FC">
      <w:pPr>
        <w:ind w:firstLineChars="1800" w:firstLine="4320"/>
        <w:rPr>
          <w:rFonts w:hAnsi="ＭＳ ゴシック"/>
          <w:lang w:eastAsia="zh-CN"/>
        </w:rPr>
      </w:pPr>
      <w:r w:rsidRPr="00C50A8C">
        <w:rPr>
          <w:rFonts w:hAnsi="ＭＳ ゴシック" w:hint="eastAsia"/>
          <w:lang w:eastAsia="zh-CN"/>
        </w:rPr>
        <w:t>写１部</w:t>
      </w:r>
    </w:p>
    <w:p w14:paraId="12415F7D" w14:textId="77777777" w:rsidR="002D5A11" w:rsidRPr="00E50504" w:rsidRDefault="002D5A11" w:rsidP="002D5A11">
      <w:pPr>
        <w:adjustRightInd w:val="0"/>
        <w:snapToGrid w:val="0"/>
        <w:rPr>
          <w:rFonts w:hAnsi="ＭＳ ゴシック"/>
          <w:u w:val="single"/>
          <w:lang w:eastAsia="zh-CN"/>
        </w:rPr>
      </w:pPr>
      <w:r w:rsidRPr="00E50504">
        <w:rPr>
          <w:rFonts w:hAnsi="ＭＳ ゴシック" w:hint="eastAsia"/>
          <w:u w:val="single"/>
          <w:lang w:eastAsia="zh-CN"/>
        </w:rPr>
        <w:t xml:space="preserve">　　　　　　　　　　　　　　　　　　　　　　　　　　　　　　　　　　　　　　　　　　　　　　　　　</w:t>
      </w:r>
    </w:p>
    <w:p w14:paraId="70F8F2B5" w14:textId="5F5901E3" w:rsidR="002D5A11" w:rsidRDefault="002D5A11" w:rsidP="002D5A11">
      <w:pPr>
        <w:pStyle w:val="a3"/>
        <w:tabs>
          <w:tab w:val="clear" w:pos="4252"/>
          <w:tab w:val="clear" w:pos="8504"/>
        </w:tabs>
        <w:adjustRightInd w:val="0"/>
        <w:ind w:leftChars="6" w:left="214" w:hangingChars="100" w:hanging="200"/>
        <w:jc w:val="left"/>
        <w:rPr>
          <w:rFonts w:hAnsi="ＭＳ ゴシック"/>
          <w:sz w:val="20"/>
        </w:rPr>
      </w:pPr>
      <w:r w:rsidRPr="00E50504">
        <w:rPr>
          <w:rFonts w:hAnsi="ＭＳ ゴシック" w:hint="eastAsia"/>
          <w:sz w:val="20"/>
        </w:rPr>
        <w:t xml:space="preserve">※　</w:t>
      </w:r>
      <w:r w:rsidR="00871770">
        <w:rPr>
          <w:rFonts w:hAnsi="ＭＳ ゴシック" w:hint="eastAsia"/>
          <w:sz w:val="20"/>
        </w:rPr>
        <w:t>単価表</w:t>
      </w:r>
      <w:r w:rsidRPr="00E50504">
        <w:rPr>
          <w:rFonts w:hAnsi="ＭＳ ゴシック" w:hint="eastAsia"/>
          <w:sz w:val="20"/>
        </w:rPr>
        <w:t>は、</w:t>
      </w:r>
      <w:r w:rsidRPr="00C50A8C">
        <w:rPr>
          <w:rFonts w:hAnsi="ＭＳ ゴシック" w:hint="eastAsia"/>
          <w:sz w:val="20"/>
        </w:rPr>
        <w:t>プロポーザルとは別に、</w:t>
      </w:r>
      <w:r w:rsidR="00871770">
        <w:rPr>
          <w:rFonts w:hAnsi="ＭＳ ゴシック" w:hint="eastAsia"/>
          <w:sz w:val="20"/>
        </w:rPr>
        <w:t>単価表</w:t>
      </w:r>
      <w:r w:rsidRPr="00C50A8C">
        <w:rPr>
          <w:rFonts w:hAnsi="ＭＳ ゴシック" w:hint="eastAsia"/>
          <w:sz w:val="20"/>
        </w:rPr>
        <w:t>正写とも同じ封筒に入れ</w:t>
      </w:r>
      <w:r w:rsidRPr="00E50504">
        <w:rPr>
          <w:rFonts w:hAnsi="ＭＳ ゴシック" w:hint="eastAsia"/>
          <w:sz w:val="20"/>
        </w:rPr>
        <w:t>厳封のうえ提出してください。</w:t>
      </w:r>
    </w:p>
    <w:p w14:paraId="198401B7" w14:textId="77777777" w:rsidR="002D5A11" w:rsidRDefault="002D5A11" w:rsidP="002D5A11">
      <w:pPr>
        <w:rPr>
          <w:rFonts w:hAnsi="ＭＳ ゴシック"/>
          <w:sz w:val="20"/>
        </w:rPr>
      </w:pPr>
    </w:p>
    <w:p w14:paraId="78429BF9" w14:textId="77777777" w:rsidR="000F774E" w:rsidRDefault="000F774E" w:rsidP="002D5A11">
      <w:pPr>
        <w:rPr>
          <w:rFonts w:hAnsi="ＭＳ ゴシック"/>
          <w:sz w:val="20"/>
        </w:rPr>
      </w:pPr>
    </w:p>
    <w:p w14:paraId="2E669F23" w14:textId="77777777" w:rsidR="000F774E" w:rsidRDefault="000F774E" w:rsidP="002D5A11">
      <w:pPr>
        <w:rPr>
          <w:rFonts w:hAnsi="ＭＳ ゴシック"/>
          <w:sz w:val="20"/>
        </w:rPr>
      </w:pPr>
    </w:p>
    <w:p w14:paraId="31F3C8F9" w14:textId="77777777" w:rsidR="000F774E" w:rsidRDefault="000F774E" w:rsidP="002D5A11">
      <w:pPr>
        <w:rPr>
          <w:rFonts w:hAnsi="ＭＳ ゴシック"/>
          <w:sz w:val="20"/>
        </w:rPr>
      </w:pPr>
    </w:p>
    <w:p w14:paraId="7071C854" w14:textId="77777777" w:rsidR="00053D6F" w:rsidRDefault="00053D6F" w:rsidP="002D5A11">
      <w:pPr>
        <w:rPr>
          <w:rFonts w:hAnsi="ＭＳ ゴシック"/>
          <w:sz w:val="20"/>
        </w:rPr>
      </w:pPr>
    </w:p>
    <w:p w14:paraId="581F307B" w14:textId="77777777" w:rsidR="00053D6F" w:rsidRDefault="00053D6F" w:rsidP="002D5A11">
      <w:pPr>
        <w:rPr>
          <w:rFonts w:hAnsi="ＭＳ ゴシック"/>
          <w:sz w:val="20"/>
        </w:rPr>
      </w:pPr>
    </w:p>
    <w:p w14:paraId="3F93C32A" w14:textId="77777777" w:rsidR="000F774E" w:rsidRPr="008B246B" w:rsidRDefault="000F774E" w:rsidP="002D5A11">
      <w:pPr>
        <w:rPr>
          <w:rFonts w:hAnsi="ＭＳ ゴシック"/>
          <w:sz w:val="20"/>
        </w:rPr>
      </w:pPr>
    </w:p>
    <w:p w14:paraId="22B2EBFD" w14:textId="77777777" w:rsidR="002D5A11" w:rsidRPr="00BF4ECB" w:rsidRDefault="002D5A11" w:rsidP="002D5A11">
      <w:pPr>
        <w:tabs>
          <w:tab w:val="num" w:pos="1418"/>
        </w:tabs>
        <w:adjustRightInd w:val="0"/>
        <w:snapToGrid w:val="0"/>
        <w:ind w:rightChars="179" w:right="430"/>
        <w:jc w:val="left"/>
        <w:rPr>
          <w:rFonts w:asciiTheme="majorEastAsia" w:eastAsiaTheme="majorEastAsia" w:hAnsiTheme="majorEastAsia" w:cs="Times New Roman"/>
          <w:sz w:val="22"/>
          <w:szCs w:val="22"/>
        </w:rPr>
      </w:pPr>
    </w:p>
    <w:p w14:paraId="4514188F" w14:textId="0D2E005C" w:rsidR="002D5A11" w:rsidRPr="00D65A6E" w:rsidRDefault="00E219FC" w:rsidP="00E219FC">
      <w:pPr>
        <w:pStyle w:val="af4"/>
        <w:ind w:left="540" w:right="2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8696C">
        <w:rPr>
          <w:rFonts w:ascii="ＭＳ ゴシック" w:eastAsia="ＭＳ ゴシック" w:hAnsi="ＭＳ ゴシック" w:hint="eastAsia"/>
          <w:sz w:val="22"/>
          <w:szCs w:val="22"/>
        </w:rPr>
        <w:t>別添様式</w:t>
      </w:r>
      <w:r w:rsidR="00FA4548">
        <w:rPr>
          <w:rFonts w:ascii="ＭＳ ゴシック" w:eastAsia="ＭＳ ゴシック" w:hAnsi="ＭＳ ゴシック" w:hint="eastAsia"/>
          <w:sz w:val="22"/>
          <w:szCs w:val="22"/>
        </w:rPr>
        <w:t>6</w:t>
      </w:r>
      <w:r>
        <w:rPr>
          <w:rFonts w:ascii="ＭＳ ゴシック" w:eastAsia="ＭＳ ゴシック" w:hAnsi="ＭＳ ゴシック"/>
          <w:sz w:val="22"/>
          <w:szCs w:val="22"/>
        </w:rPr>
        <w:t>)</w:t>
      </w:r>
      <w:r w:rsidR="002D5A11" w:rsidRPr="00D65A6E">
        <w:rPr>
          <w:rFonts w:ascii="ＭＳ ゴシック" w:eastAsia="ＭＳ ゴシック" w:hAnsi="ＭＳ ゴシック" w:hint="eastAsia"/>
          <w:sz w:val="22"/>
          <w:szCs w:val="22"/>
        </w:rPr>
        <w:t xml:space="preserve">　　　　　　　　　　　　　　　　　　　　　　　　</w:t>
      </w:r>
    </w:p>
    <w:p w14:paraId="2EFF0303" w14:textId="77777777" w:rsidR="002D5A11" w:rsidRPr="00E50504" w:rsidRDefault="002D5A11" w:rsidP="002D5A11">
      <w:pPr>
        <w:pStyle w:val="af4"/>
        <w:ind w:left="540"/>
        <w:jc w:val="right"/>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 xml:space="preserve">20○○年　　</w:t>
      </w:r>
      <w:r w:rsidRPr="00E50504">
        <w:rPr>
          <w:rFonts w:ascii="ＭＳ ゴシック" w:eastAsia="ＭＳ ゴシック" w:hAnsi="ＭＳ ゴシック" w:hint="eastAsia"/>
          <w:sz w:val="22"/>
          <w:lang w:eastAsia="zh-CN"/>
        </w:rPr>
        <w:t>月　　日</w:t>
      </w:r>
    </w:p>
    <w:p w14:paraId="0823547F" w14:textId="77777777" w:rsidR="002D5A11" w:rsidRPr="00E50504" w:rsidRDefault="002D5A11" w:rsidP="002D5A11">
      <w:pPr>
        <w:pStyle w:val="af4"/>
        <w:ind w:left="540"/>
        <w:rPr>
          <w:rFonts w:ascii="ＭＳ ゴシック" w:eastAsia="ＭＳ ゴシック" w:hAnsi="ＭＳ ゴシック"/>
          <w:sz w:val="22"/>
          <w:lang w:eastAsia="zh-CN"/>
        </w:rPr>
      </w:pPr>
    </w:p>
    <w:p w14:paraId="4E6D4DC6" w14:textId="77777777" w:rsidR="002D5A11" w:rsidRPr="00E50504" w:rsidRDefault="002D5A11" w:rsidP="002D5A11">
      <w:pPr>
        <w:pStyle w:val="af4"/>
        <w:ind w:left="540"/>
        <w:rPr>
          <w:rFonts w:ascii="ＭＳ ゴシック" w:eastAsia="ＭＳ ゴシック" w:hAnsi="ＭＳ ゴシック"/>
          <w:sz w:val="22"/>
          <w:lang w:eastAsia="zh-CN"/>
        </w:rPr>
      </w:pPr>
    </w:p>
    <w:p w14:paraId="524D8343" w14:textId="77777777" w:rsidR="002D5A11" w:rsidRPr="00E50504" w:rsidRDefault="002D5A11" w:rsidP="002D5A11">
      <w:pPr>
        <w:pStyle w:val="af4"/>
        <w:ind w:left="540"/>
        <w:rPr>
          <w:rFonts w:ascii="ＭＳ ゴシック" w:eastAsia="ＭＳ ゴシック" w:hAnsi="ＭＳ ゴシック"/>
          <w:sz w:val="22"/>
          <w:lang w:eastAsia="zh-CN"/>
        </w:rPr>
      </w:pPr>
      <w:r w:rsidRPr="00E50504">
        <w:rPr>
          <w:rFonts w:ascii="ＭＳ ゴシック" w:eastAsia="ＭＳ ゴシック" w:hAnsi="ＭＳ ゴシック" w:hint="eastAsia"/>
          <w:sz w:val="22"/>
          <w:lang w:eastAsia="zh-CN"/>
        </w:rPr>
        <w:t>独立行政法人国際協力機構</w:t>
      </w:r>
    </w:p>
    <w:p w14:paraId="02B1957C" w14:textId="77777777" w:rsidR="002D5A11" w:rsidRPr="00053D6F" w:rsidRDefault="00053D6F" w:rsidP="002D5A11">
      <w:pPr>
        <w:pStyle w:val="af4"/>
        <w:ind w:left="540"/>
        <w:rPr>
          <w:rFonts w:ascii="ＭＳ ゴシック" w:eastAsia="SimSun" w:hAnsi="ＭＳ ゴシック"/>
          <w:sz w:val="22"/>
          <w:lang w:eastAsia="zh-CN"/>
        </w:rPr>
      </w:pPr>
      <w:r>
        <w:rPr>
          <w:rFonts w:ascii="ＭＳ ゴシック" w:eastAsia="ＭＳ ゴシック" w:hAnsi="ＭＳ ゴシック" w:hint="eastAsia"/>
          <w:sz w:val="22"/>
          <w:lang w:eastAsia="zh-CN"/>
        </w:rPr>
        <w:t>中華人民共和国事務所長殿</w:t>
      </w:r>
    </w:p>
    <w:p w14:paraId="71C057FD" w14:textId="77777777" w:rsidR="002D5A11" w:rsidRPr="00E50504" w:rsidRDefault="002D5A11" w:rsidP="002D5A11">
      <w:pPr>
        <w:pStyle w:val="af4"/>
        <w:ind w:left="540"/>
        <w:rPr>
          <w:rFonts w:ascii="ＭＳ ゴシック" w:eastAsia="ＭＳ ゴシック" w:hAnsi="ＭＳ ゴシック"/>
          <w:sz w:val="22"/>
          <w:lang w:eastAsia="zh-CN"/>
        </w:rPr>
      </w:pPr>
    </w:p>
    <w:p w14:paraId="7AFC699D" w14:textId="77777777" w:rsidR="002D5A11" w:rsidRPr="00E50504" w:rsidRDefault="002D5A11" w:rsidP="002D5A11">
      <w:pPr>
        <w:ind w:left="3993"/>
        <w:rPr>
          <w:rFonts w:hAnsi="ＭＳ ゴシック"/>
        </w:rPr>
      </w:pPr>
      <w:r w:rsidRPr="00E50504">
        <w:rPr>
          <w:rFonts w:hAnsi="ＭＳ ゴシック" w:hint="eastAsia"/>
        </w:rPr>
        <w:t>住所</w:t>
      </w:r>
    </w:p>
    <w:p w14:paraId="406CA1BF" w14:textId="77777777" w:rsidR="002D5A11" w:rsidRPr="00E50504" w:rsidRDefault="002D5A11" w:rsidP="002D5A11">
      <w:pPr>
        <w:ind w:left="3993"/>
        <w:rPr>
          <w:rFonts w:hAnsi="ＭＳ ゴシック"/>
        </w:rPr>
      </w:pPr>
      <w:r>
        <w:rPr>
          <w:rFonts w:hAnsi="ＭＳ ゴシック" w:hint="eastAsia"/>
        </w:rPr>
        <w:t xml:space="preserve">商号又は名称　　　　　　　　　　　　　　　</w:t>
      </w:r>
    </w:p>
    <w:p w14:paraId="22860404" w14:textId="77777777" w:rsidR="002D5A11" w:rsidRPr="00E50504" w:rsidRDefault="002D5A11" w:rsidP="002D5A11">
      <w:pPr>
        <w:ind w:left="3993"/>
        <w:rPr>
          <w:rFonts w:hAnsi="ＭＳ ゴシック"/>
        </w:rPr>
      </w:pPr>
      <w:r w:rsidRPr="00E50504">
        <w:rPr>
          <w:rFonts w:hAnsi="ＭＳ ゴシック" w:hint="eastAsia"/>
        </w:rPr>
        <w:t>代表者役職・氏名　　　　　　　　　　　　　㊞</w:t>
      </w:r>
    </w:p>
    <w:p w14:paraId="0A54C8F3" w14:textId="77777777" w:rsidR="002D5A11" w:rsidRPr="00E50504" w:rsidRDefault="002D5A11" w:rsidP="002D5A11">
      <w:pPr>
        <w:pStyle w:val="af4"/>
        <w:ind w:left="540"/>
        <w:rPr>
          <w:rFonts w:ascii="ＭＳ ゴシック" w:eastAsia="ＭＳ ゴシック" w:hAnsi="ＭＳ ゴシック"/>
          <w:sz w:val="22"/>
        </w:rPr>
      </w:pPr>
    </w:p>
    <w:p w14:paraId="71ADCE4B" w14:textId="77777777" w:rsidR="002D5A11" w:rsidRPr="00E50504" w:rsidRDefault="002D5A11" w:rsidP="002D5A11">
      <w:pPr>
        <w:pStyle w:val="af4"/>
        <w:ind w:left="540"/>
        <w:rPr>
          <w:rFonts w:ascii="ＭＳ ゴシック" w:eastAsia="ＭＳ ゴシック" w:hAnsi="ＭＳ ゴシック"/>
          <w:sz w:val="22"/>
        </w:rPr>
      </w:pPr>
    </w:p>
    <w:p w14:paraId="33D0000B" w14:textId="77777777" w:rsidR="002D5A11" w:rsidRDefault="002D5A11" w:rsidP="002D5A11">
      <w:pPr>
        <w:spacing w:line="288" w:lineRule="auto"/>
        <w:ind w:left="1212" w:right="513"/>
        <w:jc w:val="center"/>
        <w:rPr>
          <w:rFonts w:hAnsi="ＭＳ ゴシック"/>
        </w:rPr>
      </w:pPr>
    </w:p>
    <w:p w14:paraId="4D9E75F2" w14:textId="1BFD8D74" w:rsidR="002D5A11" w:rsidRPr="00C50A8C" w:rsidRDefault="002D5A11" w:rsidP="00C83E4B">
      <w:pPr>
        <w:spacing w:line="288" w:lineRule="auto"/>
        <w:ind w:left="1212" w:right="513"/>
        <w:jc w:val="center"/>
        <w:rPr>
          <w:rFonts w:hAnsi="ＭＳ ゴシック"/>
        </w:rPr>
      </w:pPr>
      <w:r>
        <w:rPr>
          <w:rFonts w:hAnsi="ＭＳ ゴシック" w:hint="eastAsia"/>
        </w:rPr>
        <w:t>「</w:t>
      </w:r>
      <w:r w:rsidRPr="0089713B">
        <w:rPr>
          <w:rFonts w:asciiTheme="majorEastAsia" w:eastAsiaTheme="majorEastAsia" w:hAnsiTheme="majorEastAsia" w:cs="Arial" w:hint="eastAsia"/>
        </w:rPr>
        <w:t>２０１９年度</w:t>
      </w:r>
      <w:r w:rsidR="00CC7C72">
        <w:rPr>
          <w:rFonts w:asciiTheme="majorEastAsia" w:eastAsiaTheme="majorEastAsia" w:hAnsiTheme="majorEastAsia" w:cs="Arial" w:hint="eastAsia"/>
        </w:rPr>
        <w:t>通訳</w:t>
      </w:r>
      <w:r w:rsidRPr="0089713B">
        <w:rPr>
          <w:rFonts w:asciiTheme="majorEastAsia" w:eastAsiaTheme="majorEastAsia" w:hAnsiTheme="majorEastAsia" w:cs="Arial" w:hint="eastAsia"/>
        </w:rPr>
        <w:t>業務（単価契約）</w:t>
      </w:r>
      <w:r w:rsidRPr="00B74A3E">
        <w:rPr>
          <w:rFonts w:hAnsi="ＭＳ ゴシック" w:hint="eastAsia"/>
        </w:rPr>
        <w:t>」</w:t>
      </w:r>
      <w:r w:rsidR="00F17A2C">
        <w:rPr>
          <w:rFonts w:hAnsi="ＭＳ ゴシック" w:hint="eastAsia"/>
        </w:rPr>
        <w:t>に係る単価表</w:t>
      </w:r>
      <w:r w:rsidRPr="00E50504">
        <w:rPr>
          <w:rFonts w:hAnsi="ＭＳ ゴシック" w:hint="eastAsia"/>
        </w:rPr>
        <w:t>について</w:t>
      </w:r>
    </w:p>
    <w:p w14:paraId="531F977C" w14:textId="77777777" w:rsidR="002D5A11" w:rsidRPr="00E50504" w:rsidRDefault="002D5A11" w:rsidP="002D5A11">
      <w:pPr>
        <w:pStyle w:val="af4"/>
        <w:ind w:left="540"/>
        <w:rPr>
          <w:rFonts w:ascii="ＭＳ ゴシック" w:eastAsia="ＭＳ ゴシック" w:hAnsi="ＭＳ ゴシック"/>
          <w:sz w:val="22"/>
        </w:rPr>
      </w:pPr>
    </w:p>
    <w:p w14:paraId="7E035054" w14:textId="77777777" w:rsidR="002D5A11" w:rsidRPr="00E50504" w:rsidRDefault="002D5A11" w:rsidP="002D5A11">
      <w:pPr>
        <w:pStyle w:val="af4"/>
        <w:ind w:left="540"/>
        <w:rPr>
          <w:rFonts w:ascii="ＭＳ ゴシック" w:eastAsia="ＭＳ ゴシック" w:hAnsi="ＭＳ ゴシック"/>
          <w:sz w:val="22"/>
        </w:rPr>
      </w:pPr>
      <w:r w:rsidRPr="00C50A8C">
        <w:rPr>
          <w:rFonts w:ascii="ＭＳ ゴシック" w:eastAsia="ＭＳ ゴシック" w:hAnsi="ＭＳ ゴシック" w:hint="eastAsia"/>
          <w:sz w:val="22"/>
          <w:szCs w:val="22"/>
        </w:rPr>
        <w:t xml:space="preserve">　</w:t>
      </w:r>
      <w:r w:rsidR="00053D6F">
        <w:rPr>
          <w:rFonts w:ascii="ＭＳ ゴシック" w:eastAsia="ＭＳ ゴシック" w:hAnsi="ＭＳ ゴシック" w:hint="eastAsia"/>
          <w:sz w:val="22"/>
          <w:szCs w:val="22"/>
        </w:rPr>
        <w:t xml:space="preserve">　　　　　　　　</w:t>
      </w:r>
      <w:r w:rsidR="00F17A2C">
        <w:rPr>
          <w:rFonts w:ascii="ＭＳ ゴシック" w:eastAsia="ＭＳ ゴシック" w:hAnsi="ＭＳ ゴシック" w:hint="eastAsia"/>
          <w:sz w:val="22"/>
        </w:rPr>
        <w:t>標記業務について、下記のとおり単価表を提出します。</w:t>
      </w:r>
    </w:p>
    <w:p w14:paraId="602D9003" w14:textId="77777777" w:rsidR="002D5A11" w:rsidRPr="00E50504" w:rsidRDefault="002D5A11" w:rsidP="002D5A11">
      <w:pPr>
        <w:pStyle w:val="af4"/>
        <w:ind w:left="540"/>
        <w:rPr>
          <w:rFonts w:ascii="ＭＳ ゴシック" w:eastAsia="ＭＳ ゴシック" w:hAnsi="ＭＳ ゴシック"/>
          <w:sz w:val="22"/>
        </w:rPr>
      </w:pPr>
    </w:p>
    <w:p w14:paraId="4EFAB9B3" w14:textId="77777777" w:rsidR="002D5A11" w:rsidRPr="00E50504" w:rsidRDefault="002D5A11" w:rsidP="002D5A11">
      <w:pPr>
        <w:pStyle w:val="af4"/>
        <w:ind w:left="540"/>
        <w:jc w:val="center"/>
        <w:rPr>
          <w:rFonts w:ascii="ＭＳ ゴシック" w:eastAsia="ＭＳ ゴシック" w:hAnsi="ＭＳ ゴシック"/>
          <w:sz w:val="22"/>
        </w:rPr>
      </w:pPr>
      <w:r w:rsidRPr="00E50504">
        <w:rPr>
          <w:rFonts w:ascii="ＭＳ ゴシック" w:eastAsia="ＭＳ ゴシック" w:hAnsi="ＭＳ ゴシック" w:hint="eastAsia"/>
          <w:sz w:val="22"/>
        </w:rPr>
        <w:t>記</w:t>
      </w:r>
    </w:p>
    <w:p w14:paraId="03B2F67A" w14:textId="77777777" w:rsidR="002D5A11" w:rsidRPr="00E50504" w:rsidRDefault="002D5A11" w:rsidP="002D5A11">
      <w:pPr>
        <w:pStyle w:val="af4"/>
        <w:ind w:left="540"/>
        <w:rPr>
          <w:rFonts w:ascii="ＭＳ ゴシック" w:eastAsia="ＭＳ ゴシック" w:hAnsi="ＭＳ ゴシック"/>
          <w:sz w:val="22"/>
        </w:rPr>
      </w:pPr>
    </w:p>
    <w:p w14:paraId="03A64FC2" w14:textId="77777777" w:rsidR="002D5A11" w:rsidRPr="00E50504" w:rsidRDefault="002D5A11" w:rsidP="002D5A11">
      <w:pPr>
        <w:pStyle w:val="af4"/>
        <w:ind w:left="540"/>
        <w:rPr>
          <w:rFonts w:ascii="ＭＳ ゴシック" w:eastAsia="ＭＳ ゴシック" w:hAnsi="ＭＳ ゴシック"/>
          <w:sz w:val="22"/>
        </w:rPr>
      </w:pPr>
    </w:p>
    <w:p w14:paraId="1E4E8A1D" w14:textId="77777777" w:rsidR="002D5A11" w:rsidRPr="00E50504" w:rsidRDefault="002D5A11" w:rsidP="00F17A2C">
      <w:pPr>
        <w:pStyle w:val="af4"/>
        <w:ind w:left="540"/>
        <w:rPr>
          <w:rFonts w:ascii="ＭＳ ゴシック" w:eastAsia="ＭＳ ゴシック" w:hAnsi="ＭＳ ゴシック"/>
          <w:sz w:val="22"/>
        </w:rPr>
      </w:pPr>
      <w:r w:rsidRPr="00E50504">
        <w:rPr>
          <w:rFonts w:ascii="ＭＳ ゴシック" w:eastAsia="ＭＳ ゴシック" w:hAnsi="ＭＳ ゴシック" w:hint="eastAsia"/>
          <w:sz w:val="22"/>
        </w:rPr>
        <w:t xml:space="preserve">１　</w:t>
      </w:r>
      <w:r w:rsidR="00F17A2C">
        <w:rPr>
          <w:rFonts w:ascii="ＭＳ ゴシック" w:eastAsia="ＭＳ ゴシック" w:hAnsi="ＭＳ ゴシック" w:hint="eastAsia"/>
          <w:sz w:val="22"/>
        </w:rPr>
        <w:t>単価表</w:t>
      </w:r>
      <w:r w:rsidRPr="00E50504">
        <w:rPr>
          <w:rFonts w:ascii="ＭＳ ゴシック" w:eastAsia="ＭＳ ゴシック" w:hAnsi="ＭＳ ゴシック" w:hint="eastAsia"/>
          <w:sz w:val="22"/>
        </w:rPr>
        <w:t xml:space="preserve">　別紙のとおり</w:t>
      </w:r>
    </w:p>
    <w:p w14:paraId="46153CB2" w14:textId="77777777" w:rsidR="002D5A11" w:rsidRPr="00E50504" w:rsidRDefault="002D5A11" w:rsidP="002D5A11">
      <w:pPr>
        <w:pStyle w:val="af4"/>
        <w:ind w:leftChars="1204" w:left="3330" w:right="234" w:hangingChars="200" w:hanging="440"/>
        <w:rPr>
          <w:rFonts w:ascii="ＭＳ ゴシック" w:eastAsia="ＭＳ ゴシック" w:hAnsi="ＭＳ ゴシック"/>
          <w:sz w:val="22"/>
        </w:rPr>
      </w:pPr>
      <w:r w:rsidRPr="00E50504">
        <w:rPr>
          <w:rFonts w:ascii="ＭＳ ゴシック" w:eastAsia="ＭＳ ゴシック" w:hAnsi="ＭＳ ゴシック" w:hint="eastAsia"/>
          <w:sz w:val="22"/>
        </w:rPr>
        <w:t>（注）</w:t>
      </w:r>
      <w:r w:rsidR="00F17A2C">
        <w:rPr>
          <w:rFonts w:ascii="ＭＳ ゴシック" w:eastAsia="ＭＳ ゴシック" w:hAnsi="ＭＳ ゴシック" w:hint="eastAsia"/>
          <w:sz w:val="22"/>
        </w:rPr>
        <w:t>単価表</w:t>
      </w:r>
      <w:r>
        <w:rPr>
          <w:rFonts w:ascii="ＭＳ ゴシック" w:eastAsia="ＭＳ ゴシック" w:hAnsi="ＭＳ ゴシック" w:hint="eastAsia"/>
          <w:sz w:val="22"/>
        </w:rPr>
        <w:t>は</w:t>
      </w:r>
      <w:r w:rsidRPr="00E50504">
        <w:rPr>
          <w:rFonts w:ascii="ＭＳ ゴシック" w:eastAsia="ＭＳ ゴシック" w:hAnsi="ＭＳ ゴシック" w:hint="eastAsia"/>
          <w:sz w:val="22"/>
        </w:rPr>
        <w:t>必ず添付してください。</w:t>
      </w:r>
    </w:p>
    <w:p w14:paraId="37C6616A" w14:textId="77777777" w:rsidR="002D5A11" w:rsidRPr="00E50504" w:rsidRDefault="002D5A11" w:rsidP="002D5A11">
      <w:pPr>
        <w:pStyle w:val="af4"/>
        <w:ind w:left="540"/>
        <w:jc w:val="right"/>
        <w:rPr>
          <w:rFonts w:ascii="ＭＳ ゴシック" w:eastAsia="ＭＳ ゴシック" w:hAnsi="ＭＳ ゴシック"/>
          <w:sz w:val="22"/>
        </w:rPr>
      </w:pPr>
      <w:r w:rsidRPr="00E50504">
        <w:rPr>
          <w:rFonts w:ascii="ＭＳ ゴシック" w:eastAsia="ＭＳ ゴシック" w:hAnsi="ＭＳ ゴシック" w:hint="eastAsia"/>
          <w:sz w:val="22"/>
        </w:rPr>
        <w:t xml:space="preserve">　　　　　</w:t>
      </w:r>
      <w:r w:rsidR="00F17A2C">
        <w:rPr>
          <w:rFonts w:ascii="ＭＳ ゴシック" w:eastAsia="ＭＳ ゴシック" w:hAnsi="ＭＳ ゴシック" w:hint="eastAsia"/>
          <w:sz w:val="22"/>
        </w:rPr>
        <w:t xml:space="preserve">　　　　　　　　　　　　　　　　　　　　　　　　　　　　　　　</w:t>
      </w:r>
      <w:r w:rsidRPr="00E50504">
        <w:rPr>
          <w:rFonts w:ascii="ＭＳ ゴシック" w:eastAsia="ＭＳ ゴシック" w:hAnsi="ＭＳ ゴシック" w:hint="eastAsia"/>
          <w:sz w:val="22"/>
        </w:rPr>
        <w:t>以上</w:t>
      </w:r>
    </w:p>
    <w:p w14:paraId="5093F6CC" w14:textId="77777777" w:rsidR="002D5A11" w:rsidRPr="00E50504" w:rsidRDefault="002D5A11" w:rsidP="002D5A11">
      <w:pPr>
        <w:pStyle w:val="af4"/>
        <w:ind w:left="540"/>
        <w:rPr>
          <w:rFonts w:ascii="ＭＳ ゴシック" w:eastAsia="ＭＳ ゴシック" w:hAnsi="ＭＳ ゴシック"/>
          <w:sz w:val="22"/>
        </w:rPr>
      </w:pPr>
    </w:p>
    <w:p w14:paraId="576FE166" w14:textId="77777777" w:rsidR="002D5A11" w:rsidRDefault="002D5A11" w:rsidP="002D5A11">
      <w:pPr>
        <w:pStyle w:val="af4"/>
        <w:ind w:left="540"/>
        <w:rPr>
          <w:rFonts w:ascii="ＭＳ ゴシック" w:eastAsia="ＭＳ ゴシック" w:hAnsi="ＭＳ ゴシック"/>
          <w:sz w:val="22"/>
        </w:rPr>
      </w:pPr>
    </w:p>
    <w:p w14:paraId="7A26F878" w14:textId="77777777" w:rsidR="002D5A11" w:rsidRDefault="002D5A11" w:rsidP="002D5A11">
      <w:pPr>
        <w:pStyle w:val="af4"/>
        <w:ind w:left="540"/>
        <w:rPr>
          <w:rFonts w:ascii="ＭＳ ゴシック" w:eastAsia="ＭＳ ゴシック" w:hAnsi="ＭＳ ゴシック"/>
          <w:sz w:val="22"/>
        </w:rPr>
      </w:pPr>
    </w:p>
    <w:p w14:paraId="4416FB72" w14:textId="77777777" w:rsidR="002D5A11" w:rsidRDefault="002D5A11" w:rsidP="002D5A11">
      <w:pPr>
        <w:pStyle w:val="af4"/>
        <w:ind w:left="540"/>
        <w:rPr>
          <w:rFonts w:ascii="ＭＳ ゴシック" w:eastAsia="ＭＳ ゴシック" w:hAnsi="ＭＳ ゴシック"/>
          <w:sz w:val="22"/>
        </w:rPr>
      </w:pPr>
    </w:p>
    <w:p w14:paraId="40B914F6" w14:textId="77777777" w:rsidR="002D5A11" w:rsidRPr="00E50504" w:rsidRDefault="002D5A11" w:rsidP="002D5A11">
      <w:pPr>
        <w:pStyle w:val="af4"/>
        <w:ind w:left="540"/>
        <w:rPr>
          <w:rFonts w:ascii="ＭＳ ゴシック" w:eastAsia="ＭＳ ゴシック" w:hAnsi="ＭＳ ゴシック"/>
          <w:sz w:val="22"/>
        </w:rPr>
      </w:pPr>
    </w:p>
    <w:p w14:paraId="17660553" w14:textId="77777777" w:rsidR="002D5A11" w:rsidRPr="00E50504" w:rsidRDefault="002D5A11" w:rsidP="002D5A11">
      <w:pPr>
        <w:pStyle w:val="af4"/>
        <w:ind w:left="540"/>
        <w:rPr>
          <w:rFonts w:ascii="ＭＳ ゴシック" w:eastAsia="ＭＳ ゴシック" w:hAnsi="ＭＳ ゴシック"/>
          <w:sz w:val="22"/>
        </w:rPr>
      </w:pPr>
    </w:p>
    <w:p w14:paraId="3FE70078" w14:textId="77777777" w:rsidR="002D5A11" w:rsidRPr="00B83CB3" w:rsidRDefault="002D5A11" w:rsidP="002D5A11">
      <w:pPr>
        <w:pStyle w:val="af4"/>
        <w:pBdr>
          <w:bottom w:val="single" w:sz="6" w:space="1" w:color="auto"/>
        </w:pBdr>
        <w:ind w:left="540"/>
        <w:rPr>
          <w:rFonts w:ascii="ＭＳ ゴシック" w:eastAsia="ＭＳ ゴシック" w:hAnsi="ＭＳ ゴシック"/>
        </w:rPr>
      </w:pPr>
    </w:p>
    <w:p w14:paraId="1C09C1BB" w14:textId="77777777" w:rsidR="002D5A11" w:rsidRPr="00B83CB3" w:rsidRDefault="00F17A2C" w:rsidP="002D5A11">
      <w:pPr>
        <w:pStyle w:val="a3"/>
        <w:tabs>
          <w:tab w:val="clear" w:pos="4252"/>
          <w:tab w:val="clear" w:pos="8504"/>
        </w:tabs>
        <w:adjustRightInd w:val="0"/>
        <w:ind w:leftChars="6" w:left="214" w:hangingChars="100" w:hanging="200"/>
        <w:jc w:val="left"/>
        <w:rPr>
          <w:rFonts w:hAnsi="ＭＳ ゴシック"/>
          <w:sz w:val="20"/>
        </w:rPr>
      </w:pPr>
      <w:r>
        <w:rPr>
          <w:rFonts w:hAnsi="ＭＳ ゴシック" w:hint="eastAsia"/>
          <w:sz w:val="20"/>
        </w:rPr>
        <w:t>※　単価表は、プロポーザルとは別に、単価表</w:t>
      </w:r>
      <w:r w:rsidR="002D5A11" w:rsidRPr="00B83CB3">
        <w:rPr>
          <w:rFonts w:hAnsi="ＭＳ ゴシック" w:hint="eastAsia"/>
          <w:sz w:val="20"/>
        </w:rPr>
        <w:t>正写とも同じ封筒に入れ厳封のうえ提出してください。</w:t>
      </w:r>
    </w:p>
    <w:p w14:paraId="3D59D702" w14:textId="77777777" w:rsidR="000F774E" w:rsidRDefault="000F774E" w:rsidP="002D5A11">
      <w:pPr>
        <w:jc w:val="right"/>
        <w:rPr>
          <w:rFonts w:hAnsi="ＭＳ ゴシック"/>
          <w:sz w:val="20"/>
        </w:rPr>
      </w:pPr>
    </w:p>
    <w:p w14:paraId="3A9A4AC8" w14:textId="77777777" w:rsidR="000F774E" w:rsidRDefault="000F774E" w:rsidP="002D5A11">
      <w:pPr>
        <w:jc w:val="right"/>
        <w:rPr>
          <w:rFonts w:hAnsi="ＭＳ ゴシック"/>
          <w:sz w:val="20"/>
        </w:rPr>
      </w:pPr>
    </w:p>
    <w:p w14:paraId="4C33B971" w14:textId="77777777" w:rsidR="000F774E" w:rsidRDefault="000F774E" w:rsidP="002D5A11">
      <w:pPr>
        <w:jc w:val="right"/>
        <w:rPr>
          <w:rFonts w:hAnsi="ＭＳ ゴシック"/>
          <w:sz w:val="20"/>
        </w:rPr>
      </w:pPr>
    </w:p>
    <w:p w14:paraId="775DF545" w14:textId="77777777" w:rsidR="000F774E" w:rsidRDefault="000F774E" w:rsidP="002D5A11">
      <w:pPr>
        <w:jc w:val="right"/>
        <w:rPr>
          <w:rFonts w:hAnsi="ＭＳ ゴシック"/>
          <w:sz w:val="20"/>
        </w:rPr>
      </w:pPr>
    </w:p>
    <w:p w14:paraId="6A97545F" w14:textId="77777777" w:rsidR="000F774E" w:rsidRDefault="000F774E" w:rsidP="002D5A11">
      <w:pPr>
        <w:jc w:val="right"/>
        <w:rPr>
          <w:rFonts w:hAnsi="ＭＳ ゴシック"/>
          <w:sz w:val="20"/>
        </w:rPr>
      </w:pPr>
    </w:p>
    <w:p w14:paraId="4A8CA78A" w14:textId="77777777" w:rsidR="000F774E" w:rsidRDefault="000F774E" w:rsidP="002D5A11">
      <w:pPr>
        <w:jc w:val="right"/>
        <w:rPr>
          <w:rFonts w:hAnsi="ＭＳ ゴシック"/>
          <w:sz w:val="20"/>
        </w:rPr>
      </w:pPr>
    </w:p>
    <w:p w14:paraId="1104299C" w14:textId="77777777" w:rsidR="000F774E" w:rsidRDefault="000F774E" w:rsidP="002D5A11">
      <w:pPr>
        <w:jc w:val="right"/>
        <w:rPr>
          <w:rFonts w:hAnsi="ＭＳ ゴシック"/>
          <w:sz w:val="20"/>
        </w:rPr>
      </w:pPr>
    </w:p>
    <w:p w14:paraId="5827B30B" w14:textId="77777777" w:rsidR="002D5A11" w:rsidRDefault="002D5A11" w:rsidP="00923E98">
      <w:pPr>
        <w:tabs>
          <w:tab w:val="num" w:pos="1418"/>
        </w:tabs>
        <w:adjustRightInd w:val="0"/>
        <w:snapToGrid w:val="0"/>
        <w:ind w:rightChars="179" w:right="430"/>
        <w:jc w:val="right"/>
        <w:rPr>
          <w:rFonts w:asciiTheme="majorEastAsia" w:eastAsiaTheme="majorEastAsia" w:hAnsiTheme="majorEastAsia" w:cs="Times New Roman"/>
        </w:rPr>
      </w:pPr>
    </w:p>
    <w:p w14:paraId="060C991F" w14:textId="77777777" w:rsidR="00053D6F" w:rsidRDefault="00053D6F" w:rsidP="00F17A2C">
      <w:pPr>
        <w:tabs>
          <w:tab w:val="num" w:pos="1418"/>
        </w:tabs>
        <w:adjustRightInd w:val="0"/>
        <w:snapToGrid w:val="0"/>
        <w:ind w:rightChars="179" w:right="430"/>
        <w:rPr>
          <w:rFonts w:asciiTheme="majorEastAsia" w:eastAsiaTheme="majorEastAsia" w:hAnsiTheme="majorEastAsia" w:cs="Times New Roman"/>
        </w:rPr>
      </w:pPr>
    </w:p>
    <w:p w14:paraId="2C5AF1DC" w14:textId="77777777" w:rsidR="00F17A2C" w:rsidRDefault="00F17A2C" w:rsidP="00F17A2C">
      <w:pPr>
        <w:tabs>
          <w:tab w:val="num" w:pos="1418"/>
        </w:tabs>
        <w:adjustRightInd w:val="0"/>
        <w:snapToGrid w:val="0"/>
        <w:ind w:rightChars="179" w:right="430"/>
        <w:rPr>
          <w:rFonts w:asciiTheme="majorEastAsia" w:eastAsiaTheme="majorEastAsia" w:hAnsiTheme="majorEastAsia" w:cs="Times New Roman"/>
        </w:rPr>
      </w:pPr>
    </w:p>
    <w:p w14:paraId="37FD5638" w14:textId="77777777" w:rsidR="00F17A2C" w:rsidRDefault="00F17A2C" w:rsidP="00F17A2C">
      <w:pPr>
        <w:tabs>
          <w:tab w:val="num" w:pos="1418"/>
        </w:tabs>
        <w:adjustRightInd w:val="0"/>
        <w:snapToGrid w:val="0"/>
        <w:ind w:rightChars="179" w:right="430"/>
        <w:rPr>
          <w:rFonts w:asciiTheme="majorEastAsia" w:eastAsiaTheme="majorEastAsia" w:hAnsiTheme="majorEastAsia" w:cs="Times New Roman"/>
        </w:rPr>
      </w:pPr>
    </w:p>
    <w:p w14:paraId="0CE17F42" w14:textId="77777777" w:rsidR="00F17A2C" w:rsidRDefault="00F17A2C" w:rsidP="00F17A2C">
      <w:pPr>
        <w:tabs>
          <w:tab w:val="num" w:pos="1418"/>
        </w:tabs>
        <w:adjustRightInd w:val="0"/>
        <w:snapToGrid w:val="0"/>
        <w:ind w:rightChars="179" w:right="430"/>
        <w:rPr>
          <w:rFonts w:asciiTheme="majorEastAsia" w:eastAsiaTheme="majorEastAsia" w:hAnsiTheme="majorEastAsia" w:cs="Times New Roman"/>
        </w:rPr>
      </w:pPr>
    </w:p>
    <w:p w14:paraId="225BA407" w14:textId="435B4B7B" w:rsidR="00E219FC" w:rsidRDefault="00E219FC" w:rsidP="00E219FC">
      <w:pPr>
        <w:jc w:val="right"/>
        <w:rPr>
          <w:rFonts w:asciiTheme="majorEastAsia" w:eastAsiaTheme="majorEastAsia" w:hAnsiTheme="majorEastAsia"/>
          <w:sz w:val="22"/>
        </w:rPr>
      </w:pPr>
      <w:r>
        <w:rPr>
          <w:rFonts w:asciiTheme="majorEastAsia" w:eastAsiaTheme="majorEastAsia" w:hAnsiTheme="majorEastAsia" w:hint="eastAsia"/>
          <w:sz w:val="22"/>
          <w:szCs w:val="20"/>
        </w:rPr>
        <w:t>(</w:t>
      </w:r>
      <w:r w:rsidRPr="003B3289">
        <w:rPr>
          <w:rFonts w:asciiTheme="majorEastAsia" w:eastAsiaTheme="majorEastAsia" w:hAnsiTheme="majorEastAsia" w:hint="eastAsia"/>
          <w:sz w:val="22"/>
          <w:szCs w:val="20"/>
        </w:rPr>
        <w:t>別添様式</w:t>
      </w:r>
      <w:r>
        <w:rPr>
          <w:rFonts w:asciiTheme="majorEastAsia" w:eastAsiaTheme="majorEastAsia" w:hAnsiTheme="majorEastAsia" w:hint="eastAsia"/>
          <w:sz w:val="22"/>
          <w:szCs w:val="20"/>
        </w:rPr>
        <w:t>7</w:t>
      </w:r>
      <w:r w:rsidRPr="003B3289">
        <w:rPr>
          <w:rFonts w:asciiTheme="majorEastAsia" w:eastAsiaTheme="majorEastAsia" w:hAnsiTheme="majorEastAsia" w:hint="eastAsia"/>
          <w:sz w:val="22"/>
          <w:szCs w:val="20"/>
        </w:rPr>
        <w:t>）</w:t>
      </w:r>
    </w:p>
    <w:p w14:paraId="41DBC372" w14:textId="77777777" w:rsidR="00C83E4B" w:rsidRDefault="00C83E4B" w:rsidP="00923E98">
      <w:pPr>
        <w:tabs>
          <w:tab w:val="num" w:pos="1418"/>
        </w:tabs>
        <w:adjustRightInd w:val="0"/>
        <w:snapToGrid w:val="0"/>
        <w:ind w:rightChars="179" w:right="430"/>
        <w:jc w:val="right"/>
        <w:rPr>
          <w:rFonts w:asciiTheme="majorEastAsia" w:eastAsiaTheme="majorEastAsia" w:hAnsiTheme="majorEastAsia" w:cs="Times New Roman"/>
        </w:rPr>
      </w:pPr>
    </w:p>
    <w:p w14:paraId="558F38D5" w14:textId="77777777" w:rsidR="00923E98" w:rsidRPr="00F673FB" w:rsidRDefault="00923E98" w:rsidP="00F673FB">
      <w:pPr>
        <w:jc w:val="center"/>
        <w:rPr>
          <w:rFonts w:asciiTheme="majorEastAsia" w:eastAsiaTheme="majorEastAsia" w:hAnsiTheme="majorEastAsia"/>
          <w:sz w:val="22"/>
          <w:szCs w:val="20"/>
        </w:rPr>
      </w:pPr>
      <w:r w:rsidRPr="00797E1B">
        <w:rPr>
          <w:rFonts w:asciiTheme="majorEastAsia" w:eastAsiaTheme="majorEastAsia" w:hAnsiTheme="majorEastAsia" w:hint="eastAsia"/>
          <w:sz w:val="28"/>
        </w:rPr>
        <w:t>単　価　表</w:t>
      </w:r>
    </w:p>
    <w:p w14:paraId="72841832" w14:textId="77777777" w:rsidR="00923E98" w:rsidRPr="006A0CB3" w:rsidRDefault="00F673FB" w:rsidP="00F673FB">
      <w:pPr>
        <w:ind w:leftChars="2200" w:left="5280"/>
        <w:jc w:val="left"/>
        <w:rPr>
          <w:rFonts w:asciiTheme="majorEastAsia" w:eastAsiaTheme="majorEastAsia" w:hAnsiTheme="majorEastAsia"/>
          <w:sz w:val="22"/>
          <w:szCs w:val="22"/>
          <w:u w:val="single"/>
        </w:rPr>
      </w:pPr>
      <w:r w:rsidRPr="00F2180F">
        <w:rPr>
          <w:rFonts w:asciiTheme="majorEastAsia" w:eastAsiaTheme="majorEastAsia" w:hAnsiTheme="majorEastAsia" w:hint="eastAsia"/>
          <w:spacing w:val="110"/>
          <w:kern w:val="0"/>
          <w:sz w:val="22"/>
          <w:szCs w:val="22"/>
          <w:u w:val="single"/>
          <w:fitText w:val="1100" w:id="1369115904"/>
        </w:rPr>
        <w:t>社名</w:t>
      </w:r>
      <w:r w:rsidRPr="00F2180F">
        <w:rPr>
          <w:rFonts w:asciiTheme="majorEastAsia" w:eastAsiaTheme="majorEastAsia" w:hAnsiTheme="majorEastAsia" w:hint="eastAsia"/>
          <w:kern w:val="0"/>
          <w:sz w:val="22"/>
          <w:szCs w:val="22"/>
          <w:u w:val="single"/>
          <w:fitText w:val="1100" w:id="1369115904"/>
        </w:rPr>
        <w:t>：</w:t>
      </w:r>
      <w:r w:rsidR="004C778B" w:rsidRPr="006A0CB3">
        <w:rPr>
          <w:rFonts w:asciiTheme="majorEastAsia" w:eastAsiaTheme="majorEastAsia" w:hAnsiTheme="majorEastAsia" w:hint="eastAsia"/>
          <w:sz w:val="22"/>
          <w:szCs w:val="22"/>
          <w:u w:val="single"/>
        </w:rPr>
        <w:t xml:space="preserve">　　　　　　　　　　　　</w:t>
      </w:r>
    </w:p>
    <w:p w14:paraId="50A127AE" w14:textId="77777777" w:rsidR="000130AC" w:rsidRPr="006A0CB3" w:rsidRDefault="000130AC" w:rsidP="00831A08">
      <w:pPr>
        <w:ind w:leftChars="2200" w:left="5280"/>
        <w:rPr>
          <w:rFonts w:asciiTheme="majorEastAsia" w:eastAsiaTheme="majorEastAsia" w:hAnsiTheme="majorEastAsia"/>
          <w:sz w:val="22"/>
          <w:szCs w:val="22"/>
          <w:u w:val="single"/>
          <w:lang w:eastAsia="zh-CN"/>
        </w:rPr>
      </w:pPr>
      <w:r w:rsidRPr="00831A08">
        <w:rPr>
          <w:rFonts w:asciiTheme="majorEastAsia" w:eastAsiaTheme="majorEastAsia" w:hAnsiTheme="majorEastAsia" w:hint="eastAsia"/>
          <w:spacing w:val="36"/>
          <w:kern w:val="0"/>
          <w:sz w:val="22"/>
          <w:szCs w:val="22"/>
          <w:u w:val="single"/>
          <w:fitText w:val="1100" w:id="1369115138"/>
          <w:lang w:eastAsia="zh-CN"/>
        </w:rPr>
        <w:t>担当者</w:t>
      </w:r>
      <w:r w:rsidRPr="00831A08">
        <w:rPr>
          <w:rFonts w:asciiTheme="majorEastAsia" w:eastAsiaTheme="majorEastAsia" w:hAnsiTheme="majorEastAsia" w:hint="eastAsia"/>
          <w:spacing w:val="2"/>
          <w:kern w:val="0"/>
          <w:sz w:val="22"/>
          <w:szCs w:val="22"/>
          <w:u w:val="single"/>
          <w:fitText w:val="1100" w:id="1369115138"/>
          <w:lang w:eastAsia="zh-CN"/>
        </w:rPr>
        <w:t>：</w:t>
      </w:r>
      <w:r w:rsidR="004C778B" w:rsidRPr="006A0CB3">
        <w:rPr>
          <w:rFonts w:asciiTheme="majorEastAsia" w:eastAsiaTheme="majorEastAsia" w:hAnsiTheme="majorEastAsia" w:hint="eastAsia"/>
          <w:sz w:val="22"/>
          <w:szCs w:val="22"/>
          <w:u w:val="single"/>
          <w:lang w:eastAsia="zh-CN"/>
        </w:rPr>
        <w:t xml:space="preserve">　　　 </w:t>
      </w:r>
      <w:r w:rsidR="00831A08">
        <w:rPr>
          <w:rFonts w:asciiTheme="majorEastAsia" w:eastAsiaTheme="majorEastAsia" w:hAnsiTheme="majorEastAsia" w:hint="eastAsia"/>
          <w:sz w:val="22"/>
          <w:szCs w:val="22"/>
          <w:u w:val="single"/>
          <w:lang w:eastAsia="zh-CN"/>
        </w:rPr>
        <w:t xml:space="preserve">　</w:t>
      </w:r>
      <w:r w:rsidR="004C778B" w:rsidRPr="006A0CB3">
        <w:rPr>
          <w:rFonts w:asciiTheme="majorEastAsia" w:eastAsiaTheme="majorEastAsia" w:hAnsiTheme="majorEastAsia" w:hint="eastAsia"/>
          <w:sz w:val="22"/>
          <w:szCs w:val="22"/>
          <w:u w:val="single"/>
          <w:lang w:eastAsia="zh-CN"/>
        </w:rPr>
        <w:t xml:space="preserve">               </w:t>
      </w:r>
    </w:p>
    <w:p w14:paraId="517C1F3E" w14:textId="77777777" w:rsidR="000130AC" w:rsidRPr="006A0CB3" w:rsidRDefault="000130AC" w:rsidP="00831A08">
      <w:pPr>
        <w:ind w:leftChars="2200" w:left="5280"/>
        <w:jc w:val="left"/>
        <w:rPr>
          <w:rFonts w:asciiTheme="majorEastAsia" w:eastAsiaTheme="majorEastAsia" w:hAnsiTheme="majorEastAsia"/>
          <w:sz w:val="22"/>
          <w:szCs w:val="22"/>
          <w:u w:val="single"/>
          <w:lang w:eastAsia="zh-CN"/>
        </w:rPr>
      </w:pPr>
      <w:r w:rsidRPr="00831A08">
        <w:rPr>
          <w:rFonts w:asciiTheme="majorEastAsia" w:eastAsiaTheme="majorEastAsia" w:hAnsiTheme="majorEastAsia" w:hint="eastAsia"/>
          <w:kern w:val="0"/>
          <w:sz w:val="22"/>
          <w:szCs w:val="22"/>
          <w:u w:val="single"/>
          <w:fitText w:val="1100" w:id="1369115137"/>
          <w:lang w:eastAsia="zh-CN"/>
        </w:rPr>
        <w:t>電話番号：</w:t>
      </w:r>
      <w:r w:rsidR="004C778B" w:rsidRPr="006A0CB3">
        <w:rPr>
          <w:rFonts w:asciiTheme="majorEastAsia" w:eastAsiaTheme="majorEastAsia" w:hAnsiTheme="majorEastAsia" w:hint="eastAsia"/>
          <w:sz w:val="22"/>
          <w:szCs w:val="22"/>
          <w:u w:val="single"/>
          <w:lang w:eastAsia="zh-CN"/>
        </w:rPr>
        <w:t xml:space="preserve">　　　　　　　　　　　　</w:t>
      </w:r>
    </w:p>
    <w:p w14:paraId="610AC624" w14:textId="3BA9554D" w:rsidR="000130AC" w:rsidRPr="00F2180F" w:rsidRDefault="000130AC" w:rsidP="00F2180F">
      <w:pPr>
        <w:ind w:leftChars="2200" w:left="5280"/>
        <w:rPr>
          <w:rFonts w:asciiTheme="majorEastAsia" w:eastAsiaTheme="majorEastAsia" w:hAnsiTheme="majorEastAsia"/>
          <w:u w:val="single"/>
          <w:lang w:val="pt-PT"/>
        </w:rPr>
      </w:pPr>
      <w:r w:rsidRPr="00831A08">
        <w:rPr>
          <w:rFonts w:asciiTheme="majorEastAsia" w:eastAsiaTheme="majorEastAsia" w:hAnsiTheme="majorEastAsia" w:hint="eastAsia"/>
          <w:spacing w:val="36"/>
          <w:kern w:val="0"/>
          <w:sz w:val="22"/>
          <w:szCs w:val="22"/>
          <w:u w:val="single"/>
          <w:fitText w:val="1100" w:id="1369115136"/>
          <w:lang w:val="pt-PT"/>
        </w:rPr>
        <w:t>e-mail</w:t>
      </w:r>
      <w:r w:rsidRPr="00831A08">
        <w:rPr>
          <w:rFonts w:asciiTheme="majorEastAsia" w:eastAsiaTheme="majorEastAsia" w:hAnsiTheme="majorEastAsia" w:hint="eastAsia"/>
          <w:spacing w:val="2"/>
          <w:kern w:val="0"/>
          <w:sz w:val="22"/>
          <w:szCs w:val="22"/>
          <w:u w:val="single"/>
          <w:fitText w:val="1100" w:id="1369115136"/>
          <w:lang w:val="pt-PT"/>
        </w:rPr>
        <w:t>：</w:t>
      </w:r>
      <w:r w:rsidR="004C778B" w:rsidRPr="006A0CB3">
        <w:rPr>
          <w:rFonts w:asciiTheme="majorEastAsia" w:eastAsiaTheme="majorEastAsia" w:hAnsiTheme="majorEastAsia" w:hint="eastAsia"/>
          <w:sz w:val="22"/>
          <w:szCs w:val="22"/>
          <w:u w:val="single"/>
        </w:rPr>
        <w:t xml:space="preserve">　　　　　　　　　　　</w:t>
      </w:r>
      <w:r w:rsidR="004C778B" w:rsidRPr="0000067E">
        <w:rPr>
          <w:rFonts w:asciiTheme="majorEastAsia" w:eastAsiaTheme="majorEastAsia" w:hAnsiTheme="majorEastAsia" w:hint="eastAsia"/>
          <w:u w:val="single"/>
        </w:rPr>
        <w:t xml:space="preserve">　</w:t>
      </w:r>
    </w:p>
    <w:p w14:paraId="756042DE" w14:textId="77777777" w:rsidR="000130AC" w:rsidRPr="00F2180F" w:rsidRDefault="000130AC" w:rsidP="009F1D19">
      <w:pPr>
        <w:rPr>
          <w:rFonts w:asciiTheme="majorEastAsia" w:eastAsiaTheme="majorEastAsia" w:hAnsiTheme="majorEastAsia"/>
          <w:lang w:val="pt-PT"/>
        </w:rPr>
      </w:pPr>
    </w:p>
    <w:p w14:paraId="72127829" w14:textId="77777777" w:rsidR="00A01636" w:rsidRPr="00F2180F" w:rsidRDefault="00A01636" w:rsidP="003E1108">
      <w:pPr>
        <w:ind w:right="960"/>
        <w:rPr>
          <w:rFonts w:hAnsi="ＭＳ ゴシック"/>
          <w:lang w:val="pt-PT"/>
        </w:rPr>
      </w:pPr>
    </w:p>
    <w:p w14:paraId="4998C27E" w14:textId="77777777" w:rsidR="003E1108" w:rsidRPr="00162484" w:rsidRDefault="003E1108" w:rsidP="003E1108">
      <w:pPr>
        <w:ind w:right="960"/>
        <w:rPr>
          <w:rFonts w:hAnsi="ＭＳ ゴシック"/>
          <w:lang w:val="pt-PT"/>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843"/>
        <w:gridCol w:w="1842"/>
        <w:gridCol w:w="2835"/>
      </w:tblGrid>
      <w:tr w:rsidR="002E290F" w:rsidRPr="00C43EC2" w14:paraId="07144AE2" w14:textId="77777777" w:rsidTr="002E290F">
        <w:trPr>
          <w:trHeight w:hRule="exact" w:val="720"/>
        </w:trPr>
        <w:tc>
          <w:tcPr>
            <w:tcW w:w="2439" w:type="dxa"/>
            <w:vMerge w:val="restart"/>
            <w:shd w:val="clear" w:color="auto" w:fill="auto"/>
          </w:tcPr>
          <w:p w14:paraId="6E8CA4D5" w14:textId="77777777" w:rsidR="002E290F" w:rsidRPr="00162484" w:rsidRDefault="002E290F" w:rsidP="00A22876">
            <w:pPr>
              <w:jc w:val="center"/>
              <w:rPr>
                <w:rFonts w:ascii="ＭＳ 明朝" w:hAnsi="ＭＳ 明朝"/>
                <w:sz w:val="22"/>
                <w:szCs w:val="22"/>
                <w:lang w:val="pt-PT"/>
              </w:rPr>
            </w:pPr>
          </w:p>
          <w:p w14:paraId="249C631C" w14:textId="77777777" w:rsidR="002E290F" w:rsidRPr="00C43EC2" w:rsidRDefault="002E290F" w:rsidP="00A22876">
            <w:pPr>
              <w:jc w:val="center"/>
              <w:rPr>
                <w:rFonts w:ascii="ＭＳ 明朝" w:hAnsi="ＭＳ 明朝"/>
                <w:sz w:val="22"/>
                <w:szCs w:val="22"/>
              </w:rPr>
            </w:pPr>
            <w:r w:rsidRPr="00C43EC2">
              <w:rPr>
                <w:rFonts w:ascii="ＭＳ 明朝" w:hAnsi="ＭＳ 明朝" w:hint="eastAsia"/>
                <w:sz w:val="22"/>
                <w:szCs w:val="22"/>
              </w:rPr>
              <w:t>役務内容</w:t>
            </w:r>
          </w:p>
        </w:tc>
        <w:tc>
          <w:tcPr>
            <w:tcW w:w="3685" w:type="dxa"/>
            <w:gridSpan w:val="2"/>
            <w:shd w:val="clear" w:color="auto" w:fill="auto"/>
          </w:tcPr>
          <w:p w14:paraId="1E92FA06" w14:textId="77777777" w:rsidR="002E290F" w:rsidRPr="00C43EC2" w:rsidRDefault="002E290F" w:rsidP="00A22876">
            <w:pPr>
              <w:jc w:val="center"/>
              <w:rPr>
                <w:rFonts w:ascii="ＭＳ 明朝" w:hAnsi="ＭＳ 明朝"/>
                <w:sz w:val="22"/>
                <w:szCs w:val="22"/>
              </w:rPr>
            </w:pPr>
          </w:p>
          <w:p w14:paraId="078E6B49" w14:textId="77777777" w:rsidR="002E290F" w:rsidRPr="00C43EC2" w:rsidRDefault="002E290F" w:rsidP="00A22876">
            <w:pPr>
              <w:jc w:val="center"/>
              <w:rPr>
                <w:rFonts w:ascii="ＭＳ 明朝" w:hAnsi="ＭＳ 明朝"/>
                <w:sz w:val="22"/>
                <w:szCs w:val="22"/>
              </w:rPr>
            </w:pPr>
            <w:r w:rsidRPr="00C43EC2">
              <w:rPr>
                <w:rFonts w:ascii="ＭＳ 明朝" w:hAnsi="ＭＳ 明朝" w:hint="eastAsia"/>
                <w:sz w:val="22"/>
                <w:szCs w:val="22"/>
              </w:rPr>
              <w:t>標準料金</w:t>
            </w:r>
          </w:p>
        </w:tc>
        <w:tc>
          <w:tcPr>
            <w:tcW w:w="2835" w:type="dxa"/>
            <w:vMerge w:val="restart"/>
            <w:shd w:val="clear" w:color="auto" w:fill="auto"/>
          </w:tcPr>
          <w:p w14:paraId="7DB67E59" w14:textId="77777777" w:rsidR="002E290F" w:rsidRPr="00C43EC2" w:rsidRDefault="002E290F" w:rsidP="00A22876">
            <w:pPr>
              <w:jc w:val="center"/>
              <w:rPr>
                <w:rFonts w:ascii="ＭＳ 明朝" w:hAnsi="ＭＳ 明朝"/>
                <w:sz w:val="22"/>
                <w:szCs w:val="22"/>
              </w:rPr>
            </w:pPr>
          </w:p>
          <w:p w14:paraId="5D1A0A53" w14:textId="77777777" w:rsidR="002E290F" w:rsidRPr="00C43EC2" w:rsidRDefault="002E290F" w:rsidP="00A22876">
            <w:pPr>
              <w:jc w:val="center"/>
              <w:rPr>
                <w:rFonts w:ascii="ＭＳ 明朝" w:hAnsi="ＭＳ 明朝"/>
                <w:sz w:val="22"/>
                <w:szCs w:val="22"/>
              </w:rPr>
            </w:pPr>
            <w:r w:rsidRPr="00C43EC2">
              <w:rPr>
                <w:rFonts w:ascii="ＭＳ 明朝" w:hAnsi="ＭＳ 明朝" w:hint="eastAsia"/>
                <w:sz w:val="22"/>
                <w:szCs w:val="22"/>
              </w:rPr>
              <w:t>オーバータイム料金</w:t>
            </w:r>
          </w:p>
          <w:p w14:paraId="4B0B04DE" w14:textId="77777777" w:rsidR="002E290F" w:rsidRPr="00C43EC2" w:rsidRDefault="002E290F" w:rsidP="00A22876">
            <w:pPr>
              <w:jc w:val="center"/>
              <w:rPr>
                <w:rFonts w:ascii="ＭＳ 明朝" w:hAnsi="ＭＳ 明朝"/>
                <w:sz w:val="22"/>
                <w:szCs w:val="22"/>
              </w:rPr>
            </w:pPr>
          </w:p>
        </w:tc>
      </w:tr>
      <w:tr w:rsidR="002E290F" w:rsidRPr="00C43EC2" w14:paraId="45278A39" w14:textId="77777777" w:rsidTr="002E290F">
        <w:trPr>
          <w:trHeight w:hRule="exact" w:val="720"/>
        </w:trPr>
        <w:tc>
          <w:tcPr>
            <w:tcW w:w="2439" w:type="dxa"/>
            <w:vMerge/>
            <w:shd w:val="clear" w:color="auto" w:fill="auto"/>
          </w:tcPr>
          <w:p w14:paraId="30898509" w14:textId="77777777" w:rsidR="002E290F" w:rsidRPr="00C43EC2" w:rsidRDefault="002E290F" w:rsidP="00A22876">
            <w:pPr>
              <w:jc w:val="center"/>
              <w:rPr>
                <w:rFonts w:ascii="ＭＳ 明朝" w:hAnsi="ＭＳ 明朝"/>
                <w:sz w:val="22"/>
                <w:szCs w:val="22"/>
              </w:rPr>
            </w:pPr>
          </w:p>
        </w:tc>
        <w:tc>
          <w:tcPr>
            <w:tcW w:w="1843" w:type="dxa"/>
            <w:shd w:val="clear" w:color="auto" w:fill="auto"/>
          </w:tcPr>
          <w:p w14:paraId="26C1884E" w14:textId="77777777" w:rsidR="002E290F" w:rsidRPr="00C43EC2" w:rsidRDefault="002E290F" w:rsidP="00A22876">
            <w:pPr>
              <w:jc w:val="center"/>
              <w:rPr>
                <w:rFonts w:ascii="ＭＳ 明朝" w:hAnsi="ＭＳ 明朝"/>
                <w:sz w:val="22"/>
                <w:szCs w:val="22"/>
              </w:rPr>
            </w:pPr>
            <w:r w:rsidRPr="00C43EC2">
              <w:rPr>
                <w:rFonts w:ascii="ＭＳ 明朝" w:hAnsi="ＭＳ 明朝" w:hint="eastAsia"/>
                <w:sz w:val="22"/>
                <w:szCs w:val="22"/>
              </w:rPr>
              <w:t>半日</w:t>
            </w:r>
          </w:p>
        </w:tc>
        <w:tc>
          <w:tcPr>
            <w:tcW w:w="1842" w:type="dxa"/>
            <w:shd w:val="clear" w:color="auto" w:fill="auto"/>
          </w:tcPr>
          <w:p w14:paraId="6996F099" w14:textId="77777777" w:rsidR="002E290F" w:rsidRPr="00C43EC2" w:rsidRDefault="002E290F" w:rsidP="00A22876">
            <w:pPr>
              <w:jc w:val="center"/>
              <w:rPr>
                <w:rFonts w:ascii="ＭＳ 明朝" w:hAnsi="ＭＳ 明朝"/>
                <w:sz w:val="22"/>
                <w:szCs w:val="22"/>
              </w:rPr>
            </w:pPr>
            <w:r w:rsidRPr="00C43EC2">
              <w:rPr>
                <w:rFonts w:ascii="ＭＳ 明朝" w:hAnsi="ＭＳ 明朝" w:hint="eastAsia"/>
                <w:sz w:val="22"/>
                <w:szCs w:val="22"/>
              </w:rPr>
              <w:t>一日</w:t>
            </w:r>
          </w:p>
        </w:tc>
        <w:tc>
          <w:tcPr>
            <w:tcW w:w="2835" w:type="dxa"/>
            <w:vMerge/>
            <w:shd w:val="clear" w:color="auto" w:fill="auto"/>
          </w:tcPr>
          <w:p w14:paraId="5E991CBC" w14:textId="77777777" w:rsidR="002E290F" w:rsidRPr="00C43EC2" w:rsidRDefault="002E290F" w:rsidP="00A22876">
            <w:pPr>
              <w:jc w:val="center"/>
              <w:rPr>
                <w:rFonts w:ascii="ＭＳ 明朝" w:hAnsi="ＭＳ 明朝"/>
                <w:sz w:val="22"/>
                <w:szCs w:val="22"/>
              </w:rPr>
            </w:pPr>
          </w:p>
        </w:tc>
      </w:tr>
      <w:tr w:rsidR="002E290F" w:rsidRPr="00C43EC2" w14:paraId="61C249D0" w14:textId="77777777" w:rsidTr="00C6732E">
        <w:trPr>
          <w:trHeight w:hRule="exact" w:val="720"/>
        </w:trPr>
        <w:tc>
          <w:tcPr>
            <w:tcW w:w="2439" w:type="dxa"/>
            <w:shd w:val="clear" w:color="auto" w:fill="auto"/>
            <w:vAlign w:val="bottom"/>
          </w:tcPr>
          <w:p w14:paraId="6E8AFC36" w14:textId="456F25F1" w:rsidR="002E290F" w:rsidRPr="00C43EC2" w:rsidRDefault="002E290F" w:rsidP="002E290F">
            <w:pPr>
              <w:ind w:firstLineChars="300" w:firstLine="660"/>
              <w:rPr>
                <w:rFonts w:ascii="ＭＳ 明朝" w:hAnsi="ＭＳ 明朝"/>
                <w:sz w:val="22"/>
                <w:szCs w:val="22"/>
              </w:rPr>
            </w:pPr>
            <w:r w:rsidRPr="00C43EC2">
              <w:rPr>
                <w:rFonts w:hint="eastAsia"/>
                <w:sz w:val="22"/>
                <w:szCs w:val="22"/>
              </w:rPr>
              <w:t>随行通訳</w:t>
            </w:r>
          </w:p>
          <w:p w14:paraId="3B44BEB6" w14:textId="77777777" w:rsidR="002E290F" w:rsidRPr="00C43EC2" w:rsidRDefault="002E290F" w:rsidP="00A22876">
            <w:pPr>
              <w:jc w:val="center"/>
              <w:rPr>
                <w:rFonts w:ascii="ＭＳ 明朝" w:hAnsi="ＭＳ 明朝"/>
                <w:sz w:val="22"/>
                <w:szCs w:val="22"/>
              </w:rPr>
            </w:pPr>
          </w:p>
          <w:p w14:paraId="575530F8" w14:textId="77777777" w:rsidR="002E290F" w:rsidRPr="00C43EC2" w:rsidRDefault="002E290F" w:rsidP="00A22876">
            <w:pPr>
              <w:jc w:val="center"/>
              <w:rPr>
                <w:rFonts w:ascii="ＭＳ 明朝" w:hAnsi="ＭＳ 明朝"/>
                <w:sz w:val="22"/>
                <w:szCs w:val="22"/>
              </w:rPr>
            </w:pPr>
          </w:p>
          <w:p w14:paraId="7A4486A9" w14:textId="77777777" w:rsidR="002E290F" w:rsidRPr="00C43EC2" w:rsidRDefault="002E290F" w:rsidP="00A22876">
            <w:pPr>
              <w:jc w:val="center"/>
              <w:rPr>
                <w:rFonts w:ascii="ＭＳ 明朝" w:hAnsi="ＭＳ 明朝"/>
                <w:sz w:val="22"/>
                <w:szCs w:val="22"/>
              </w:rPr>
            </w:pPr>
            <w:r w:rsidRPr="00C43EC2">
              <w:rPr>
                <w:rFonts w:ascii="ＭＳ 明朝" w:hAnsi="ＭＳ 明朝" w:hint="eastAsia"/>
                <w:sz w:val="22"/>
                <w:szCs w:val="22"/>
              </w:rPr>
              <w:t>A</w:t>
            </w:r>
            <w:r w:rsidRPr="00C43EC2">
              <w:rPr>
                <w:rFonts w:ascii="ＭＳ 明朝" w:hAnsi="ＭＳ 明朝" w:hint="eastAsia"/>
                <w:sz w:val="22"/>
                <w:szCs w:val="22"/>
              </w:rPr>
              <w:t>ランク</w:t>
            </w:r>
          </w:p>
          <w:p w14:paraId="31EF092A" w14:textId="77777777" w:rsidR="002E290F" w:rsidRPr="00C43EC2" w:rsidRDefault="002E290F" w:rsidP="00A22876">
            <w:pPr>
              <w:jc w:val="center"/>
              <w:rPr>
                <w:rFonts w:ascii="ＭＳ 明朝" w:hAnsi="ＭＳ 明朝"/>
                <w:sz w:val="22"/>
                <w:szCs w:val="22"/>
              </w:rPr>
            </w:pPr>
          </w:p>
        </w:tc>
        <w:tc>
          <w:tcPr>
            <w:tcW w:w="1843" w:type="dxa"/>
            <w:shd w:val="clear" w:color="auto" w:fill="auto"/>
          </w:tcPr>
          <w:p w14:paraId="3A3F6F31" w14:textId="77777777" w:rsidR="002E290F" w:rsidRPr="00C43EC2" w:rsidRDefault="002E290F" w:rsidP="00A22876">
            <w:pPr>
              <w:jc w:val="center"/>
              <w:rPr>
                <w:rFonts w:ascii="ＭＳ 明朝" w:hAnsi="ＭＳ 明朝"/>
                <w:sz w:val="22"/>
                <w:szCs w:val="22"/>
              </w:rPr>
            </w:pPr>
          </w:p>
        </w:tc>
        <w:tc>
          <w:tcPr>
            <w:tcW w:w="1842" w:type="dxa"/>
            <w:shd w:val="clear" w:color="auto" w:fill="auto"/>
          </w:tcPr>
          <w:p w14:paraId="2E9989F6" w14:textId="77777777" w:rsidR="002E290F" w:rsidRPr="00C43EC2" w:rsidRDefault="002E290F" w:rsidP="00A22876">
            <w:pPr>
              <w:jc w:val="center"/>
              <w:rPr>
                <w:rFonts w:ascii="ＭＳ 明朝" w:hAnsi="ＭＳ 明朝"/>
                <w:sz w:val="22"/>
                <w:szCs w:val="22"/>
              </w:rPr>
            </w:pPr>
          </w:p>
        </w:tc>
        <w:tc>
          <w:tcPr>
            <w:tcW w:w="2835" w:type="dxa"/>
            <w:shd w:val="clear" w:color="auto" w:fill="auto"/>
          </w:tcPr>
          <w:p w14:paraId="534E7011" w14:textId="77777777" w:rsidR="002E290F" w:rsidRPr="00C43EC2" w:rsidRDefault="002E290F" w:rsidP="00A22876">
            <w:pPr>
              <w:jc w:val="center"/>
              <w:rPr>
                <w:rFonts w:ascii="ＭＳ 明朝" w:hAnsi="ＭＳ 明朝"/>
                <w:sz w:val="22"/>
                <w:szCs w:val="22"/>
              </w:rPr>
            </w:pPr>
            <w:r>
              <w:rPr>
                <w:rFonts w:ascii="ＭＳ 明朝" w:hAnsi="ＭＳ 明朝"/>
                <w:sz w:val="22"/>
                <w:szCs w:val="22"/>
              </w:rPr>
              <w:t>/</w:t>
            </w:r>
            <w:r>
              <w:rPr>
                <w:rFonts w:ascii="ＭＳ 明朝" w:hAnsi="ＭＳ 明朝" w:hint="eastAsia"/>
                <w:sz w:val="22"/>
                <w:szCs w:val="22"/>
              </w:rPr>
              <w:t>時間</w:t>
            </w:r>
          </w:p>
        </w:tc>
      </w:tr>
      <w:tr w:rsidR="002E290F" w:rsidRPr="00C43EC2" w14:paraId="6D646790" w14:textId="77777777" w:rsidTr="00C6732E">
        <w:trPr>
          <w:trHeight w:hRule="exact" w:val="720"/>
        </w:trPr>
        <w:tc>
          <w:tcPr>
            <w:tcW w:w="2439" w:type="dxa"/>
            <w:shd w:val="clear" w:color="auto" w:fill="auto"/>
            <w:vAlign w:val="bottom"/>
          </w:tcPr>
          <w:p w14:paraId="36FC9FB1" w14:textId="77777777" w:rsidR="002E290F" w:rsidRPr="00C43EC2" w:rsidRDefault="002E290F" w:rsidP="002E290F">
            <w:pPr>
              <w:jc w:val="center"/>
              <w:rPr>
                <w:rFonts w:ascii="ＭＳ 明朝" w:hAnsi="ＭＳ 明朝"/>
                <w:sz w:val="22"/>
                <w:szCs w:val="22"/>
              </w:rPr>
            </w:pPr>
            <w:r w:rsidRPr="00C43EC2">
              <w:rPr>
                <w:rFonts w:ascii="ＭＳ 明朝" w:hAnsi="ＭＳ 明朝" w:hint="eastAsia"/>
                <w:sz w:val="22"/>
                <w:szCs w:val="22"/>
              </w:rPr>
              <w:t>逐次通訳</w:t>
            </w:r>
          </w:p>
          <w:p w14:paraId="68175450" w14:textId="2FD77C57" w:rsidR="002E290F" w:rsidRPr="00C43EC2" w:rsidRDefault="002E290F" w:rsidP="00A22876">
            <w:pPr>
              <w:jc w:val="center"/>
              <w:rPr>
                <w:rFonts w:ascii="ＭＳ 明朝" w:hAnsi="ＭＳ 明朝"/>
                <w:sz w:val="22"/>
                <w:szCs w:val="22"/>
              </w:rPr>
            </w:pPr>
          </w:p>
        </w:tc>
        <w:tc>
          <w:tcPr>
            <w:tcW w:w="1843" w:type="dxa"/>
            <w:shd w:val="clear" w:color="auto" w:fill="auto"/>
          </w:tcPr>
          <w:p w14:paraId="620A7832" w14:textId="77777777" w:rsidR="002E290F" w:rsidRPr="00C43EC2" w:rsidRDefault="002E290F" w:rsidP="00A22876">
            <w:pPr>
              <w:jc w:val="center"/>
              <w:rPr>
                <w:rFonts w:ascii="ＭＳ 明朝" w:eastAsia="SimSun" w:hAnsi="ＭＳ 明朝"/>
                <w:sz w:val="22"/>
                <w:szCs w:val="22"/>
                <w:lang w:eastAsia="zh-CN"/>
              </w:rPr>
            </w:pPr>
          </w:p>
        </w:tc>
        <w:tc>
          <w:tcPr>
            <w:tcW w:w="1842" w:type="dxa"/>
            <w:shd w:val="clear" w:color="auto" w:fill="auto"/>
          </w:tcPr>
          <w:p w14:paraId="46B20F06" w14:textId="77777777" w:rsidR="002E290F" w:rsidRPr="00C43EC2" w:rsidRDefault="002E290F" w:rsidP="00A22876">
            <w:pPr>
              <w:jc w:val="center"/>
              <w:rPr>
                <w:rFonts w:ascii="ＭＳ 明朝" w:eastAsia="SimSun" w:hAnsi="ＭＳ 明朝"/>
                <w:sz w:val="22"/>
                <w:szCs w:val="22"/>
                <w:lang w:eastAsia="zh-CN"/>
              </w:rPr>
            </w:pPr>
          </w:p>
        </w:tc>
        <w:tc>
          <w:tcPr>
            <w:tcW w:w="2835" w:type="dxa"/>
            <w:shd w:val="clear" w:color="auto" w:fill="auto"/>
          </w:tcPr>
          <w:p w14:paraId="37F7327F" w14:textId="77777777" w:rsidR="002E290F" w:rsidRPr="00C43EC2" w:rsidRDefault="002E290F" w:rsidP="00A22876">
            <w:pPr>
              <w:jc w:val="center"/>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rPr>
              <w:t>時間</w:t>
            </w:r>
          </w:p>
        </w:tc>
      </w:tr>
      <w:tr w:rsidR="002E290F" w:rsidRPr="00C43EC2" w14:paraId="6A748FEC" w14:textId="77777777" w:rsidTr="00C6732E">
        <w:trPr>
          <w:cantSplit/>
          <w:trHeight w:hRule="exact" w:val="720"/>
        </w:trPr>
        <w:tc>
          <w:tcPr>
            <w:tcW w:w="2439" w:type="dxa"/>
            <w:shd w:val="clear" w:color="auto" w:fill="auto"/>
            <w:vAlign w:val="bottom"/>
          </w:tcPr>
          <w:p w14:paraId="2F1101FA" w14:textId="77777777" w:rsidR="002E290F" w:rsidRPr="00C43EC2" w:rsidRDefault="002E290F" w:rsidP="002E290F">
            <w:pPr>
              <w:jc w:val="center"/>
              <w:rPr>
                <w:rFonts w:ascii="ＭＳ 明朝" w:hAnsi="ＭＳ 明朝"/>
                <w:sz w:val="22"/>
                <w:szCs w:val="22"/>
              </w:rPr>
            </w:pPr>
            <w:r w:rsidRPr="00C43EC2">
              <w:rPr>
                <w:rFonts w:ascii="ＭＳ 明朝" w:hAnsi="ＭＳ 明朝" w:hint="eastAsia"/>
                <w:sz w:val="22"/>
                <w:szCs w:val="22"/>
              </w:rPr>
              <w:t>同時通訳</w:t>
            </w:r>
          </w:p>
          <w:p w14:paraId="228F5FAB" w14:textId="7344B8FE" w:rsidR="002E290F" w:rsidRPr="00C43EC2" w:rsidRDefault="002E290F" w:rsidP="00A22876">
            <w:pPr>
              <w:jc w:val="center"/>
              <w:rPr>
                <w:rFonts w:ascii="ＭＳ 明朝" w:hAnsi="ＭＳ 明朝"/>
                <w:sz w:val="22"/>
                <w:szCs w:val="22"/>
              </w:rPr>
            </w:pPr>
          </w:p>
        </w:tc>
        <w:tc>
          <w:tcPr>
            <w:tcW w:w="1843" w:type="dxa"/>
            <w:shd w:val="clear" w:color="auto" w:fill="auto"/>
          </w:tcPr>
          <w:p w14:paraId="7155EBCD" w14:textId="77777777" w:rsidR="002E290F" w:rsidRPr="00C43EC2" w:rsidRDefault="002E290F" w:rsidP="00A22876">
            <w:pPr>
              <w:jc w:val="center"/>
              <w:rPr>
                <w:rFonts w:ascii="ＭＳ 明朝" w:hAnsi="ＭＳ 明朝"/>
                <w:sz w:val="22"/>
                <w:szCs w:val="22"/>
              </w:rPr>
            </w:pPr>
          </w:p>
        </w:tc>
        <w:tc>
          <w:tcPr>
            <w:tcW w:w="1842" w:type="dxa"/>
            <w:shd w:val="clear" w:color="auto" w:fill="auto"/>
          </w:tcPr>
          <w:p w14:paraId="0843F8A9" w14:textId="77777777" w:rsidR="002E290F" w:rsidRPr="00C43EC2" w:rsidRDefault="002E290F" w:rsidP="00A22876">
            <w:pPr>
              <w:jc w:val="center"/>
              <w:rPr>
                <w:rFonts w:ascii="ＭＳ 明朝" w:hAnsi="ＭＳ 明朝"/>
                <w:sz w:val="22"/>
                <w:szCs w:val="22"/>
              </w:rPr>
            </w:pPr>
          </w:p>
        </w:tc>
        <w:tc>
          <w:tcPr>
            <w:tcW w:w="2835" w:type="dxa"/>
            <w:shd w:val="clear" w:color="auto" w:fill="auto"/>
          </w:tcPr>
          <w:p w14:paraId="32A70F23" w14:textId="77777777" w:rsidR="002E290F" w:rsidRPr="00C43EC2" w:rsidRDefault="002E290F" w:rsidP="00A22876">
            <w:pPr>
              <w:jc w:val="center"/>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rPr>
              <w:t>時間</w:t>
            </w:r>
          </w:p>
        </w:tc>
      </w:tr>
    </w:tbl>
    <w:p w14:paraId="046A3085" w14:textId="77777777" w:rsidR="003E1108" w:rsidRDefault="003E1108" w:rsidP="003E1108">
      <w:pPr>
        <w:ind w:right="960"/>
        <w:rPr>
          <w:rFonts w:hAnsi="ＭＳ ゴシック"/>
        </w:rPr>
      </w:pPr>
    </w:p>
    <w:sectPr w:rsidR="003E1108" w:rsidSect="0044482A">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0642E" w14:textId="77777777" w:rsidR="004D5FE1" w:rsidRDefault="004D5FE1">
      <w:pPr>
        <w:rPr>
          <w:rFonts w:cs="Times New Roman"/>
        </w:rPr>
      </w:pPr>
      <w:r>
        <w:rPr>
          <w:rFonts w:cs="Times New Roman"/>
        </w:rPr>
        <w:separator/>
      </w:r>
    </w:p>
  </w:endnote>
  <w:endnote w:type="continuationSeparator" w:id="0">
    <w:p w14:paraId="2D205DCD" w14:textId="77777777" w:rsidR="004D5FE1" w:rsidRDefault="004D5F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平成明朝">
    <w:altName w:val="HGPｺﾞｼｯｸE"/>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BF41" w14:textId="7B2684B4" w:rsidR="004D5FE1" w:rsidRDefault="004D5FE1" w:rsidP="00CD37EA">
    <w:pPr>
      <w:pStyle w:val="a5"/>
      <w:jc w:val="center"/>
      <w:rPr>
        <w:rFonts w:cs="Times New Roman"/>
      </w:rPr>
    </w:pPr>
    <w:r>
      <w:fldChar w:fldCharType="begin"/>
    </w:r>
    <w:r>
      <w:instrText>PAGE   \* MERGEFORMAT</w:instrText>
    </w:r>
    <w:r>
      <w:fldChar w:fldCharType="separate"/>
    </w:r>
    <w:r w:rsidRPr="00200950">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07401"/>
      <w:docPartObj>
        <w:docPartGallery w:val="Page Numbers (Bottom of Page)"/>
        <w:docPartUnique/>
      </w:docPartObj>
    </w:sdtPr>
    <w:sdtEndPr/>
    <w:sdtContent>
      <w:p w14:paraId="67B5C080" w14:textId="10C1A5A2" w:rsidR="004D5FE1" w:rsidRDefault="004D5FE1">
        <w:pPr>
          <w:pStyle w:val="a5"/>
          <w:jc w:val="center"/>
        </w:pPr>
        <w:r>
          <w:fldChar w:fldCharType="begin"/>
        </w:r>
        <w:r>
          <w:instrText>PAGE   \* MERGEFORMAT</w:instrText>
        </w:r>
        <w:r>
          <w:fldChar w:fldCharType="separate"/>
        </w:r>
        <w:r w:rsidR="00B4009F" w:rsidRPr="00B4009F">
          <w:rPr>
            <w:noProof/>
            <w:lang w:val="ja-JP"/>
          </w:rPr>
          <w:t>20</w:t>
        </w:r>
        <w:r>
          <w:fldChar w:fldCharType="end"/>
        </w:r>
      </w:p>
    </w:sdtContent>
  </w:sdt>
  <w:p w14:paraId="42A6E94F" w14:textId="77777777" w:rsidR="004D5FE1" w:rsidRDefault="004D5F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3431" w14:textId="5147EE65" w:rsidR="004D5FE1" w:rsidRPr="00DA5570" w:rsidRDefault="004D5FE1" w:rsidP="00CD37EA">
    <w:pPr>
      <w:pStyle w:val="a5"/>
      <w:jc w:val="center"/>
      <w:rPr>
        <w:rFonts w:ascii="Arial" w:hAnsi="Arial" w:cs="Arial"/>
      </w:rPr>
    </w:pPr>
    <w:r w:rsidRPr="00DA5570">
      <w:rPr>
        <w:rFonts w:ascii="Arial" w:hAnsi="Arial" w:cs="Arial"/>
      </w:rPr>
      <w:fldChar w:fldCharType="begin"/>
    </w:r>
    <w:r w:rsidRPr="00DA5570">
      <w:rPr>
        <w:rFonts w:ascii="Arial" w:hAnsi="Arial" w:cs="Arial"/>
      </w:rPr>
      <w:instrText>PAGE   \* MERGEFORMAT</w:instrText>
    </w:r>
    <w:r w:rsidRPr="00DA5570">
      <w:rPr>
        <w:rFonts w:ascii="Arial" w:hAnsi="Arial" w:cs="Arial"/>
      </w:rPr>
      <w:fldChar w:fldCharType="separate"/>
    </w:r>
    <w:r w:rsidR="00B4009F" w:rsidRPr="00B4009F">
      <w:rPr>
        <w:rFonts w:ascii="Arial" w:hAnsi="Arial" w:cs="Arial"/>
        <w:noProof/>
        <w:lang w:val="ja-JP"/>
      </w:rPr>
      <w:t>17</w:t>
    </w:r>
    <w:r w:rsidRPr="00DA557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4CE6" w14:textId="77777777" w:rsidR="004D5FE1" w:rsidRDefault="004D5FE1">
      <w:pPr>
        <w:rPr>
          <w:rFonts w:cs="Times New Roman"/>
        </w:rPr>
      </w:pPr>
      <w:r>
        <w:rPr>
          <w:rFonts w:cs="Times New Roman"/>
        </w:rPr>
        <w:separator/>
      </w:r>
    </w:p>
  </w:footnote>
  <w:footnote w:type="continuationSeparator" w:id="0">
    <w:p w14:paraId="553E7439" w14:textId="77777777" w:rsidR="004D5FE1" w:rsidRDefault="004D5FE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E1523" w14:textId="77777777" w:rsidR="004D5FE1" w:rsidRDefault="004D5FE1">
    <w:pPr>
      <w:pStyle w:val="a3"/>
      <w:rPr>
        <w:rFonts w:cs="Times New Roman"/>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D041" w14:textId="77777777" w:rsidR="004D5FE1" w:rsidRDefault="004D5FE1">
    <w:pPr>
      <w:pStyle w:val="a3"/>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22F8" w14:textId="77777777" w:rsidR="004D5FE1" w:rsidRPr="00284BDB" w:rsidRDefault="004D5FE1" w:rsidP="00284BDB">
    <w:pPr>
      <w:pStyle w:val="a3"/>
      <w:jc w:val="right"/>
      <w:rPr>
        <w:rFonts w:cs="Times New Roman"/>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6D9" w14:textId="77777777" w:rsidR="004D5FE1" w:rsidRDefault="004D5FE1">
    <w:pPr>
      <w:pStyle w:val="a3"/>
      <w:rPr>
        <w:rFonts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F14B" w14:textId="77777777" w:rsidR="004D5FE1" w:rsidRPr="006B7205" w:rsidRDefault="004D5FE1" w:rsidP="006B7205">
    <w:pPr>
      <w:pStyle w:val="a3"/>
      <w:jc w:val="right"/>
      <w:rPr>
        <w:rFonts w:cs="Times New Roman"/>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FA0C" w14:textId="77777777" w:rsidR="004D5FE1" w:rsidRDefault="004D5FE1">
    <w:pPr>
      <w:pStyle w:val="a3"/>
      <w:rPr>
        <w:rFonts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02E8" w14:textId="0AA7E62F" w:rsidR="004D5FE1" w:rsidRDefault="004D5FE1">
    <w:pPr>
      <w:pStyle w:val="a3"/>
      <w:rPr>
        <w:rFonts w:cs="Times New Roman"/>
      </w:rPr>
    </w:pPr>
    <w:r>
      <w:rPr>
        <w:noProof/>
      </w:rPr>
      <mc:AlternateContent>
        <mc:Choice Requires="wps">
          <w:drawing>
            <wp:anchor distT="0" distB="0" distL="114300" distR="114300" simplePos="0" relativeHeight="251664896" behindDoc="0" locked="0" layoutInCell="1" allowOverlap="1" wp14:anchorId="1A755E25" wp14:editId="4FFBD1AE">
              <wp:simplePos x="0" y="0"/>
              <wp:positionH relativeFrom="column">
                <wp:posOffset>0</wp:posOffset>
              </wp:positionH>
              <wp:positionV relativeFrom="paragraph">
                <wp:posOffset>0</wp:posOffset>
              </wp:positionV>
              <wp:extent cx="5413375" cy="2706370"/>
              <wp:effectExtent l="0" t="0" r="0" b="0"/>
              <wp:wrapNone/>
              <wp:docPr id="3"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6234BE" id="_x0000_t202" coordsize="21600,21600" o:spt="202" path="m,l,21600r21600,l21600,xe">
              <v:stroke joinstyle="miter"/>
              <v:path gradientshapeok="t" o:connecttype="rect"/>
            </v:shapetype>
            <v:shape id="WordArt 41" o:spid="_x0000_s1026" type="#_x0000_t202" style="position:absolute;left:0;text-align:left;margin-left:0;margin-top:0;width:426.25pt;height:21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9342" w14:textId="745CCE73" w:rsidR="004D5FE1" w:rsidRDefault="004D5FE1" w:rsidP="00796C68">
    <w:pPr>
      <w:pStyle w:val="a3"/>
      <w:jc w:val="right"/>
      <w:rPr>
        <w:rFonts w:cs="Times New Roman"/>
      </w:rPr>
    </w:pPr>
    <w:r>
      <w:rPr>
        <w:noProof/>
      </w:rPr>
      <mc:AlternateContent>
        <mc:Choice Requires="wps">
          <w:drawing>
            <wp:anchor distT="0" distB="0" distL="114300" distR="114300" simplePos="0" relativeHeight="251665920" behindDoc="0" locked="0" layoutInCell="1" allowOverlap="1" wp14:anchorId="23A969CA" wp14:editId="51102B5F">
              <wp:simplePos x="0" y="0"/>
              <wp:positionH relativeFrom="column">
                <wp:posOffset>0</wp:posOffset>
              </wp:positionH>
              <wp:positionV relativeFrom="paragraph">
                <wp:posOffset>0</wp:posOffset>
              </wp:positionV>
              <wp:extent cx="5413375" cy="2706370"/>
              <wp:effectExtent l="0" t="0" r="0" b="0"/>
              <wp:wrapNone/>
              <wp:docPr id="2"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ACD02" id="_x0000_t202" coordsize="21600,21600" o:spt="202" path="m,l,21600r21600,l21600,xe">
              <v:stroke joinstyle="miter"/>
              <v:path gradientshapeok="t" o:connecttype="rect"/>
            </v:shapetype>
            <v:shape id="WordArt 42" o:spid="_x0000_s1026" type="#_x0000_t202" style="position:absolute;left:0;text-align:left;margin-left:0;margin-top:0;width:426.25pt;height:21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3798" w14:textId="6FF6C59C" w:rsidR="004D5FE1" w:rsidRDefault="004D5FE1">
    <w:pPr>
      <w:pStyle w:val="a3"/>
      <w:rPr>
        <w:rFonts w:cs="Times New Roman"/>
      </w:rPr>
    </w:pPr>
    <w:r>
      <w:rPr>
        <w:noProof/>
      </w:rPr>
      <mc:AlternateContent>
        <mc:Choice Requires="wps">
          <w:drawing>
            <wp:anchor distT="0" distB="0" distL="114300" distR="114300" simplePos="0" relativeHeight="251663872" behindDoc="0" locked="0" layoutInCell="1" allowOverlap="1" wp14:anchorId="354C34A3" wp14:editId="267BA1B1">
              <wp:simplePos x="0" y="0"/>
              <wp:positionH relativeFrom="column">
                <wp:posOffset>0</wp:posOffset>
              </wp:positionH>
              <wp:positionV relativeFrom="paragraph">
                <wp:posOffset>0</wp:posOffset>
              </wp:positionV>
              <wp:extent cx="5413375" cy="2706370"/>
              <wp:effectExtent l="0" t="0" r="0" b="0"/>
              <wp:wrapNone/>
              <wp:docPr id="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3375" cy="27063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2EEDB1" id="_x0000_t202" coordsize="21600,21600" o:spt="202" path="m,l,21600r21600,l21600,xe">
              <v:stroke joinstyle="miter"/>
              <v:path gradientshapeok="t" o:connecttype="rect"/>
            </v:shapetype>
            <v:shape id="WordArt 40" o:spid="_x0000_s1026" type="#_x0000_t202" style="position:absolute;left:0;text-align:left;margin-left:0;margin-top:0;width:426.25pt;height:21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" filled="f" stroked="f">
              <o:lock v:ext="edi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3BC3" w14:textId="77777777" w:rsidR="004D5FE1" w:rsidRDefault="004D5FE1">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8EC67D0"/>
    <w:lvl w:ilvl="0">
      <w:start w:val="1"/>
      <w:numFmt w:val="decimalFullWidth"/>
      <w:lvlText w:val="第%1条"/>
      <w:lvlJc w:val="left"/>
      <w:pPr>
        <w:ind w:left="420" w:hanging="420"/>
      </w:pPr>
      <w:rPr>
        <w:rFonts w:hint="eastAsia"/>
      </w:rPr>
    </w:lvl>
  </w:abstractNum>
  <w:abstractNum w:abstractNumId="1" w15:restartNumberingAfterBreak="0">
    <w:nsid w:val="0A383712"/>
    <w:multiLevelType w:val="hybridMultilevel"/>
    <w:tmpl w:val="1CDC7F74"/>
    <w:lvl w:ilvl="0" w:tplc="C24095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AE0249"/>
    <w:multiLevelType w:val="hybridMultilevel"/>
    <w:tmpl w:val="677C96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0E3B3E"/>
    <w:multiLevelType w:val="hybridMultilevel"/>
    <w:tmpl w:val="D98EDDDC"/>
    <w:lvl w:ilvl="0" w:tplc="DFFA0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250230"/>
    <w:multiLevelType w:val="hybridMultilevel"/>
    <w:tmpl w:val="52A28FB2"/>
    <w:lvl w:ilvl="0" w:tplc="15666C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036220"/>
    <w:multiLevelType w:val="hybridMultilevel"/>
    <w:tmpl w:val="8D022BCC"/>
    <w:lvl w:ilvl="0" w:tplc="27460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695F83"/>
    <w:multiLevelType w:val="hybridMultilevel"/>
    <w:tmpl w:val="9BCEC1A6"/>
    <w:lvl w:ilvl="0" w:tplc="9B5ED8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43550"/>
    <w:multiLevelType w:val="hybridMultilevel"/>
    <w:tmpl w:val="100E35CA"/>
    <w:lvl w:ilvl="0" w:tplc="E9005C22">
      <w:start w:val="1"/>
      <w:numFmt w:val="decimalEnclosedCircle"/>
      <w:lvlText w:val="%1"/>
      <w:lvlJc w:val="left"/>
      <w:pPr>
        <w:ind w:left="1222" w:hanging="420"/>
      </w:pPr>
      <w:rPr>
        <w:rFonts w:asciiTheme="majorEastAsia" w:eastAsiaTheme="majorEastAsia" w:hAnsiTheme="majorEastAsia"/>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8" w15:restartNumberingAfterBreak="0">
    <w:nsid w:val="15A16D36"/>
    <w:multiLevelType w:val="hybridMultilevel"/>
    <w:tmpl w:val="B32C3896"/>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E42058C8">
      <w:start w:val="1"/>
      <w:numFmt w:val="decimalFullWidth"/>
      <w:lvlText w:val="（%3）"/>
      <w:lvlJc w:val="left"/>
      <w:pPr>
        <w:tabs>
          <w:tab w:val="num" w:pos="1925"/>
        </w:tabs>
        <w:ind w:left="1925" w:hanging="480"/>
      </w:pPr>
      <w:rPr>
        <w:rFonts w:hint="default"/>
        <w:lang w:val="en-US"/>
      </w:rPr>
    </w:lvl>
    <w:lvl w:ilvl="3" w:tplc="04090001">
      <w:start w:val="1"/>
      <w:numFmt w:val="bullet"/>
      <w:lvlText w:val=""/>
      <w:lvlJc w:val="left"/>
      <w:pPr>
        <w:tabs>
          <w:tab w:val="num" w:pos="2285"/>
        </w:tabs>
        <w:ind w:left="2285" w:hanging="420"/>
      </w:pPr>
      <w:rPr>
        <w:rFonts w:ascii="Wingdings" w:hAnsi="Wingdings" w:hint="default"/>
      </w:rPr>
    </w:lvl>
    <w:lvl w:ilvl="4" w:tplc="71322DD4">
      <w:start w:val="3"/>
      <w:numFmt w:val="decimalEnclosedCircle"/>
      <w:lvlText w:val="%5"/>
      <w:lvlJc w:val="left"/>
      <w:pPr>
        <w:ind w:left="2645" w:hanging="360"/>
      </w:pPr>
      <w:rPr>
        <w:rFonts w:hint="default"/>
      </w:rPr>
    </w:lvl>
    <w:lvl w:ilvl="5" w:tplc="66483D8E">
      <w:numFmt w:val="bullet"/>
      <w:lvlText w:val="※"/>
      <w:lvlJc w:val="left"/>
      <w:pPr>
        <w:ind w:left="3065"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9" w15:restartNumberingAfterBreak="0">
    <w:nsid w:val="17CB72BB"/>
    <w:multiLevelType w:val="hybridMultilevel"/>
    <w:tmpl w:val="9A621940"/>
    <w:lvl w:ilvl="0" w:tplc="4C68BDF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E96432"/>
    <w:multiLevelType w:val="hybridMultilevel"/>
    <w:tmpl w:val="DDE8C2BC"/>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D58DE"/>
    <w:multiLevelType w:val="hybridMultilevel"/>
    <w:tmpl w:val="36A6D906"/>
    <w:lvl w:ilvl="0" w:tplc="5A9205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6241B"/>
    <w:multiLevelType w:val="hybridMultilevel"/>
    <w:tmpl w:val="0950AE24"/>
    <w:lvl w:ilvl="0" w:tplc="AC8E40C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5B28A8"/>
    <w:multiLevelType w:val="hybridMultilevel"/>
    <w:tmpl w:val="416E6EB8"/>
    <w:lvl w:ilvl="0" w:tplc="0840DA5E">
      <w:start w:val="1"/>
      <w:numFmt w:val="aiueoFullWidth"/>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3F35ECB"/>
    <w:multiLevelType w:val="hybridMultilevel"/>
    <w:tmpl w:val="D3F2964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2D997531"/>
    <w:multiLevelType w:val="hybridMultilevel"/>
    <w:tmpl w:val="DDE8C2BC"/>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962FE4"/>
    <w:multiLevelType w:val="hybridMultilevel"/>
    <w:tmpl w:val="B0785FDC"/>
    <w:lvl w:ilvl="0" w:tplc="E42058C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794F36"/>
    <w:multiLevelType w:val="hybridMultilevel"/>
    <w:tmpl w:val="8DD257D2"/>
    <w:lvl w:ilvl="0" w:tplc="AC023A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0552E7"/>
    <w:multiLevelType w:val="hybridMultilevel"/>
    <w:tmpl w:val="6F2E9D74"/>
    <w:lvl w:ilvl="0" w:tplc="03589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585469"/>
    <w:multiLevelType w:val="hybridMultilevel"/>
    <w:tmpl w:val="FA80A9DC"/>
    <w:lvl w:ilvl="0" w:tplc="D9042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820BC5"/>
    <w:multiLevelType w:val="hybridMultilevel"/>
    <w:tmpl w:val="E4D66B28"/>
    <w:lvl w:ilvl="0" w:tplc="F440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F66947"/>
    <w:multiLevelType w:val="hybridMultilevel"/>
    <w:tmpl w:val="AA180E9C"/>
    <w:lvl w:ilvl="0" w:tplc="76DA2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063E4C"/>
    <w:multiLevelType w:val="hybridMultilevel"/>
    <w:tmpl w:val="3CA855DC"/>
    <w:lvl w:ilvl="0" w:tplc="8A927A90">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106B2B"/>
    <w:multiLevelType w:val="hybridMultilevel"/>
    <w:tmpl w:val="3844F994"/>
    <w:lvl w:ilvl="0" w:tplc="0A2EF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3033C7"/>
    <w:multiLevelType w:val="hybridMultilevel"/>
    <w:tmpl w:val="438A6CA8"/>
    <w:lvl w:ilvl="0" w:tplc="E4205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C606A7"/>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27" w15:restartNumberingAfterBreak="0">
    <w:nsid w:val="51951A98"/>
    <w:multiLevelType w:val="hybridMultilevel"/>
    <w:tmpl w:val="97424B30"/>
    <w:lvl w:ilvl="0" w:tplc="B2145DA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AB2881"/>
    <w:multiLevelType w:val="hybridMultilevel"/>
    <w:tmpl w:val="334C44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BE7CBD"/>
    <w:multiLevelType w:val="hybridMultilevel"/>
    <w:tmpl w:val="8C809172"/>
    <w:lvl w:ilvl="0" w:tplc="F034AD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B948BA"/>
    <w:multiLevelType w:val="hybridMultilevel"/>
    <w:tmpl w:val="0C685F7E"/>
    <w:lvl w:ilvl="0" w:tplc="3B7C9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A86327"/>
    <w:multiLevelType w:val="hybridMultilevel"/>
    <w:tmpl w:val="5E44E4B8"/>
    <w:lvl w:ilvl="0" w:tplc="F37C8D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76558AC"/>
    <w:multiLevelType w:val="hybridMultilevel"/>
    <w:tmpl w:val="DA4E71D6"/>
    <w:lvl w:ilvl="0" w:tplc="35EC0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60163E"/>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4" w15:restartNumberingAfterBreak="0">
    <w:nsid w:val="6FA4487F"/>
    <w:multiLevelType w:val="hybridMultilevel"/>
    <w:tmpl w:val="0944F5B8"/>
    <w:lvl w:ilvl="0" w:tplc="F5AA2E94">
      <w:start w:val="1"/>
      <w:numFmt w:val="aiueoFullWidth"/>
      <w:lvlText w:val="%1."/>
      <w:lvlJc w:val="left"/>
      <w:pPr>
        <w:ind w:left="655" w:hanging="360"/>
      </w:pPr>
      <w:rPr>
        <w:rFonts w:hint="default"/>
      </w:rPr>
    </w:lvl>
    <w:lvl w:ilvl="1" w:tplc="04090017" w:tentative="1">
      <w:start w:val="1"/>
      <w:numFmt w:val="aiueoFullWidth"/>
      <w:lvlText w:val="(%2)"/>
      <w:lvlJc w:val="left"/>
      <w:pPr>
        <w:ind w:left="925" w:hanging="420"/>
      </w:pPr>
    </w:lvl>
    <w:lvl w:ilvl="2" w:tplc="0409001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35"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6" w15:restartNumberingAfterBreak="0">
    <w:nsid w:val="72B67A9F"/>
    <w:multiLevelType w:val="hybridMultilevel"/>
    <w:tmpl w:val="DEC834C8"/>
    <w:lvl w:ilvl="0" w:tplc="CACC6F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6CD7A93"/>
    <w:multiLevelType w:val="hybridMultilevel"/>
    <w:tmpl w:val="8F2AA5BA"/>
    <w:lvl w:ilvl="0" w:tplc="69A8D0C2">
      <w:start w:val="1"/>
      <w:numFmt w:val="decimalFullWidth"/>
      <w:lvlText w:val="第%1条"/>
      <w:lvlJc w:val="left"/>
      <w:pPr>
        <w:tabs>
          <w:tab w:val="num" w:pos="885"/>
        </w:tabs>
        <w:ind w:left="885" w:hanging="885"/>
      </w:pPr>
      <w:rPr>
        <w:rFonts w:hint="default"/>
        <w:dstrike w:val="0"/>
        <w:szCs w:val="22"/>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8" w15:restartNumberingAfterBreak="0">
    <w:nsid w:val="7EEE3296"/>
    <w:multiLevelType w:val="hybridMultilevel"/>
    <w:tmpl w:val="FB768D8A"/>
    <w:lvl w:ilvl="0" w:tplc="3B7C97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16"/>
  </w:num>
  <w:num w:numId="3">
    <w:abstractNumId w:val="25"/>
  </w:num>
  <w:num w:numId="4">
    <w:abstractNumId w:val="8"/>
  </w:num>
  <w:num w:numId="5">
    <w:abstractNumId w:val="17"/>
  </w:num>
  <w:num w:numId="6">
    <w:abstractNumId w:val="23"/>
  </w:num>
  <w:num w:numId="7">
    <w:abstractNumId w:val="33"/>
  </w:num>
  <w:num w:numId="8">
    <w:abstractNumId w:val="34"/>
  </w:num>
  <w:num w:numId="9">
    <w:abstractNumId w:val="26"/>
  </w:num>
  <w:num w:numId="10">
    <w:abstractNumId w:val="13"/>
  </w:num>
  <w:num w:numId="11">
    <w:abstractNumId w:val="0"/>
  </w:num>
  <w:num w:numId="12">
    <w:abstractNumId w:val="4"/>
  </w:num>
  <w:num w:numId="13">
    <w:abstractNumId w:val="36"/>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14"/>
  </w:num>
  <w:num w:numId="18">
    <w:abstractNumId w:val="19"/>
  </w:num>
  <w:num w:numId="19">
    <w:abstractNumId w:val="31"/>
  </w:num>
  <w:num w:numId="20">
    <w:abstractNumId w:val="7"/>
  </w:num>
  <w:num w:numId="21">
    <w:abstractNumId w:val="28"/>
  </w:num>
  <w:num w:numId="22">
    <w:abstractNumId w:val="21"/>
  </w:num>
  <w:num w:numId="23">
    <w:abstractNumId w:val="2"/>
  </w:num>
  <w:num w:numId="24">
    <w:abstractNumId w:val="3"/>
  </w:num>
  <w:num w:numId="25">
    <w:abstractNumId w:val="32"/>
  </w:num>
  <w:num w:numId="26">
    <w:abstractNumId w:val="22"/>
  </w:num>
  <w:num w:numId="27">
    <w:abstractNumId w:val="5"/>
  </w:num>
  <w:num w:numId="28">
    <w:abstractNumId w:val="15"/>
  </w:num>
  <w:num w:numId="29">
    <w:abstractNumId w:val="29"/>
  </w:num>
  <w:num w:numId="30">
    <w:abstractNumId w:val="24"/>
  </w:num>
  <w:num w:numId="31">
    <w:abstractNumId w:val="6"/>
  </w:num>
  <w:num w:numId="32">
    <w:abstractNumId w:val="10"/>
  </w:num>
  <w:num w:numId="33">
    <w:abstractNumId w:val="38"/>
  </w:num>
  <w:num w:numId="34">
    <w:abstractNumId w:val="30"/>
  </w:num>
  <w:num w:numId="35">
    <w:abstractNumId w:val="12"/>
  </w:num>
  <w:num w:numId="36">
    <w:abstractNumId w:val="18"/>
  </w:num>
  <w:num w:numId="37">
    <w:abstractNumId w:val="9"/>
  </w:num>
  <w:num w:numId="38">
    <w:abstractNumId w:val="1"/>
  </w:num>
  <w:num w:numId="3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2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67E"/>
    <w:rsid w:val="00000902"/>
    <w:rsid w:val="00000EC1"/>
    <w:rsid w:val="000010D5"/>
    <w:rsid w:val="00001B0E"/>
    <w:rsid w:val="00001B6F"/>
    <w:rsid w:val="0000258B"/>
    <w:rsid w:val="000025F1"/>
    <w:rsid w:val="000029B9"/>
    <w:rsid w:val="00002D4B"/>
    <w:rsid w:val="0000314D"/>
    <w:rsid w:val="00003841"/>
    <w:rsid w:val="00003E5C"/>
    <w:rsid w:val="000040E4"/>
    <w:rsid w:val="000044FA"/>
    <w:rsid w:val="000046FD"/>
    <w:rsid w:val="00004E7D"/>
    <w:rsid w:val="00005244"/>
    <w:rsid w:val="000052FF"/>
    <w:rsid w:val="0000555D"/>
    <w:rsid w:val="0000576D"/>
    <w:rsid w:val="00005D36"/>
    <w:rsid w:val="00005EAF"/>
    <w:rsid w:val="0000723B"/>
    <w:rsid w:val="00007295"/>
    <w:rsid w:val="000074DF"/>
    <w:rsid w:val="000079A5"/>
    <w:rsid w:val="00007D8A"/>
    <w:rsid w:val="00011B76"/>
    <w:rsid w:val="0001215C"/>
    <w:rsid w:val="00013002"/>
    <w:rsid w:val="000130AC"/>
    <w:rsid w:val="00013592"/>
    <w:rsid w:val="00013D95"/>
    <w:rsid w:val="00014132"/>
    <w:rsid w:val="00014518"/>
    <w:rsid w:val="000145A1"/>
    <w:rsid w:val="00014A54"/>
    <w:rsid w:val="00014DC0"/>
    <w:rsid w:val="0001546D"/>
    <w:rsid w:val="00015D6E"/>
    <w:rsid w:val="00016D1A"/>
    <w:rsid w:val="0001782D"/>
    <w:rsid w:val="000209D7"/>
    <w:rsid w:val="00020C26"/>
    <w:rsid w:val="0002135F"/>
    <w:rsid w:val="00021393"/>
    <w:rsid w:val="00021680"/>
    <w:rsid w:val="00021713"/>
    <w:rsid w:val="00021933"/>
    <w:rsid w:val="00021BD2"/>
    <w:rsid w:val="000231D0"/>
    <w:rsid w:val="00023637"/>
    <w:rsid w:val="00023BDE"/>
    <w:rsid w:val="0002458C"/>
    <w:rsid w:val="00024795"/>
    <w:rsid w:val="00024ED2"/>
    <w:rsid w:val="00025D59"/>
    <w:rsid w:val="00026DAB"/>
    <w:rsid w:val="00027095"/>
    <w:rsid w:val="000301BD"/>
    <w:rsid w:val="00030418"/>
    <w:rsid w:val="00030583"/>
    <w:rsid w:val="0003094A"/>
    <w:rsid w:val="0003129B"/>
    <w:rsid w:val="00031598"/>
    <w:rsid w:val="00031B53"/>
    <w:rsid w:val="000320D4"/>
    <w:rsid w:val="0003223C"/>
    <w:rsid w:val="0003272A"/>
    <w:rsid w:val="00032B5E"/>
    <w:rsid w:val="00033D29"/>
    <w:rsid w:val="00033E48"/>
    <w:rsid w:val="00033F3F"/>
    <w:rsid w:val="00034776"/>
    <w:rsid w:val="000354D8"/>
    <w:rsid w:val="0003595A"/>
    <w:rsid w:val="0003598B"/>
    <w:rsid w:val="00035D6A"/>
    <w:rsid w:val="000360E4"/>
    <w:rsid w:val="00037318"/>
    <w:rsid w:val="000376C4"/>
    <w:rsid w:val="0003786B"/>
    <w:rsid w:val="00037F69"/>
    <w:rsid w:val="00040BFE"/>
    <w:rsid w:val="00041151"/>
    <w:rsid w:val="00041670"/>
    <w:rsid w:val="00041DAD"/>
    <w:rsid w:val="000420F1"/>
    <w:rsid w:val="0004238A"/>
    <w:rsid w:val="0004239E"/>
    <w:rsid w:val="00042473"/>
    <w:rsid w:val="000428B5"/>
    <w:rsid w:val="0004349A"/>
    <w:rsid w:val="000434BB"/>
    <w:rsid w:val="00043905"/>
    <w:rsid w:val="0004419F"/>
    <w:rsid w:val="0004437B"/>
    <w:rsid w:val="000443CE"/>
    <w:rsid w:val="00044510"/>
    <w:rsid w:val="00044C99"/>
    <w:rsid w:val="000453A7"/>
    <w:rsid w:val="0004561B"/>
    <w:rsid w:val="0004588D"/>
    <w:rsid w:val="00045A99"/>
    <w:rsid w:val="00045B6C"/>
    <w:rsid w:val="00045F73"/>
    <w:rsid w:val="00047E7A"/>
    <w:rsid w:val="000504E5"/>
    <w:rsid w:val="00050D89"/>
    <w:rsid w:val="000533EE"/>
    <w:rsid w:val="0005366E"/>
    <w:rsid w:val="00053690"/>
    <w:rsid w:val="000537B9"/>
    <w:rsid w:val="000539B0"/>
    <w:rsid w:val="00053B52"/>
    <w:rsid w:val="00053D6F"/>
    <w:rsid w:val="00054440"/>
    <w:rsid w:val="00054643"/>
    <w:rsid w:val="000549F0"/>
    <w:rsid w:val="00055540"/>
    <w:rsid w:val="000560DA"/>
    <w:rsid w:val="000561B1"/>
    <w:rsid w:val="00056FAD"/>
    <w:rsid w:val="00057436"/>
    <w:rsid w:val="000578AE"/>
    <w:rsid w:val="00057F43"/>
    <w:rsid w:val="000606E0"/>
    <w:rsid w:val="00060B41"/>
    <w:rsid w:val="00062220"/>
    <w:rsid w:val="000623C2"/>
    <w:rsid w:val="00063434"/>
    <w:rsid w:val="0006360C"/>
    <w:rsid w:val="00064860"/>
    <w:rsid w:val="00064AE5"/>
    <w:rsid w:val="00065378"/>
    <w:rsid w:val="000661D2"/>
    <w:rsid w:val="000675EF"/>
    <w:rsid w:val="0006771B"/>
    <w:rsid w:val="00067C5F"/>
    <w:rsid w:val="000704A2"/>
    <w:rsid w:val="00070525"/>
    <w:rsid w:val="00071A28"/>
    <w:rsid w:val="00071F80"/>
    <w:rsid w:val="0007233F"/>
    <w:rsid w:val="00072A98"/>
    <w:rsid w:val="00072EE3"/>
    <w:rsid w:val="00072EE8"/>
    <w:rsid w:val="000733B7"/>
    <w:rsid w:val="000733C4"/>
    <w:rsid w:val="0007379D"/>
    <w:rsid w:val="0007555A"/>
    <w:rsid w:val="00075CDC"/>
    <w:rsid w:val="00075EF4"/>
    <w:rsid w:val="000762CE"/>
    <w:rsid w:val="000765CE"/>
    <w:rsid w:val="000765E8"/>
    <w:rsid w:val="0007694C"/>
    <w:rsid w:val="00077689"/>
    <w:rsid w:val="00077788"/>
    <w:rsid w:val="00077AE7"/>
    <w:rsid w:val="00077B10"/>
    <w:rsid w:val="00077CA0"/>
    <w:rsid w:val="00080177"/>
    <w:rsid w:val="00080300"/>
    <w:rsid w:val="00080E87"/>
    <w:rsid w:val="00081133"/>
    <w:rsid w:val="0008114D"/>
    <w:rsid w:val="000811AD"/>
    <w:rsid w:val="00081506"/>
    <w:rsid w:val="00081ED2"/>
    <w:rsid w:val="00082042"/>
    <w:rsid w:val="000820B5"/>
    <w:rsid w:val="000822DF"/>
    <w:rsid w:val="0008234D"/>
    <w:rsid w:val="000825A8"/>
    <w:rsid w:val="0008289D"/>
    <w:rsid w:val="000832A3"/>
    <w:rsid w:val="00083D98"/>
    <w:rsid w:val="00083E47"/>
    <w:rsid w:val="00083F86"/>
    <w:rsid w:val="000843FA"/>
    <w:rsid w:val="00084F54"/>
    <w:rsid w:val="0008534B"/>
    <w:rsid w:val="00085586"/>
    <w:rsid w:val="00085742"/>
    <w:rsid w:val="0008607B"/>
    <w:rsid w:val="000867CE"/>
    <w:rsid w:val="0008728C"/>
    <w:rsid w:val="000875EE"/>
    <w:rsid w:val="00090347"/>
    <w:rsid w:val="000909B2"/>
    <w:rsid w:val="00090B41"/>
    <w:rsid w:val="00090F2A"/>
    <w:rsid w:val="00091990"/>
    <w:rsid w:val="00091B65"/>
    <w:rsid w:val="00091D0D"/>
    <w:rsid w:val="00091D37"/>
    <w:rsid w:val="00091D72"/>
    <w:rsid w:val="0009227A"/>
    <w:rsid w:val="00092331"/>
    <w:rsid w:val="00092760"/>
    <w:rsid w:val="0009284C"/>
    <w:rsid w:val="00092B9A"/>
    <w:rsid w:val="00092D0E"/>
    <w:rsid w:val="00092DAC"/>
    <w:rsid w:val="0009331F"/>
    <w:rsid w:val="000940D8"/>
    <w:rsid w:val="00095334"/>
    <w:rsid w:val="00095577"/>
    <w:rsid w:val="0009598B"/>
    <w:rsid w:val="00095B1A"/>
    <w:rsid w:val="00096478"/>
    <w:rsid w:val="00096CB0"/>
    <w:rsid w:val="000979AF"/>
    <w:rsid w:val="00097EC7"/>
    <w:rsid w:val="000A07E7"/>
    <w:rsid w:val="000A0DF3"/>
    <w:rsid w:val="000A0E0D"/>
    <w:rsid w:val="000A1BC8"/>
    <w:rsid w:val="000A2630"/>
    <w:rsid w:val="000A2662"/>
    <w:rsid w:val="000A285E"/>
    <w:rsid w:val="000A2B02"/>
    <w:rsid w:val="000A2D08"/>
    <w:rsid w:val="000A2D5F"/>
    <w:rsid w:val="000A31E8"/>
    <w:rsid w:val="000A3308"/>
    <w:rsid w:val="000A445D"/>
    <w:rsid w:val="000A4463"/>
    <w:rsid w:val="000A4D54"/>
    <w:rsid w:val="000A5571"/>
    <w:rsid w:val="000A58FB"/>
    <w:rsid w:val="000A6111"/>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40D9"/>
    <w:rsid w:val="000B45E9"/>
    <w:rsid w:val="000B49E7"/>
    <w:rsid w:val="000B53EF"/>
    <w:rsid w:val="000B5BD5"/>
    <w:rsid w:val="000B674C"/>
    <w:rsid w:val="000B6C7D"/>
    <w:rsid w:val="000B7A2E"/>
    <w:rsid w:val="000C05BB"/>
    <w:rsid w:val="000C0683"/>
    <w:rsid w:val="000C073E"/>
    <w:rsid w:val="000C08B6"/>
    <w:rsid w:val="000C0CCD"/>
    <w:rsid w:val="000C1297"/>
    <w:rsid w:val="000C148C"/>
    <w:rsid w:val="000C1859"/>
    <w:rsid w:val="000C1958"/>
    <w:rsid w:val="000C283F"/>
    <w:rsid w:val="000C3AA7"/>
    <w:rsid w:val="000C3B48"/>
    <w:rsid w:val="000C3FAD"/>
    <w:rsid w:val="000C409B"/>
    <w:rsid w:val="000C4165"/>
    <w:rsid w:val="000C42F9"/>
    <w:rsid w:val="000C515E"/>
    <w:rsid w:val="000C5778"/>
    <w:rsid w:val="000C57B1"/>
    <w:rsid w:val="000C602F"/>
    <w:rsid w:val="000C67F2"/>
    <w:rsid w:val="000C69F5"/>
    <w:rsid w:val="000C72F0"/>
    <w:rsid w:val="000C75FD"/>
    <w:rsid w:val="000C76EE"/>
    <w:rsid w:val="000D013D"/>
    <w:rsid w:val="000D05BD"/>
    <w:rsid w:val="000D05EB"/>
    <w:rsid w:val="000D081C"/>
    <w:rsid w:val="000D0B93"/>
    <w:rsid w:val="000D0FE2"/>
    <w:rsid w:val="000D23F7"/>
    <w:rsid w:val="000D2AE2"/>
    <w:rsid w:val="000D2B99"/>
    <w:rsid w:val="000D36CF"/>
    <w:rsid w:val="000D3D01"/>
    <w:rsid w:val="000D404A"/>
    <w:rsid w:val="000D411E"/>
    <w:rsid w:val="000D415B"/>
    <w:rsid w:val="000D4761"/>
    <w:rsid w:val="000D5162"/>
    <w:rsid w:val="000D5213"/>
    <w:rsid w:val="000D5503"/>
    <w:rsid w:val="000D5BD9"/>
    <w:rsid w:val="000D5F2C"/>
    <w:rsid w:val="000D6328"/>
    <w:rsid w:val="000D6934"/>
    <w:rsid w:val="000D6DB2"/>
    <w:rsid w:val="000D6E8F"/>
    <w:rsid w:val="000D77DE"/>
    <w:rsid w:val="000D7879"/>
    <w:rsid w:val="000D7C87"/>
    <w:rsid w:val="000E0800"/>
    <w:rsid w:val="000E09D8"/>
    <w:rsid w:val="000E101E"/>
    <w:rsid w:val="000E1058"/>
    <w:rsid w:val="000E1515"/>
    <w:rsid w:val="000E159D"/>
    <w:rsid w:val="000E1994"/>
    <w:rsid w:val="000E1B18"/>
    <w:rsid w:val="000E1DF2"/>
    <w:rsid w:val="000E253D"/>
    <w:rsid w:val="000E35C0"/>
    <w:rsid w:val="000E3733"/>
    <w:rsid w:val="000E39F5"/>
    <w:rsid w:val="000E43F5"/>
    <w:rsid w:val="000E4703"/>
    <w:rsid w:val="000E495F"/>
    <w:rsid w:val="000E4E5A"/>
    <w:rsid w:val="000E527F"/>
    <w:rsid w:val="000E5A50"/>
    <w:rsid w:val="000E5D2C"/>
    <w:rsid w:val="000E6AB4"/>
    <w:rsid w:val="000E6B60"/>
    <w:rsid w:val="000E6D04"/>
    <w:rsid w:val="000E6E8F"/>
    <w:rsid w:val="000E7EA4"/>
    <w:rsid w:val="000F0306"/>
    <w:rsid w:val="000F092F"/>
    <w:rsid w:val="000F0A3D"/>
    <w:rsid w:val="000F0B76"/>
    <w:rsid w:val="000F0CD9"/>
    <w:rsid w:val="000F0FDF"/>
    <w:rsid w:val="000F172D"/>
    <w:rsid w:val="000F2380"/>
    <w:rsid w:val="000F25A8"/>
    <w:rsid w:val="000F2A29"/>
    <w:rsid w:val="000F37C3"/>
    <w:rsid w:val="000F3B18"/>
    <w:rsid w:val="000F3B8D"/>
    <w:rsid w:val="000F40A7"/>
    <w:rsid w:val="000F4171"/>
    <w:rsid w:val="000F46A6"/>
    <w:rsid w:val="000F4775"/>
    <w:rsid w:val="000F488A"/>
    <w:rsid w:val="000F4C09"/>
    <w:rsid w:val="000F4EBC"/>
    <w:rsid w:val="000F57BE"/>
    <w:rsid w:val="000F580C"/>
    <w:rsid w:val="000F5C87"/>
    <w:rsid w:val="000F621A"/>
    <w:rsid w:val="000F687E"/>
    <w:rsid w:val="000F6B2D"/>
    <w:rsid w:val="000F6F78"/>
    <w:rsid w:val="000F739B"/>
    <w:rsid w:val="000F73E3"/>
    <w:rsid w:val="000F774E"/>
    <w:rsid w:val="000F7991"/>
    <w:rsid w:val="000F7DD0"/>
    <w:rsid w:val="00100B53"/>
    <w:rsid w:val="001014A2"/>
    <w:rsid w:val="00101D46"/>
    <w:rsid w:val="00101DE3"/>
    <w:rsid w:val="00103E64"/>
    <w:rsid w:val="0010478C"/>
    <w:rsid w:val="001059D6"/>
    <w:rsid w:val="0010629D"/>
    <w:rsid w:val="00106605"/>
    <w:rsid w:val="00106BA8"/>
    <w:rsid w:val="00107757"/>
    <w:rsid w:val="00107847"/>
    <w:rsid w:val="00107D80"/>
    <w:rsid w:val="00107ECE"/>
    <w:rsid w:val="00110D79"/>
    <w:rsid w:val="0011103A"/>
    <w:rsid w:val="00111761"/>
    <w:rsid w:val="001118DF"/>
    <w:rsid w:val="00111CEA"/>
    <w:rsid w:val="00112800"/>
    <w:rsid w:val="00112C30"/>
    <w:rsid w:val="0011369D"/>
    <w:rsid w:val="0011380A"/>
    <w:rsid w:val="00113BB6"/>
    <w:rsid w:val="00113D11"/>
    <w:rsid w:val="00114611"/>
    <w:rsid w:val="001148ED"/>
    <w:rsid w:val="001151B8"/>
    <w:rsid w:val="0011586A"/>
    <w:rsid w:val="00115D60"/>
    <w:rsid w:val="00116071"/>
    <w:rsid w:val="00116B8A"/>
    <w:rsid w:val="00116F67"/>
    <w:rsid w:val="001178D3"/>
    <w:rsid w:val="00120A7F"/>
    <w:rsid w:val="00121147"/>
    <w:rsid w:val="00122625"/>
    <w:rsid w:val="00122868"/>
    <w:rsid w:val="00122CBB"/>
    <w:rsid w:val="00122F35"/>
    <w:rsid w:val="001231BF"/>
    <w:rsid w:val="00123229"/>
    <w:rsid w:val="00123AA3"/>
    <w:rsid w:val="00123BA9"/>
    <w:rsid w:val="00123C1E"/>
    <w:rsid w:val="001241D5"/>
    <w:rsid w:val="001245F7"/>
    <w:rsid w:val="001247E1"/>
    <w:rsid w:val="001251A9"/>
    <w:rsid w:val="00125758"/>
    <w:rsid w:val="001259B3"/>
    <w:rsid w:val="00125F18"/>
    <w:rsid w:val="0012638B"/>
    <w:rsid w:val="0012698D"/>
    <w:rsid w:val="00127067"/>
    <w:rsid w:val="00127486"/>
    <w:rsid w:val="0012753A"/>
    <w:rsid w:val="00127976"/>
    <w:rsid w:val="00130158"/>
    <w:rsid w:val="0013046E"/>
    <w:rsid w:val="00130531"/>
    <w:rsid w:val="00130632"/>
    <w:rsid w:val="00130A28"/>
    <w:rsid w:val="00131034"/>
    <w:rsid w:val="0013150E"/>
    <w:rsid w:val="00131B54"/>
    <w:rsid w:val="0013229E"/>
    <w:rsid w:val="001325D0"/>
    <w:rsid w:val="001327BA"/>
    <w:rsid w:val="00132C82"/>
    <w:rsid w:val="00133044"/>
    <w:rsid w:val="00133184"/>
    <w:rsid w:val="00133660"/>
    <w:rsid w:val="00133B0B"/>
    <w:rsid w:val="00133C4D"/>
    <w:rsid w:val="001343EB"/>
    <w:rsid w:val="00135194"/>
    <w:rsid w:val="001351BB"/>
    <w:rsid w:val="001357D2"/>
    <w:rsid w:val="00135933"/>
    <w:rsid w:val="0013596E"/>
    <w:rsid w:val="00135B79"/>
    <w:rsid w:val="00135E0E"/>
    <w:rsid w:val="00136021"/>
    <w:rsid w:val="001364B9"/>
    <w:rsid w:val="00136882"/>
    <w:rsid w:val="00136AEF"/>
    <w:rsid w:val="00136C82"/>
    <w:rsid w:val="00136D06"/>
    <w:rsid w:val="00137518"/>
    <w:rsid w:val="00137A53"/>
    <w:rsid w:val="00137E30"/>
    <w:rsid w:val="0014011F"/>
    <w:rsid w:val="00140ADE"/>
    <w:rsid w:val="00140B17"/>
    <w:rsid w:val="0014117A"/>
    <w:rsid w:val="00141A74"/>
    <w:rsid w:val="00141B45"/>
    <w:rsid w:val="0014201E"/>
    <w:rsid w:val="0014244F"/>
    <w:rsid w:val="00142F1D"/>
    <w:rsid w:val="001431F4"/>
    <w:rsid w:val="001433D3"/>
    <w:rsid w:val="00143B1A"/>
    <w:rsid w:val="00143F2A"/>
    <w:rsid w:val="00144089"/>
    <w:rsid w:val="00144698"/>
    <w:rsid w:val="0014488F"/>
    <w:rsid w:val="00144DB9"/>
    <w:rsid w:val="0014522D"/>
    <w:rsid w:val="0014553E"/>
    <w:rsid w:val="0014561F"/>
    <w:rsid w:val="00145850"/>
    <w:rsid w:val="00145C38"/>
    <w:rsid w:val="00145EE0"/>
    <w:rsid w:val="00146442"/>
    <w:rsid w:val="0014649A"/>
    <w:rsid w:val="00146685"/>
    <w:rsid w:val="001473DD"/>
    <w:rsid w:val="001501B8"/>
    <w:rsid w:val="001506AF"/>
    <w:rsid w:val="00150AC3"/>
    <w:rsid w:val="00150F77"/>
    <w:rsid w:val="0015150D"/>
    <w:rsid w:val="00151701"/>
    <w:rsid w:val="00151A60"/>
    <w:rsid w:val="001523D1"/>
    <w:rsid w:val="0015362B"/>
    <w:rsid w:val="00153CEC"/>
    <w:rsid w:val="00154056"/>
    <w:rsid w:val="00154431"/>
    <w:rsid w:val="001544CC"/>
    <w:rsid w:val="00154A60"/>
    <w:rsid w:val="00154F9B"/>
    <w:rsid w:val="001555B3"/>
    <w:rsid w:val="0015616B"/>
    <w:rsid w:val="00156711"/>
    <w:rsid w:val="00156A29"/>
    <w:rsid w:val="00156D7B"/>
    <w:rsid w:val="00156F30"/>
    <w:rsid w:val="00157385"/>
    <w:rsid w:val="00157AE1"/>
    <w:rsid w:val="00157CB2"/>
    <w:rsid w:val="001602EF"/>
    <w:rsid w:val="0016032A"/>
    <w:rsid w:val="0016075F"/>
    <w:rsid w:val="00160ADA"/>
    <w:rsid w:val="00160D79"/>
    <w:rsid w:val="001615F5"/>
    <w:rsid w:val="00162484"/>
    <w:rsid w:val="0016296D"/>
    <w:rsid w:val="00162E9D"/>
    <w:rsid w:val="00163CA4"/>
    <w:rsid w:val="00164537"/>
    <w:rsid w:val="001648B9"/>
    <w:rsid w:val="001656F4"/>
    <w:rsid w:val="00165F11"/>
    <w:rsid w:val="00165FF5"/>
    <w:rsid w:val="00166498"/>
    <w:rsid w:val="0016652E"/>
    <w:rsid w:val="00166C9D"/>
    <w:rsid w:val="00166D44"/>
    <w:rsid w:val="00166FA2"/>
    <w:rsid w:val="001670D8"/>
    <w:rsid w:val="001673AA"/>
    <w:rsid w:val="0016740F"/>
    <w:rsid w:val="00167909"/>
    <w:rsid w:val="00170592"/>
    <w:rsid w:val="00170FB3"/>
    <w:rsid w:val="00171331"/>
    <w:rsid w:val="00171CA1"/>
    <w:rsid w:val="00172A1D"/>
    <w:rsid w:val="00172F34"/>
    <w:rsid w:val="001733CB"/>
    <w:rsid w:val="001739E2"/>
    <w:rsid w:val="00174B2A"/>
    <w:rsid w:val="00174BD0"/>
    <w:rsid w:val="00174C80"/>
    <w:rsid w:val="00174CEA"/>
    <w:rsid w:val="00174CF7"/>
    <w:rsid w:val="00174EA4"/>
    <w:rsid w:val="00175405"/>
    <w:rsid w:val="00175775"/>
    <w:rsid w:val="00175B51"/>
    <w:rsid w:val="00175D4A"/>
    <w:rsid w:val="00175EFF"/>
    <w:rsid w:val="00175FF9"/>
    <w:rsid w:val="00176DB1"/>
    <w:rsid w:val="00180000"/>
    <w:rsid w:val="00180ADA"/>
    <w:rsid w:val="001812EE"/>
    <w:rsid w:val="00181733"/>
    <w:rsid w:val="00181C81"/>
    <w:rsid w:val="00182783"/>
    <w:rsid w:val="00182F0F"/>
    <w:rsid w:val="00183A1C"/>
    <w:rsid w:val="00183F82"/>
    <w:rsid w:val="0018457F"/>
    <w:rsid w:val="00184C8F"/>
    <w:rsid w:val="0018524F"/>
    <w:rsid w:val="00185794"/>
    <w:rsid w:val="00185B73"/>
    <w:rsid w:val="00186B59"/>
    <w:rsid w:val="00186E64"/>
    <w:rsid w:val="00187149"/>
    <w:rsid w:val="00187636"/>
    <w:rsid w:val="00187CDF"/>
    <w:rsid w:val="00190889"/>
    <w:rsid w:val="00190AD5"/>
    <w:rsid w:val="00191358"/>
    <w:rsid w:val="00191504"/>
    <w:rsid w:val="00191845"/>
    <w:rsid w:val="00191D54"/>
    <w:rsid w:val="001920BE"/>
    <w:rsid w:val="00192997"/>
    <w:rsid w:val="00192B82"/>
    <w:rsid w:val="00192EE8"/>
    <w:rsid w:val="0019344F"/>
    <w:rsid w:val="00193536"/>
    <w:rsid w:val="00193CEB"/>
    <w:rsid w:val="00193DE2"/>
    <w:rsid w:val="00194048"/>
    <w:rsid w:val="00195211"/>
    <w:rsid w:val="00195397"/>
    <w:rsid w:val="0019555F"/>
    <w:rsid w:val="001958FA"/>
    <w:rsid w:val="001959AB"/>
    <w:rsid w:val="00195C59"/>
    <w:rsid w:val="001961BD"/>
    <w:rsid w:val="001965D6"/>
    <w:rsid w:val="00196A9A"/>
    <w:rsid w:val="00196FC1"/>
    <w:rsid w:val="0019739E"/>
    <w:rsid w:val="00197993"/>
    <w:rsid w:val="00197EB3"/>
    <w:rsid w:val="001A04B7"/>
    <w:rsid w:val="001A06B9"/>
    <w:rsid w:val="001A0B1B"/>
    <w:rsid w:val="001A0DCE"/>
    <w:rsid w:val="001A0EDD"/>
    <w:rsid w:val="001A2575"/>
    <w:rsid w:val="001A336E"/>
    <w:rsid w:val="001A3575"/>
    <w:rsid w:val="001A3E61"/>
    <w:rsid w:val="001A40E8"/>
    <w:rsid w:val="001A46BE"/>
    <w:rsid w:val="001A4841"/>
    <w:rsid w:val="001A4BF1"/>
    <w:rsid w:val="001A5023"/>
    <w:rsid w:val="001A5CE7"/>
    <w:rsid w:val="001A6172"/>
    <w:rsid w:val="001A6303"/>
    <w:rsid w:val="001A63FA"/>
    <w:rsid w:val="001A6523"/>
    <w:rsid w:val="001A652F"/>
    <w:rsid w:val="001A73E0"/>
    <w:rsid w:val="001A7A15"/>
    <w:rsid w:val="001A7BF1"/>
    <w:rsid w:val="001B0102"/>
    <w:rsid w:val="001B01A1"/>
    <w:rsid w:val="001B0980"/>
    <w:rsid w:val="001B0DDD"/>
    <w:rsid w:val="001B18FC"/>
    <w:rsid w:val="001B1B45"/>
    <w:rsid w:val="001B1DAA"/>
    <w:rsid w:val="001B1F63"/>
    <w:rsid w:val="001B2C29"/>
    <w:rsid w:val="001B2CED"/>
    <w:rsid w:val="001B34FE"/>
    <w:rsid w:val="001B461F"/>
    <w:rsid w:val="001B4836"/>
    <w:rsid w:val="001B4B7D"/>
    <w:rsid w:val="001B4E9D"/>
    <w:rsid w:val="001B57F7"/>
    <w:rsid w:val="001B5A01"/>
    <w:rsid w:val="001B63BB"/>
    <w:rsid w:val="001B642E"/>
    <w:rsid w:val="001B7D3F"/>
    <w:rsid w:val="001C06C1"/>
    <w:rsid w:val="001C0CCA"/>
    <w:rsid w:val="001C0D2B"/>
    <w:rsid w:val="001C1724"/>
    <w:rsid w:val="001C1EBA"/>
    <w:rsid w:val="001C2073"/>
    <w:rsid w:val="001C227D"/>
    <w:rsid w:val="001C23F0"/>
    <w:rsid w:val="001C274C"/>
    <w:rsid w:val="001C3067"/>
    <w:rsid w:val="001C3520"/>
    <w:rsid w:val="001C36E2"/>
    <w:rsid w:val="001C3B12"/>
    <w:rsid w:val="001C3F67"/>
    <w:rsid w:val="001C433C"/>
    <w:rsid w:val="001C4885"/>
    <w:rsid w:val="001C59F1"/>
    <w:rsid w:val="001C5ECD"/>
    <w:rsid w:val="001C6AF2"/>
    <w:rsid w:val="001C6F62"/>
    <w:rsid w:val="001C7F4F"/>
    <w:rsid w:val="001D09E8"/>
    <w:rsid w:val="001D0B26"/>
    <w:rsid w:val="001D0C5C"/>
    <w:rsid w:val="001D0F83"/>
    <w:rsid w:val="001D1BD6"/>
    <w:rsid w:val="001D1D99"/>
    <w:rsid w:val="001D22A6"/>
    <w:rsid w:val="001D2792"/>
    <w:rsid w:val="001D30B2"/>
    <w:rsid w:val="001D409E"/>
    <w:rsid w:val="001D44CB"/>
    <w:rsid w:val="001D45D2"/>
    <w:rsid w:val="001D478C"/>
    <w:rsid w:val="001D48A8"/>
    <w:rsid w:val="001D51CD"/>
    <w:rsid w:val="001D52C4"/>
    <w:rsid w:val="001D5BA4"/>
    <w:rsid w:val="001D690F"/>
    <w:rsid w:val="001D6962"/>
    <w:rsid w:val="001D6A31"/>
    <w:rsid w:val="001D7781"/>
    <w:rsid w:val="001D7D26"/>
    <w:rsid w:val="001E0971"/>
    <w:rsid w:val="001E0A09"/>
    <w:rsid w:val="001E0D31"/>
    <w:rsid w:val="001E11FF"/>
    <w:rsid w:val="001E1745"/>
    <w:rsid w:val="001E193B"/>
    <w:rsid w:val="001E1EAF"/>
    <w:rsid w:val="001E2CFC"/>
    <w:rsid w:val="001E2D1B"/>
    <w:rsid w:val="001E32E9"/>
    <w:rsid w:val="001E3AD7"/>
    <w:rsid w:val="001E3ADE"/>
    <w:rsid w:val="001E40BE"/>
    <w:rsid w:val="001E46A8"/>
    <w:rsid w:val="001E5F05"/>
    <w:rsid w:val="001E5FB7"/>
    <w:rsid w:val="001E610B"/>
    <w:rsid w:val="001E694C"/>
    <w:rsid w:val="001E6B9F"/>
    <w:rsid w:val="001E6D3D"/>
    <w:rsid w:val="001E6DD9"/>
    <w:rsid w:val="001E7350"/>
    <w:rsid w:val="001E736A"/>
    <w:rsid w:val="001E75E1"/>
    <w:rsid w:val="001E7E24"/>
    <w:rsid w:val="001F0662"/>
    <w:rsid w:val="001F08AE"/>
    <w:rsid w:val="001F08F3"/>
    <w:rsid w:val="001F0E15"/>
    <w:rsid w:val="001F2CB3"/>
    <w:rsid w:val="001F36E6"/>
    <w:rsid w:val="001F384C"/>
    <w:rsid w:val="001F3A3A"/>
    <w:rsid w:val="001F3B3C"/>
    <w:rsid w:val="001F4111"/>
    <w:rsid w:val="001F414C"/>
    <w:rsid w:val="001F4736"/>
    <w:rsid w:val="001F5273"/>
    <w:rsid w:val="001F57BE"/>
    <w:rsid w:val="001F5855"/>
    <w:rsid w:val="001F6C8F"/>
    <w:rsid w:val="001F79F4"/>
    <w:rsid w:val="00200331"/>
    <w:rsid w:val="002003A0"/>
    <w:rsid w:val="00200918"/>
    <w:rsid w:val="00200950"/>
    <w:rsid w:val="00200A90"/>
    <w:rsid w:val="00200CB7"/>
    <w:rsid w:val="0020141C"/>
    <w:rsid w:val="0020197D"/>
    <w:rsid w:val="00202EB7"/>
    <w:rsid w:val="002033E6"/>
    <w:rsid w:val="002036FD"/>
    <w:rsid w:val="00203D46"/>
    <w:rsid w:val="00204025"/>
    <w:rsid w:val="002040C7"/>
    <w:rsid w:val="00204162"/>
    <w:rsid w:val="0020473C"/>
    <w:rsid w:val="002049D2"/>
    <w:rsid w:val="0020559E"/>
    <w:rsid w:val="00205A25"/>
    <w:rsid w:val="0020601C"/>
    <w:rsid w:val="00206A09"/>
    <w:rsid w:val="00206FBF"/>
    <w:rsid w:val="00207739"/>
    <w:rsid w:val="00207D4D"/>
    <w:rsid w:val="00207E52"/>
    <w:rsid w:val="00210B73"/>
    <w:rsid w:val="00210BD4"/>
    <w:rsid w:val="00210C1F"/>
    <w:rsid w:val="00211838"/>
    <w:rsid w:val="0021188B"/>
    <w:rsid w:val="002122DC"/>
    <w:rsid w:val="00213173"/>
    <w:rsid w:val="00213342"/>
    <w:rsid w:val="002135B6"/>
    <w:rsid w:val="0021378B"/>
    <w:rsid w:val="00213C9F"/>
    <w:rsid w:val="00214270"/>
    <w:rsid w:val="00214F01"/>
    <w:rsid w:val="0021536D"/>
    <w:rsid w:val="002155C7"/>
    <w:rsid w:val="00215E12"/>
    <w:rsid w:val="00216017"/>
    <w:rsid w:val="0021609C"/>
    <w:rsid w:val="00216108"/>
    <w:rsid w:val="00216DD3"/>
    <w:rsid w:val="00217082"/>
    <w:rsid w:val="002174DE"/>
    <w:rsid w:val="002178B3"/>
    <w:rsid w:val="00217957"/>
    <w:rsid w:val="00220214"/>
    <w:rsid w:val="0022075F"/>
    <w:rsid w:val="00221343"/>
    <w:rsid w:val="002220D2"/>
    <w:rsid w:val="00222619"/>
    <w:rsid w:val="00222754"/>
    <w:rsid w:val="00222B70"/>
    <w:rsid w:val="00222EE3"/>
    <w:rsid w:val="00223016"/>
    <w:rsid w:val="002231F2"/>
    <w:rsid w:val="00223AA4"/>
    <w:rsid w:val="00223E59"/>
    <w:rsid w:val="00224550"/>
    <w:rsid w:val="00224E92"/>
    <w:rsid w:val="0022588E"/>
    <w:rsid w:val="0022594F"/>
    <w:rsid w:val="0022609F"/>
    <w:rsid w:val="002265CD"/>
    <w:rsid w:val="00226CB0"/>
    <w:rsid w:val="00226FAB"/>
    <w:rsid w:val="00227542"/>
    <w:rsid w:val="00230974"/>
    <w:rsid w:val="00230AFF"/>
    <w:rsid w:val="00230CA2"/>
    <w:rsid w:val="00231B72"/>
    <w:rsid w:val="00231D01"/>
    <w:rsid w:val="002321EC"/>
    <w:rsid w:val="00232C61"/>
    <w:rsid w:val="00233499"/>
    <w:rsid w:val="00233A76"/>
    <w:rsid w:val="00234D0E"/>
    <w:rsid w:val="00235318"/>
    <w:rsid w:val="002356C3"/>
    <w:rsid w:val="00235D54"/>
    <w:rsid w:val="00235E2F"/>
    <w:rsid w:val="0023624E"/>
    <w:rsid w:val="00236B90"/>
    <w:rsid w:val="00236B94"/>
    <w:rsid w:val="00236EA0"/>
    <w:rsid w:val="00236EE8"/>
    <w:rsid w:val="00237508"/>
    <w:rsid w:val="0023799D"/>
    <w:rsid w:val="00237B1B"/>
    <w:rsid w:val="00237D69"/>
    <w:rsid w:val="00237F22"/>
    <w:rsid w:val="00237FB5"/>
    <w:rsid w:val="0024056D"/>
    <w:rsid w:val="00240A74"/>
    <w:rsid w:val="002411B7"/>
    <w:rsid w:val="00241309"/>
    <w:rsid w:val="0024191D"/>
    <w:rsid w:val="00241961"/>
    <w:rsid w:val="00241C76"/>
    <w:rsid w:val="002427A1"/>
    <w:rsid w:val="002429A8"/>
    <w:rsid w:val="002431B7"/>
    <w:rsid w:val="00243390"/>
    <w:rsid w:val="00243554"/>
    <w:rsid w:val="00243A95"/>
    <w:rsid w:val="002443EF"/>
    <w:rsid w:val="0024488F"/>
    <w:rsid w:val="00244897"/>
    <w:rsid w:val="0024490F"/>
    <w:rsid w:val="0024570B"/>
    <w:rsid w:val="00245BA9"/>
    <w:rsid w:val="00245BD3"/>
    <w:rsid w:val="00245F27"/>
    <w:rsid w:val="0024653B"/>
    <w:rsid w:val="00246C66"/>
    <w:rsid w:val="00246EB5"/>
    <w:rsid w:val="002472D2"/>
    <w:rsid w:val="00247302"/>
    <w:rsid w:val="0024793B"/>
    <w:rsid w:val="00247F32"/>
    <w:rsid w:val="00250AE4"/>
    <w:rsid w:val="002517A6"/>
    <w:rsid w:val="00251CD4"/>
    <w:rsid w:val="00251D2C"/>
    <w:rsid w:val="00251DBC"/>
    <w:rsid w:val="002520D1"/>
    <w:rsid w:val="00252BFB"/>
    <w:rsid w:val="002539A0"/>
    <w:rsid w:val="002539AA"/>
    <w:rsid w:val="0025466C"/>
    <w:rsid w:val="0025470F"/>
    <w:rsid w:val="00255671"/>
    <w:rsid w:val="00255A6A"/>
    <w:rsid w:val="002561F1"/>
    <w:rsid w:val="00256625"/>
    <w:rsid w:val="00256BAA"/>
    <w:rsid w:val="00256D5C"/>
    <w:rsid w:val="0025701E"/>
    <w:rsid w:val="0025747D"/>
    <w:rsid w:val="00257739"/>
    <w:rsid w:val="00257B09"/>
    <w:rsid w:val="00260861"/>
    <w:rsid w:val="00260E5A"/>
    <w:rsid w:val="00260FCD"/>
    <w:rsid w:val="00260FEA"/>
    <w:rsid w:val="00261407"/>
    <w:rsid w:val="00261840"/>
    <w:rsid w:val="00263005"/>
    <w:rsid w:val="0026397E"/>
    <w:rsid w:val="00263DE6"/>
    <w:rsid w:val="00263F59"/>
    <w:rsid w:val="0026436B"/>
    <w:rsid w:val="002645C9"/>
    <w:rsid w:val="00264685"/>
    <w:rsid w:val="0026522D"/>
    <w:rsid w:val="00265664"/>
    <w:rsid w:val="00266240"/>
    <w:rsid w:val="00266396"/>
    <w:rsid w:val="0026645C"/>
    <w:rsid w:val="00266B3B"/>
    <w:rsid w:val="00267BC6"/>
    <w:rsid w:val="00267CA3"/>
    <w:rsid w:val="00267FEB"/>
    <w:rsid w:val="00270E15"/>
    <w:rsid w:val="002715D8"/>
    <w:rsid w:val="00271AF3"/>
    <w:rsid w:val="00271BEC"/>
    <w:rsid w:val="00272746"/>
    <w:rsid w:val="0027320A"/>
    <w:rsid w:val="0027357A"/>
    <w:rsid w:val="00274110"/>
    <w:rsid w:val="0027489B"/>
    <w:rsid w:val="00274E1B"/>
    <w:rsid w:val="00275341"/>
    <w:rsid w:val="00275852"/>
    <w:rsid w:val="00275D28"/>
    <w:rsid w:val="00276670"/>
    <w:rsid w:val="00276C5F"/>
    <w:rsid w:val="00276E77"/>
    <w:rsid w:val="002773AD"/>
    <w:rsid w:val="00277B33"/>
    <w:rsid w:val="002807C7"/>
    <w:rsid w:val="00281180"/>
    <w:rsid w:val="00281796"/>
    <w:rsid w:val="00281A43"/>
    <w:rsid w:val="00281BF6"/>
    <w:rsid w:val="002822F2"/>
    <w:rsid w:val="0028233E"/>
    <w:rsid w:val="00282B2E"/>
    <w:rsid w:val="00282B76"/>
    <w:rsid w:val="00283314"/>
    <w:rsid w:val="0028356D"/>
    <w:rsid w:val="00283786"/>
    <w:rsid w:val="0028394E"/>
    <w:rsid w:val="00283C4F"/>
    <w:rsid w:val="00283C8B"/>
    <w:rsid w:val="00284BDB"/>
    <w:rsid w:val="00286995"/>
    <w:rsid w:val="00287637"/>
    <w:rsid w:val="00287716"/>
    <w:rsid w:val="00291525"/>
    <w:rsid w:val="00291CEB"/>
    <w:rsid w:val="00291DCD"/>
    <w:rsid w:val="00292AC2"/>
    <w:rsid w:val="0029339A"/>
    <w:rsid w:val="00293AB0"/>
    <w:rsid w:val="00293BD0"/>
    <w:rsid w:val="00293FA8"/>
    <w:rsid w:val="0029563D"/>
    <w:rsid w:val="00295896"/>
    <w:rsid w:val="00295D51"/>
    <w:rsid w:val="002963E4"/>
    <w:rsid w:val="002976DF"/>
    <w:rsid w:val="0029787E"/>
    <w:rsid w:val="00297B61"/>
    <w:rsid w:val="002A0BCE"/>
    <w:rsid w:val="002A0CD3"/>
    <w:rsid w:val="002A14D5"/>
    <w:rsid w:val="002A1DB6"/>
    <w:rsid w:val="002A2063"/>
    <w:rsid w:val="002A277B"/>
    <w:rsid w:val="002A2919"/>
    <w:rsid w:val="002A2B0B"/>
    <w:rsid w:val="002A2EFC"/>
    <w:rsid w:val="002A3E3F"/>
    <w:rsid w:val="002A3FD4"/>
    <w:rsid w:val="002A4B39"/>
    <w:rsid w:val="002A4C35"/>
    <w:rsid w:val="002A52ED"/>
    <w:rsid w:val="002A5EC3"/>
    <w:rsid w:val="002A6111"/>
    <w:rsid w:val="002A6428"/>
    <w:rsid w:val="002A65F7"/>
    <w:rsid w:val="002A6D6D"/>
    <w:rsid w:val="002A76B9"/>
    <w:rsid w:val="002A7A3B"/>
    <w:rsid w:val="002B034C"/>
    <w:rsid w:val="002B08B4"/>
    <w:rsid w:val="002B0CF0"/>
    <w:rsid w:val="002B1F73"/>
    <w:rsid w:val="002B2041"/>
    <w:rsid w:val="002B2358"/>
    <w:rsid w:val="002B2887"/>
    <w:rsid w:val="002B326B"/>
    <w:rsid w:val="002B384D"/>
    <w:rsid w:val="002B38E4"/>
    <w:rsid w:val="002B39BF"/>
    <w:rsid w:val="002B42A8"/>
    <w:rsid w:val="002B4597"/>
    <w:rsid w:val="002B5480"/>
    <w:rsid w:val="002B56BF"/>
    <w:rsid w:val="002B5FB7"/>
    <w:rsid w:val="002B67A2"/>
    <w:rsid w:val="002B6EC2"/>
    <w:rsid w:val="002B6EFF"/>
    <w:rsid w:val="002B71C6"/>
    <w:rsid w:val="002B7696"/>
    <w:rsid w:val="002B795D"/>
    <w:rsid w:val="002B7B24"/>
    <w:rsid w:val="002B7B93"/>
    <w:rsid w:val="002B7CE3"/>
    <w:rsid w:val="002C03A7"/>
    <w:rsid w:val="002C0C70"/>
    <w:rsid w:val="002C10F1"/>
    <w:rsid w:val="002C1AB5"/>
    <w:rsid w:val="002C1DA4"/>
    <w:rsid w:val="002C1EC0"/>
    <w:rsid w:val="002C228A"/>
    <w:rsid w:val="002C2702"/>
    <w:rsid w:val="002C298D"/>
    <w:rsid w:val="002C2CD5"/>
    <w:rsid w:val="002C3582"/>
    <w:rsid w:val="002C37E0"/>
    <w:rsid w:val="002C3CCD"/>
    <w:rsid w:val="002C48B6"/>
    <w:rsid w:val="002C493B"/>
    <w:rsid w:val="002C49A0"/>
    <w:rsid w:val="002C4AE4"/>
    <w:rsid w:val="002C50C1"/>
    <w:rsid w:val="002C6660"/>
    <w:rsid w:val="002C6D6D"/>
    <w:rsid w:val="002C6F57"/>
    <w:rsid w:val="002C7376"/>
    <w:rsid w:val="002C74A6"/>
    <w:rsid w:val="002D034E"/>
    <w:rsid w:val="002D0F9D"/>
    <w:rsid w:val="002D1CC0"/>
    <w:rsid w:val="002D2B21"/>
    <w:rsid w:val="002D2F16"/>
    <w:rsid w:val="002D359C"/>
    <w:rsid w:val="002D37CE"/>
    <w:rsid w:val="002D38B1"/>
    <w:rsid w:val="002D3A86"/>
    <w:rsid w:val="002D3E67"/>
    <w:rsid w:val="002D54EC"/>
    <w:rsid w:val="002D5A11"/>
    <w:rsid w:val="002D6400"/>
    <w:rsid w:val="002D678F"/>
    <w:rsid w:val="002D67FA"/>
    <w:rsid w:val="002D75EB"/>
    <w:rsid w:val="002D7610"/>
    <w:rsid w:val="002D7ADF"/>
    <w:rsid w:val="002D7C13"/>
    <w:rsid w:val="002E049A"/>
    <w:rsid w:val="002E0A07"/>
    <w:rsid w:val="002E0C4F"/>
    <w:rsid w:val="002E111E"/>
    <w:rsid w:val="002E1298"/>
    <w:rsid w:val="002E12A1"/>
    <w:rsid w:val="002E1894"/>
    <w:rsid w:val="002E1FDE"/>
    <w:rsid w:val="002E290F"/>
    <w:rsid w:val="002E2B5E"/>
    <w:rsid w:val="002E2BB1"/>
    <w:rsid w:val="002E33E5"/>
    <w:rsid w:val="002E34ED"/>
    <w:rsid w:val="002E43C3"/>
    <w:rsid w:val="002E473B"/>
    <w:rsid w:val="002E473F"/>
    <w:rsid w:val="002E53A4"/>
    <w:rsid w:val="002E5463"/>
    <w:rsid w:val="002E5A8E"/>
    <w:rsid w:val="002E5E81"/>
    <w:rsid w:val="002E61B2"/>
    <w:rsid w:val="002E6A0D"/>
    <w:rsid w:val="002E74AE"/>
    <w:rsid w:val="002E79B1"/>
    <w:rsid w:val="002E7BE1"/>
    <w:rsid w:val="002F014E"/>
    <w:rsid w:val="002F06B4"/>
    <w:rsid w:val="002F08FC"/>
    <w:rsid w:val="002F1B51"/>
    <w:rsid w:val="002F1C52"/>
    <w:rsid w:val="002F1F4D"/>
    <w:rsid w:val="002F21F6"/>
    <w:rsid w:val="002F2532"/>
    <w:rsid w:val="002F25CC"/>
    <w:rsid w:val="002F2A0E"/>
    <w:rsid w:val="002F2F56"/>
    <w:rsid w:val="002F2FA8"/>
    <w:rsid w:val="002F337C"/>
    <w:rsid w:val="002F3850"/>
    <w:rsid w:val="002F3932"/>
    <w:rsid w:val="002F399D"/>
    <w:rsid w:val="002F3CCF"/>
    <w:rsid w:val="002F3CFC"/>
    <w:rsid w:val="002F3E38"/>
    <w:rsid w:val="002F4344"/>
    <w:rsid w:val="002F4583"/>
    <w:rsid w:val="002F5225"/>
    <w:rsid w:val="002F5612"/>
    <w:rsid w:val="002F5615"/>
    <w:rsid w:val="002F64C2"/>
    <w:rsid w:val="002F6E06"/>
    <w:rsid w:val="002F6F55"/>
    <w:rsid w:val="002F6F83"/>
    <w:rsid w:val="002F744E"/>
    <w:rsid w:val="002F7D3A"/>
    <w:rsid w:val="003008A1"/>
    <w:rsid w:val="00300A5C"/>
    <w:rsid w:val="0030116E"/>
    <w:rsid w:val="00302368"/>
    <w:rsid w:val="003028F3"/>
    <w:rsid w:val="003029B9"/>
    <w:rsid w:val="00303FD9"/>
    <w:rsid w:val="003040CD"/>
    <w:rsid w:val="00304545"/>
    <w:rsid w:val="003046E4"/>
    <w:rsid w:val="0030472C"/>
    <w:rsid w:val="00305226"/>
    <w:rsid w:val="003052AF"/>
    <w:rsid w:val="00305B3A"/>
    <w:rsid w:val="003063ED"/>
    <w:rsid w:val="0030653F"/>
    <w:rsid w:val="003066E0"/>
    <w:rsid w:val="00306B28"/>
    <w:rsid w:val="00306BC3"/>
    <w:rsid w:val="00306E0D"/>
    <w:rsid w:val="00307166"/>
    <w:rsid w:val="003073CB"/>
    <w:rsid w:val="00307559"/>
    <w:rsid w:val="003079A9"/>
    <w:rsid w:val="00307A03"/>
    <w:rsid w:val="00307A0B"/>
    <w:rsid w:val="003100BD"/>
    <w:rsid w:val="003105F0"/>
    <w:rsid w:val="003106B8"/>
    <w:rsid w:val="0031096D"/>
    <w:rsid w:val="00310C7B"/>
    <w:rsid w:val="00310E6E"/>
    <w:rsid w:val="0031104B"/>
    <w:rsid w:val="00311142"/>
    <w:rsid w:val="00311240"/>
    <w:rsid w:val="0031155F"/>
    <w:rsid w:val="00311A86"/>
    <w:rsid w:val="0031206D"/>
    <w:rsid w:val="00312631"/>
    <w:rsid w:val="00312801"/>
    <w:rsid w:val="00313EFD"/>
    <w:rsid w:val="00314B1A"/>
    <w:rsid w:val="00314D25"/>
    <w:rsid w:val="003154BD"/>
    <w:rsid w:val="003154E5"/>
    <w:rsid w:val="0031607E"/>
    <w:rsid w:val="0031617A"/>
    <w:rsid w:val="00316658"/>
    <w:rsid w:val="0031773C"/>
    <w:rsid w:val="00317956"/>
    <w:rsid w:val="00320E78"/>
    <w:rsid w:val="00320EE7"/>
    <w:rsid w:val="0032160D"/>
    <w:rsid w:val="00321A06"/>
    <w:rsid w:val="00321CA2"/>
    <w:rsid w:val="00322859"/>
    <w:rsid w:val="003228D5"/>
    <w:rsid w:val="00322B64"/>
    <w:rsid w:val="00323DF9"/>
    <w:rsid w:val="00323F67"/>
    <w:rsid w:val="003252C7"/>
    <w:rsid w:val="003257F2"/>
    <w:rsid w:val="00325872"/>
    <w:rsid w:val="003262DD"/>
    <w:rsid w:val="0032706C"/>
    <w:rsid w:val="003276EB"/>
    <w:rsid w:val="0032790D"/>
    <w:rsid w:val="00327912"/>
    <w:rsid w:val="00330D68"/>
    <w:rsid w:val="00330D79"/>
    <w:rsid w:val="00331ACB"/>
    <w:rsid w:val="0033208C"/>
    <w:rsid w:val="0033248F"/>
    <w:rsid w:val="0033259C"/>
    <w:rsid w:val="00333689"/>
    <w:rsid w:val="0033377A"/>
    <w:rsid w:val="003337DE"/>
    <w:rsid w:val="00333811"/>
    <w:rsid w:val="00334C3A"/>
    <w:rsid w:val="0033522E"/>
    <w:rsid w:val="0033571C"/>
    <w:rsid w:val="0033587E"/>
    <w:rsid w:val="0033589D"/>
    <w:rsid w:val="00335C21"/>
    <w:rsid w:val="00335C4A"/>
    <w:rsid w:val="00335E24"/>
    <w:rsid w:val="00336279"/>
    <w:rsid w:val="0033631C"/>
    <w:rsid w:val="00337B51"/>
    <w:rsid w:val="0034005E"/>
    <w:rsid w:val="003406F5"/>
    <w:rsid w:val="00340B98"/>
    <w:rsid w:val="003412DC"/>
    <w:rsid w:val="00341A74"/>
    <w:rsid w:val="0034208D"/>
    <w:rsid w:val="003429A1"/>
    <w:rsid w:val="00342CBC"/>
    <w:rsid w:val="00342EF6"/>
    <w:rsid w:val="00343624"/>
    <w:rsid w:val="00343625"/>
    <w:rsid w:val="00344D34"/>
    <w:rsid w:val="00345634"/>
    <w:rsid w:val="00345DB5"/>
    <w:rsid w:val="00346231"/>
    <w:rsid w:val="0034630A"/>
    <w:rsid w:val="003472EB"/>
    <w:rsid w:val="00347F29"/>
    <w:rsid w:val="003501ED"/>
    <w:rsid w:val="003503E2"/>
    <w:rsid w:val="003508A2"/>
    <w:rsid w:val="00351436"/>
    <w:rsid w:val="00351F13"/>
    <w:rsid w:val="00352921"/>
    <w:rsid w:val="00352BEE"/>
    <w:rsid w:val="00353E97"/>
    <w:rsid w:val="00353EDD"/>
    <w:rsid w:val="00354080"/>
    <w:rsid w:val="00354109"/>
    <w:rsid w:val="0035410B"/>
    <w:rsid w:val="003541B6"/>
    <w:rsid w:val="003548F8"/>
    <w:rsid w:val="00354967"/>
    <w:rsid w:val="00355045"/>
    <w:rsid w:val="003555D3"/>
    <w:rsid w:val="00355799"/>
    <w:rsid w:val="00355C16"/>
    <w:rsid w:val="00355DC5"/>
    <w:rsid w:val="0035638D"/>
    <w:rsid w:val="00356AE8"/>
    <w:rsid w:val="00356C5F"/>
    <w:rsid w:val="00356E8E"/>
    <w:rsid w:val="00357912"/>
    <w:rsid w:val="00357A90"/>
    <w:rsid w:val="00360234"/>
    <w:rsid w:val="00360BF8"/>
    <w:rsid w:val="00361032"/>
    <w:rsid w:val="00361BCF"/>
    <w:rsid w:val="003633AE"/>
    <w:rsid w:val="00363BAC"/>
    <w:rsid w:val="00363E97"/>
    <w:rsid w:val="0036478B"/>
    <w:rsid w:val="00364CD2"/>
    <w:rsid w:val="00364E2F"/>
    <w:rsid w:val="00365043"/>
    <w:rsid w:val="003655F8"/>
    <w:rsid w:val="003662C7"/>
    <w:rsid w:val="0036661E"/>
    <w:rsid w:val="00367063"/>
    <w:rsid w:val="00367447"/>
    <w:rsid w:val="00367DB8"/>
    <w:rsid w:val="003706E9"/>
    <w:rsid w:val="0037074E"/>
    <w:rsid w:val="00370CF9"/>
    <w:rsid w:val="00371549"/>
    <w:rsid w:val="00371E5A"/>
    <w:rsid w:val="00372164"/>
    <w:rsid w:val="003724F3"/>
    <w:rsid w:val="0037266D"/>
    <w:rsid w:val="00372768"/>
    <w:rsid w:val="003731F3"/>
    <w:rsid w:val="003732E5"/>
    <w:rsid w:val="0037372F"/>
    <w:rsid w:val="00373A2D"/>
    <w:rsid w:val="00373DB2"/>
    <w:rsid w:val="00373F01"/>
    <w:rsid w:val="00373FB2"/>
    <w:rsid w:val="00374468"/>
    <w:rsid w:val="00374B83"/>
    <w:rsid w:val="00375432"/>
    <w:rsid w:val="0037581E"/>
    <w:rsid w:val="00375AD1"/>
    <w:rsid w:val="00375B3C"/>
    <w:rsid w:val="003779C4"/>
    <w:rsid w:val="0038033F"/>
    <w:rsid w:val="00380B4D"/>
    <w:rsid w:val="00380D65"/>
    <w:rsid w:val="003811A7"/>
    <w:rsid w:val="00381443"/>
    <w:rsid w:val="00381A73"/>
    <w:rsid w:val="00382192"/>
    <w:rsid w:val="00382323"/>
    <w:rsid w:val="00382CD9"/>
    <w:rsid w:val="003831E8"/>
    <w:rsid w:val="0038378F"/>
    <w:rsid w:val="00383907"/>
    <w:rsid w:val="0038396F"/>
    <w:rsid w:val="00383B5F"/>
    <w:rsid w:val="00383C65"/>
    <w:rsid w:val="00383FFB"/>
    <w:rsid w:val="0038419A"/>
    <w:rsid w:val="003841DD"/>
    <w:rsid w:val="00384628"/>
    <w:rsid w:val="00384D25"/>
    <w:rsid w:val="00385D93"/>
    <w:rsid w:val="003863A5"/>
    <w:rsid w:val="00386958"/>
    <w:rsid w:val="00386B1E"/>
    <w:rsid w:val="00387814"/>
    <w:rsid w:val="00387AE0"/>
    <w:rsid w:val="00387D48"/>
    <w:rsid w:val="00390286"/>
    <w:rsid w:val="003904C7"/>
    <w:rsid w:val="00390AA5"/>
    <w:rsid w:val="00391004"/>
    <w:rsid w:val="003913D8"/>
    <w:rsid w:val="00391ECB"/>
    <w:rsid w:val="00392104"/>
    <w:rsid w:val="00392E60"/>
    <w:rsid w:val="00393C9A"/>
    <w:rsid w:val="00393EA9"/>
    <w:rsid w:val="00393FF2"/>
    <w:rsid w:val="00394E2B"/>
    <w:rsid w:val="0039598E"/>
    <w:rsid w:val="00395AEB"/>
    <w:rsid w:val="003963AE"/>
    <w:rsid w:val="0039659F"/>
    <w:rsid w:val="003968E3"/>
    <w:rsid w:val="00396EDA"/>
    <w:rsid w:val="003972D3"/>
    <w:rsid w:val="0039737E"/>
    <w:rsid w:val="003A0061"/>
    <w:rsid w:val="003A0326"/>
    <w:rsid w:val="003A0354"/>
    <w:rsid w:val="003A129F"/>
    <w:rsid w:val="003A1DEF"/>
    <w:rsid w:val="003A2621"/>
    <w:rsid w:val="003A2710"/>
    <w:rsid w:val="003A2992"/>
    <w:rsid w:val="003A2B99"/>
    <w:rsid w:val="003A2F4E"/>
    <w:rsid w:val="003A3E3E"/>
    <w:rsid w:val="003A3F16"/>
    <w:rsid w:val="003A5EEC"/>
    <w:rsid w:val="003A6081"/>
    <w:rsid w:val="003A622D"/>
    <w:rsid w:val="003A624C"/>
    <w:rsid w:val="003A6D86"/>
    <w:rsid w:val="003A6E9D"/>
    <w:rsid w:val="003A71A2"/>
    <w:rsid w:val="003A74AD"/>
    <w:rsid w:val="003A7B4F"/>
    <w:rsid w:val="003A7BD7"/>
    <w:rsid w:val="003B00BF"/>
    <w:rsid w:val="003B0161"/>
    <w:rsid w:val="003B094D"/>
    <w:rsid w:val="003B0996"/>
    <w:rsid w:val="003B0E29"/>
    <w:rsid w:val="003B0F36"/>
    <w:rsid w:val="003B1207"/>
    <w:rsid w:val="003B12E1"/>
    <w:rsid w:val="003B1550"/>
    <w:rsid w:val="003B160A"/>
    <w:rsid w:val="003B17A9"/>
    <w:rsid w:val="003B1B6D"/>
    <w:rsid w:val="003B1D2C"/>
    <w:rsid w:val="003B1F5C"/>
    <w:rsid w:val="003B2668"/>
    <w:rsid w:val="003B269D"/>
    <w:rsid w:val="003B2785"/>
    <w:rsid w:val="003B2D9E"/>
    <w:rsid w:val="003B2DBC"/>
    <w:rsid w:val="003B30BD"/>
    <w:rsid w:val="003B31C1"/>
    <w:rsid w:val="003B3289"/>
    <w:rsid w:val="003B366A"/>
    <w:rsid w:val="003B406F"/>
    <w:rsid w:val="003B4C6D"/>
    <w:rsid w:val="003B5746"/>
    <w:rsid w:val="003B5B7A"/>
    <w:rsid w:val="003B5EAE"/>
    <w:rsid w:val="003B5F0A"/>
    <w:rsid w:val="003B6A84"/>
    <w:rsid w:val="003B6BAD"/>
    <w:rsid w:val="003B7047"/>
    <w:rsid w:val="003B7632"/>
    <w:rsid w:val="003B7747"/>
    <w:rsid w:val="003B7AE8"/>
    <w:rsid w:val="003C078C"/>
    <w:rsid w:val="003C0978"/>
    <w:rsid w:val="003C1D75"/>
    <w:rsid w:val="003C1DA3"/>
    <w:rsid w:val="003C2035"/>
    <w:rsid w:val="003C2130"/>
    <w:rsid w:val="003C22A5"/>
    <w:rsid w:val="003C2684"/>
    <w:rsid w:val="003C2FD5"/>
    <w:rsid w:val="003C316D"/>
    <w:rsid w:val="003C385B"/>
    <w:rsid w:val="003C3C09"/>
    <w:rsid w:val="003C45BB"/>
    <w:rsid w:val="003C52A0"/>
    <w:rsid w:val="003C5B4D"/>
    <w:rsid w:val="003C5F5A"/>
    <w:rsid w:val="003C60CF"/>
    <w:rsid w:val="003C6D74"/>
    <w:rsid w:val="003C7040"/>
    <w:rsid w:val="003C7093"/>
    <w:rsid w:val="003C7823"/>
    <w:rsid w:val="003C7E73"/>
    <w:rsid w:val="003D0502"/>
    <w:rsid w:val="003D085D"/>
    <w:rsid w:val="003D0B44"/>
    <w:rsid w:val="003D0DC2"/>
    <w:rsid w:val="003D1872"/>
    <w:rsid w:val="003D189A"/>
    <w:rsid w:val="003D1BE6"/>
    <w:rsid w:val="003D1E1F"/>
    <w:rsid w:val="003D1EA6"/>
    <w:rsid w:val="003D2135"/>
    <w:rsid w:val="003D28B2"/>
    <w:rsid w:val="003D2A87"/>
    <w:rsid w:val="003D3E22"/>
    <w:rsid w:val="003D3F6C"/>
    <w:rsid w:val="003D4A53"/>
    <w:rsid w:val="003D5214"/>
    <w:rsid w:val="003D5432"/>
    <w:rsid w:val="003D5A07"/>
    <w:rsid w:val="003D5CC3"/>
    <w:rsid w:val="003D60EC"/>
    <w:rsid w:val="003D663A"/>
    <w:rsid w:val="003D6DE5"/>
    <w:rsid w:val="003D73C4"/>
    <w:rsid w:val="003D7982"/>
    <w:rsid w:val="003D7E54"/>
    <w:rsid w:val="003E0460"/>
    <w:rsid w:val="003E0E91"/>
    <w:rsid w:val="003E1108"/>
    <w:rsid w:val="003E1687"/>
    <w:rsid w:val="003E20F9"/>
    <w:rsid w:val="003E2E1C"/>
    <w:rsid w:val="003E300B"/>
    <w:rsid w:val="003E3332"/>
    <w:rsid w:val="003E3BC6"/>
    <w:rsid w:val="003E3DAE"/>
    <w:rsid w:val="003E3F07"/>
    <w:rsid w:val="003E46D0"/>
    <w:rsid w:val="003E4AB7"/>
    <w:rsid w:val="003E4C5B"/>
    <w:rsid w:val="003E55B2"/>
    <w:rsid w:val="003E5606"/>
    <w:rsid w:val="003E5C07"/>
    <w:rsid w:val="003E5D89"/>
    <w:rsid w:val="003E6CA5"/>
    <w:rsid w:val="003E7CD1"/>
    <w:rsid w:val="003F0089"/>
    <w:rsid w:val="003F008B"/>
    <w:rsid w:val="003F01DE"/>
    <w:rsid w:val="003F03DC"/>
    <w:rsid w:val="003F059E"/>
    <w:rsid w:val="003F0ABF"/>
    <w:rsid w:val="003F0FC2"/>
    <w:rsid w:val="003F185B"/>
    <w:rsid w:val="003F1BF0"/>
    <w:rsid w:val="003F26DF"/>
    <w:rsid w:val="003F2C45"/>
    <w:rsid w:val="003F4238"/>
    <w:rsid w:val="003F468D"/>
    <w:rsid w:val="003F46C7"/>
    <w:rsid w:val="003F46F2"/>
    <w:rsid w:val="003F4E22"/>
    <w:rsid w:val="003F5049"/>
    <w:rsid w:val="003F59B5"/>
    <w:rsid w:val="003F5EDC"/>
    <w:rsid w:val="003F5EEF"/>
    <w:rsid w:val="003F60AF"/>
    <w:rsid w:val="003F6789"/>
    <w:rsid w:val="003F6D3F"/>
    <w:rsid w:val="003F7383"/>
    <w:rsid w:val="003F73F6"/>
    <w:rsid w:val="003F75CB"/>
    <w:rsid w:val="003F7979"/>
    <w:rsid w:val="003F7AEC"/>
    <w:rsid w:val="003F7FD1"/>
    <w:rsid w:val="004011A9"/>
    <w:rsid w:val="00401545"/>
    <w:rsid w:val="00401CBF"/>
    <w:rsid w:val="00401EBB"/>
    <w:rsid w:val="004023CE"/>
    <w:rsid w:val="00402783"/>
    <w:rsid w:val="00402A1F"/>
    <w:rsid w:val="0040309F"/>
    <w:rsid w:val="00403786"/>
    <w:rsid w:val="00403EFA"/>
    <w:rsid w:val="00404D4C"/>
    <w:rsid w:val="00405000"/>
    <w:rsid w:val="00405C37"/>
    <w:rsid w:val="00405D13"/>
    <w:rsid w:val="004062AB"/>
    <w:rsid w:val="00406814"/>
    <w:rsid w:val="00406D6D"/>
    <w:rsid w:val="004074C4"/>
    <w:rsid w:val="00407F5A"/>
    <w:rsid w:val="004109EF"/>
    <w:rsid w:val="00410DA2"/>
    <w:rsid w:val="0041163D"/>
    <w:rsid w:val="004117CD"/>
    <w:rsid w:val="00411B1C"/>
    <w:rsid w:val="00411E61"/>
    <w:rsid w:val="00412192"/>
    <w:rsid w:val="004129B1"/>
    <w:rsid w:val="00412ED9"/>
    <w:rsid w:val="004130DD"/>
    <w:rsid w:val="0041315A"/>
    <w:rsid w:val="00413721"/>
    <w:rsid w:val="004149D7"/>
    <w:rsid w:val="004152EF"/>
    <w:rsid w:val="0041561C"/>
    <w:rsid w:val="0041699C"/>
    <w:rsid w:val="004171C0"/>
    <w:rsid w:val="00417470"/>
    <w:rsid w:val="00417EFD"/>
    <w:rsid w:val="0042047A"/>
    <w:rsid w:val="00420855"/>
    <w:rsid w:val="004208EF"/>
    <w:rsid w:val="00420912"/>
    <w:rsid w:val="00421432"/>
    <w:rsid w:val="00421637"/>
    <w:rsid w:val="00421985"/>
    <w:rsid w:val="00421D21"/>
    <w:rsid w:val="00421FDC"/>
    <w:rsid w:val="00422D14"/>
    <w:rsid w:val="0042308D"/>
    <w:rsid w:val="004237CA"/>
    <w:rsid w:val="00423D7C"/>
    <w:rsid w:val="00423EE9"/>
    <w:rsid w:val="00424CF3"/>
    <w:rsid w:val="00425911"/>
    <w:rsid w:val="00425CE1"/>
    <w:rsid w:val="00425E0C"/>
    <w:rsid w:val="00425E15"/>
    <w:rsid w:val="00426811"/>
    <w:rsid w:val="004268D2"/>
    <w:rsid w:val="0042706B"/>
    <w:rsid w:val="0042785C"/>
    <w:rsid w:val="004305B3"/>
    <w:rsid w:val="0043060A"/>
    <w:rsid w:val="00430C94"/>
    <w:rsid w:val="00430C9C"/>
    <w:rsid w:val="00432864"/>
    <w:rsid w:val="00432D1E"/>
    <w:rsid w:val="00433674"/>
    <w:rsid w:val="00433ABE"/>
    <w:rsid w:val="004347CF"/>
    <w:rsid w:val="004348E5"/>
    <w:rsid w:val="00434F21"/>
    <w:rsid w:val="00434F95"/>
    <w:rsid w:val="00435813"/>
    <w:rsid w:val="00435FE5"/>
    <w:rsid w:val="004367A0"/>
    <w:rsid w:val="00436A48"/>
    <w:rsid w:val="00436D91"/>
    <w:rsid w:val="00436DC2"/>
    <w:rsid w:val="00437A51"/>
    <w:rsid w:val="00440E50"/>
    <w:rsid w:val="004412E4"/>
    <w:rsid w:val="00442FC7"/>
    <w:rsid w:val="00443975"/>
    <w:rsid w:val="00443E02"/>
    <w:rsid w:val="0044482A"/>
    <w:rsid w:val="00444930"/>
    <w:rsid w:val="00444EC9"/>
    <w:rsid w:val="004464F6"/>
    <w:rsid w:val="004469C9"/>
    <w:rsid w:val="00446DE3"/>
    <w:rsid w:val="00446EC9"/>
    <w:rsid w:val="004472E2"/>
    <w:rsid w:val="00447B80"/>
    <w:rsid w:val="00450341"/>
    <w:rsid w:val="00450438"/>
    <w:rsid w:val="00450F3A"/>
    <w:rsid w:val="004514DF"/>
    <w:rsid w:val="004516C3"/>
    <w:rsid w:val="0045187B"/>
    <w:rsid w:val="00451DD6"/>
    <w:rsid w:val="0045334C"/>
    <w:rsid w:val="00453414"/>
    <w:rsid w:val="00453C63"/>
    <w:rsid w:val="004542D1"/>
    <w:rsid w:val="00454475"/>
    <w:rsid w:val="00454672"/>
    <w:rsid w:val="00454A49"/>
    <w:rsid w:val="00454CB9"/>
    <w:rsid w:val="00454EB9"/>
    <w:rsid w:val="00454FA8"/>
    <w:rsid w:val="00455A4B"/>
    <w:rsid w:val="00455ABB"/>
    <w:rsid w:val="00456863"/>
    <w:rsid w:val="00456D4B"/>
    <w:rsid w:val="00456FE2"/>
    <w:rsid w:val="00457F93"/>
    <w:rsid w:val="00460362"/>
    <w:rsid w:val="00460754"/>
    <w:rsid w:val="00461742"/>
    <w:rsid w:val="00462512"/>
    <w:rsid w:val="00462613"/>
    <w:rsid w:val="00462682"/>
    <w:rsid w:val="004628F3"/>
    <w:rsid w:val="00462E55"/>
    <w:rsid w:val="004635C9"/>
    <w:rsid w:val="0046392F"/>
    <w:rsid w:val="00463A99"/>
    <w:rsid w:val="00463EC7"/>
    <w:rsid w:val="00463ED3"/>
    <w:rsid w:val="00464D0F"/>
    <w:rsid w:val="00464FE6"/>
    <w:rsid w:val="004650B7"/>
    <w:rsid w:val="00465708"/>
    <w:rsid w:val="00465C5F"/>
    <w:rsid w:val="0046602D"/>
    <w:rsid w:val="004663D8"/>
    <w:rsid w:val="004663DD"/>
    <w:rsid w:val="0046656C"/>
    <w:rsid w:val="00466AC5"/>
    <w:rsid w:val="0046732B"/>
    <w:rsid w:val="004676E9"/>
    <w:rsid w:val="004708F8"/>
    <w:rsid w:val="00470A7C"/>
    <w:rsid w:val="00470AD4"/>
    <w:rsid w:val="00470D1D"/>
    <w:rsid w:val="00470E00"/>
    <w:rsid w:val="004711CD"/>
    <w:rsid w:val="00471469"/>
    <w:rsid w:val="00471A70"/>
    <w:rsid w:val="00471D8E"/>
    <w:rsid w:val="00471FA5"/>
    <w:rsid w:val="0047286A"/>
    <w:rsid w:val="004749D0"/>
    <w:rsid w:val="00474B51"/>
    <w:rsid w:val="004761C6"/>
    <w:rsid w:val="004762A8"/>
    <w:rsid w:val="00476317"/>
    <w:rsid w:val="00476745"/>
    <w:rsid w:val="00476A1F"/>
    <w:rsid w:val="00476DBF"/>
    <w:rsid w:val="00477AD3"/>
    <w:rsid w:val="0048088B"/>
    <w:rsid w:val="00480999"/>
    <w:rsid w:val="00480E47"/>
    <w:rsid w:val="00480E84"/>
    <w:rsid w:val="00481245"/>
    <w:rsid w:val="00481E2F"/>
    <w:rsid w:val="00481EE0"/>
    <w:rsid w:val="00482220"/>
    <w:rsid w:val="004828B5"/>
    <w:rsid w:val="00482A12"/>
    <w:rsid w:val="00483A41"/>
    <w:rsid w:val="0048420E"/>
    <w:rsid w:val="00484763"/>
    <w:rsid w:val="00485BB2"/>
    <w:rsid w:val="00485EDC"/>
    <w:rsid w:val="00486409"/>
    <w:rsid w:val="0048696C"/>
    <w:rsid w:val="00486E77"/>
    <w:rsid w:val="004872C0"/>
    <w:rsid w:val="004872CC"/>
    <w:rsid w:val="0049094F"/>
    <w:rsid w:val="00490C92"/>
    <w:rsid w:val="00490EBB"/>
    <w:rsid w:val="00492552"/>
    <w:rsid w:val="004927FA"/>
    <w:rsid w:val="00492F4F"/>
    <w:rsid w:val="0049308A"/>
    <w:rsid w:val="00493288"/>
    <w:rsid w:val="0049381E"/>
    <w:rsid w:val="00493930"/>
    <w:rsid w:val="00493F03"/>
    <w:rsid w:val="00494937"/>
    <w:rsid w:val="00496123"/>
    <w:rsid w:val="00496C03"/>
    <w:rsid w:val="004976FC"/>
    <w:rsid w:val="00497729"/>
    <w:rsid w:val="00497781"/>
    <w:rsid w:val="004979C1"/>
    <w:rsid w:val="00497E7E"/>
    <w:rsid w:val="004A053B"/>
    <w:rsid w:val="004A076B"/>
    <w:rsid w:val="004A1303"/>
    <w:rsid w:val="004A133E"/>
    <w:rsid w:val="004A2223"/>
    <w:rsid w:val="004A276F"/>
    <w:rsid w:val="004A29FC"/>
    <w:rsid w:val="004A2D08"/>
    <w:rsid w:val="004A3042"/>
    <w:rsid w:val="004A3231"/>
    <w:rsid w:val="004A3384"/>
    <w:rsid w:val="004A36A4"/>
    <w:rsid w:val="004A3C67"/>
    <w:rsid w:val="004A3F6C"/>
    <w:rsid w:val="004A40EC"/>
    <w:rsid w:val="004A43CB"/>
    <w:rsid w:val="004A43CD"/>
    <w:rsid w:val="004A50CD"/>
    <w:rsid w:val="004A5321"/>
    <w:rsid w:val="004A609B"/>
    <w:rsid w:val="004A61D3"/>
    <w:rsid w:val="004A6880"/>
    <w:rsid w:val="004A6FC5"/>
    <w:rsid w:val="004A7096"/>
    <w:rsid w:val="004A7221"/>
    <w:rsid w:val="004A7453"/>
    <w:rsid w:val="004A7C3D"/>
    <w:rsid w:val="004B09D6"/>
    <w:rsid w:val="004B0AC8"/>
    <w:rsid w:val="004B1413"/>
    <w:rsid w:val="004B1AD3"/>
    <w:rsid w:val="004B3A38"/>
    <w:rsid w:val="004B3A51"/>
    <w:rsid w:val="004B3C39"/>
    <w:rsid w:val="004B3FF9"/>
    <w:rsid w:val="004B4406"/>
    <w:rsid w:val="004B484D"/>
    <w:rsid w:val="004B5377"/>
    <w:rsid w:val="004B57FF"/>
    <w:rsid w:val="004B599A"/>
    <w:rsid w:val="004B5CD4"/>
    <w:rsid w:val="004B7101"/>
    <w:rsid w:val="004B7310"/>
    <w:rsid w:val="004B77D0"/>
    <w:rsid w:val="004C015B"/>
    <w:rsid w:val="004C0DC2"/>
    <w:rsid w:val="004C16D9"/>
    <w:rsid w:val="004C1745"/>
    <w:rsid w:val="004C17DA"/>
    <w:rsid w:val="004C1F17"/>
    <w:rsid w:val="004C2600"/>
    <w:rsid w:val="004C2B6D"/>
    <w:rsid w:val="004C2D57"/>
    <w:rsid w:val="004C2DA9"/>
    <w:rsid w:val="004C32E4"/>
    <w:rsid w:val="004C3497"/>
    <w:rsid w:val="004C40FB"/>
    <w:rsid w:val="004C42A0"/>
    <w:rsid w:val="004C4AA8"/>
    <w:rsid w:val="004C4CC7"/>
    <w:rsid w:val="004C5A3D"/>
    <w:rsid w:val="004C67A9"/>
    <w:rsid w:val="004C6A52"/>
    <w:rsid w:val="004C6E99"/>
    <w:rsid w:val="004C778B"/>
    <w:rsid w:val="004D0D89"/>
    <w:rsid w:val="004D0EEC"/>
    <w:rsid w:val="004D1511"/>
    <w:rsid w:val="004D1861"/>
    <w:rsid w:val="004D1FFF"/>
    <w:rsid w:val="004D28C5"/>
    <w:rsid w:val="004D2E36"/>
    <w:rsid w:val="004D361F"/>
    <w:rsid w:val="004D3F85"/>
    <w:rsid w:val="004D4577"/>
    <w:rsid w:val="004D481C"/>
    <w:rsid w:val="004D4C38"/>
    <w:rsid w:val="004D4E3A"/>
    <w:rsid w:val="004D540C"/>
    <w:rsid w:val="004D5B96"/>
    <w:rsid w:val="004D5FE1"/>
    <w:rsid w:val="004D6B5A"/>
    <w:rsid w:val="004D7085"/>
    <w:rsid w:val="004D70B5"/>
    <w:rsid w:val="004D7845"/>
    <w:rsid w:val="004D7E0D"/>
    <w:rsid w:val="004D7F81"/>
    <w:rsid w:val="004E001C"/>
    <w:rsid w:val="004E092B"/>
    <w:rsid w:val="004E0C34"/>
    <w:rsid w:val="004E1B4D"/>
    <w:rsid w:val="004E205A"/>
    <w:rsid w:val="004E21BB"/>
    <w:rsid w:val="004E29EF"/>
    <w:rsid w:val="004E2C03"/>
    <w:rsid w:val="004E353E"/>
    <w:rsid w:val="004E36DF"/>
    <w:rsid w:val="004E3DE3"/>
    <w:rsid w:val="004E4C67"/>
    <w:rsid w:val="004E56F4"/>
    <w:rsid w:val="004E5BFF"/>
    <w:rsid w:val="004E5FFE"/>
    <w:rsid w:val="004E7391"/>
    <w:rsid w:val="004E77C5"/>
    <w:rsid w:val="004E79EE"/>
    <w:rsid w:val="004F0884"/>
    <w:rsid w:val="004F13C5"/>
    <w:rsid w:val="004F15BB"/>
    <w:rsid w:val="004F1871"/>
    <w:rsid w:val="004F1B0A"/>
    <w:rsid w:val="004F1E54"/>
    <w:rsid w:val="004F21A9"/>
    <w:rsid w:val="004F28CD"/>
    <w:rsid w:val="004F290B"/>
    <w:rsid w:val="004F2D58"/>
    <w:rsid w:val="004F2D7E"/>
    <w:rsid w:val="004F2EA3"/>
    <w:rsid w:val="004F3053"/>
    <w:rsid w:val="004F4017"/>
    <w:rsid w:val="004F40B1"/>
    <w:rsid w:val="004F4532"/>
    <w:rsid w:val="004F5685"/>
    <w:rsid w:val="004F6342"/>
    <w:rsid w:val="004F63E2"/>
    <w:rsid w:val="004F6916"/>
    <w:rsid w:val="004F75AC"/>
    <w:rsid w:val="00500202"/>
    <w:rsid w:val="005003D8"/>
    <w:rsid w:val="00500BBA"/>
    <w:rsid w:val="00500DC9"/>
    <w:rsid w:val="00500F6B"/>
    <w:rsid w:val="00501D95"/>
    <w:rsid w:val="00501ECF"/>
    <w:rsid w:val="00502097"/>
    <w:rsid w:val="005023F8"/>
    <w:rsid w:val="00502444"/>
    <w:rsid w:val="00503B38"/>
    <w:rsid w:val="00503F7A"/>
    <w:rsid w:val="0050433C"/>
    <w:rsid w:val="0050443A"/>
    <w:rsid w:val="00504BBF"/>
    <w:rsid w:val="00504F27"/>
    <w:rsid w:val="005054E4"/>
    <w:rsid w:val="005058BB"/>
    <w:rsid w:val="00505B75"/>
    <w:rsid w:val="00505F1A"/>
    <w:rsid w:val="005061D7"/>
    <w:rsid w:val="0050620D"/>
    <w:rsid w:val="005064D8"/>
    <w:rsid w:val="005073D8"/>
    <w:rsid w:val="0050797B"/>
    <w:rsid w:val="00507A16"/>
    <w:rsid w:val="00507F57"/>
    <w:rsid w:val="00510565"/>
    <w:rsid w:val="00510635"/>
    <w:rsid w:val="005106AE"/>
    <w:rsid w:val="0051089F"/>
    <w:rsid w:val="00511030"/>
    <w:rsid w:val="005111E6"/>
    <w:rsid w:val="005116EA"/>
    <w:rsid w:val="00511BC3"/>
    <w:rsid w:val="00511BEA"/>
    <w:rsid w:val="00512387"/>
    <w:rsid w:val="00512BC9"/>
    <w:rsid w:val="00513846"/>
    <w:rsid w:val="00513AB7"/>
    <w:rsid w:val="00513D8E"/>
    <w:rsid w:val="00515331"/>
    <w:rsid w:val="00515589"/>
    <w:rsid w:val="00515AED"/>
    <w:rsid w:val="00516C93"/>
    <w:rsid w:val="00516E55"/>
    <w:rsid w:val="00517E51"/>
    <w:rsid w:val="00517EB1"/>
    <w:rsid w:val="00517F76"/>
    <w:rsid w:val="005214A3"/>
    <w:rsid w:val="005216A9"/>
    <w:rsid w:val="00522233"/>
    <w:rsid w:val="00522A50"/>
    <w:rsid w:val="00522EAE"/>
    <w:rsid w:val="005230E2"/>
    <w:rsid w:val="00523F23"/>
    <w:rsid w:val="00524FEF"/>
    <w:rsid w:val="0052522E"/>
    <w:rsid w:val="005254AF"/>
    <w:rsid w:val="005254FF"/>
    <w:rsid w:val="00525B71"/>
    <w:rsid w:val="00525E1B"/>
    <w:rsid w:val="0052622B"/>
    <w:rsid w:val="0052680B"/>
    <w:rsid w:val="00527714"/>
    <w:rsid w:val="0052790F"/>
    <w:rsid w:val="00527ED4"/>
    <w:rsid w:val="005300A1"/>
    <w:rsid w:val="0053020D"/>
    <w:rsid w:val="005306EF"/>
    <w:rsid w:val="00530DC6"/>
    <w:rsid w:val="005315D7"/>
    <w:rsid w:val="00531F3A"/>
    <w:rsid w:val="005328D3"/>
    <w:rsid w:val="0053296E"/>
    <w:rsid w:val="00532CB1"/>
    <w:rsid w:val="00533CC1"/>
    <w:rsid w:val="005346F3"/>
    <w:rsid w:val="00534817"/>
    <w:rsid w:val="00535300"/>
    <w:rsid w:val="005360AC"/>
    <w:rsid w:val="00536670"/>
    <w:rsid w:val="00537BA9"/>
    <w:rsid w:val="00537D0F"/>
    <w:rsid w:val="005406F2"/>
    <w:rsid w:val="005411B4"/>
    <w:rsid w:val="00541B5A"/>
    <w:rsid w:val="00541E2F"/>
    <w:rsid w:val="00542C54"/>
    <w:rsid w:val="00542FE1"/>
    <w:rsid w:val="00543191"/>
    <w:rsid w:val="00543486"/>
    <w:rsid w:val="00543B6F"/>
    <w:rsid w:val="005441FF"/>
    <w:rsid w:val="005442BF"/>
    <w:rsid w:val="0054445C"/>
    <w:rsid w:val="00544A23"/>
    <w:rsid w:val="00544BFF"/>
    <w:rsid w:val="00544C0E"/>
    <w:rsid w:val="00544C2F"/>
    <w:rsid w:val="00544C59"/>
    <w:rsid w:val="00544D7A"/>
    <w:rsid w:val="005454BD"/>
    <w:rsid w:val="00545F8C"/>
    <w:rsid w:val="0054651B"/>
    <w:rsid w:val="0054663B"/>
    <w:rsid w:val="00546D14"/>
    <w:rsid w:val="00546E73"/>
    <w:rsid w:val="00547EB6"/>
    <w:rsid w:val="005500F7"/>
    <w:rsid w:val="00550337"/>
    <w:rsid w:val="00550C83"/>
    <w:rsid w:val="00552619"/>
    <w:rsid w:val="00552760"/>
    <w:rsid w:val="00552A69"/>
    <w:rsid w:val="00553734"/>
    <w:rsid w:val="00553BF0"/>
    <w:rsid w:val="00553C53"/>
    <w:rsid w:val="00553CEE"/>
    <w:rsid w:val="00555341"/>
    <w:rsid w:val="005554F3"/>
    <w:rsid w:val="0055565A"/>
    <w:rsid w:val="00555C5B"/>
    <w:rsid w:val="00555EC8"/>
    <w:rsid w:val="005566FC"/>
    <w:rsid w:val="005572F6"/>
    <w:rsid w:val="00557607"/>
    <w:rsid w:val="0056069D"/>
    <w:rsid w:val="00560A51"/>
    <w:rsid w:val="005610B0"/>
    <w:rsid w:val="00561C70"/>
    <w:rsid w:val="005635E3"/>
    <w:rsid w:val="0056427A"/>
    <w:rsid w:val="005646A8"/>
    <w:rsid w:val="00564BC4"/>
    <w:rsid w:val="00565061"/>
    <w:rsid w:val="005655D1"/>
    <w:rsid w:val="0056575D"/>
    <w:rsid w:val="005665B5"/>
    <w:rsid w:val="00566F30"/>
    <w:rsid w:val="00567210"/>
    <w:rsid w:val="00567AC3"/>
    <w:rsid w:val="0057346B"/>
    <w:rsid w:val="00573C66"/>
    <w:rsid w:val="00573D14"/>
    <w:rsid w:val="0057407C"/>
    <w:rsid w:val="00574A0A"/>
    <w:rsid w:val="00574BC8"/>
    <w:rsid w:val="005751D8"/>
    <w:rsid w:val="0057557E"/>
    <w:rsid w:val="00575815"/>
    <w:rsid w:val="00575B19"/>
    <w:rsid w:val="005760FD"/>
    <w:rsid w:val="00577095"/>
    <w:rsid w:val="00577DFB"/>
    <w:rsid w:val="00577EE5"/>
    <w:rsid w:val="00580310"/>
    <w:rsid w:val="0058093B"/>
    <w:rsid w:val="00580D35"/>
    <w:rsid w:val="00580E00"/>
    <w:rsid w:val="00581ADF"/>
    <w:rsid w:val="00581D52"/>
    <w:rsid w:val="00582CA0"/>
    <w:rsid w:val="00583CA9"/>
    <w:rsid w:val="00584278"/>
    <w:rsid w:val="00584C57"/>
    <w:rsid w:val="00584DAB"/>
    <w:rsid w:val="00584FA5"/>
    <w:rsid w:val="0058654F"/>
    <w:rsid w:val="005867B8"/>
    <w:rsid w:val="00586995"/>
    <w:rsid w:val="005872D8"/>
    <w:rsid w:val="00587396"/>
    <w:rsid w:val="005873D7"/>
    <w:rsid w:val="00587C23"/>
    <w:rsid w:val="00587E92"/>
    <w:rsid w:val="00590347"/>
    <w:rsid w:val="00590B52"/>
    <w:rsid w:val="00590EF9"/>
    <w:rsid w:val="005913A8"/>
    <w:rsid w:val="0059288D"/>
    <w:rsid w:val="00593077"/>
    <w:rsid w:val="005935ED"/>
    <w:rsid w:val="00593795"/>
    <w:rsid w:val="00593B8E"/>
    <w:rsid w:val="00595089"/>
    <w:rsid w:val="005950AA"/>
    <w:rsid w:val="00595435"/>
    <w:rsid w:val="005955AF"/>
    <w:rsid w:val="00595A11"/>
    <w:rsid w:val="00595C31"/>
    <w:rsid w:val="00596448"/>
    <w:rsid w:val="00596CD8"/>
    <w:rsid w:val="00596E85"/>
    <w:rsid w:val="00597163"/>
    <w:rsid w:val="005978BA"/>
    <w:rsid w:val="005979DF"/>
    <w:rsid w:val="005A0086"/>
    <w:rsid w:val="005A0207"/>
    <w:rsid w:val="005A0ADA"/>
    <w:rsid w:val="005A1B16"/>
    <w:rsid w:val="005A1C79"/>
    <w:rsid w:val="005A26C0"/>
    <w:rsid w:val="005A2B54"/>
    <w:rsid w:val="005A3AD3"/>
    <w:rsid w:val="005A470F"/>
    <w:rsid w:val="005A4911"/>
    <w:rsid w:val="005A5172"/>
    <w:rsid w:val="005A586A"/>
    <w:rsid w:val="005A5943"/>
    <w:rsid w:val="005A6379"/>
    <w:rsid w:val="005A6495"/>
    <w:rsid w:val="005A6C96"/>
    <w:rsid w:val="005A73F5"/>
    <w:rsid w:val="005B0CF5"/>
    <w:rsid w:val="005B0E12"/>
    <w:rsid w:val="005B140E"/>
    <w:rsid w:val="005B1AB4"/>
    <w:rsid w:val="005B200E"/>
    <w:rsid w:val="005B21F4"/>
    <w:rsid w:val="005B2385"/>
    <w:rsid w:val="005B2890"/>
    <w:rsid w:val="005B2B2E"/>
    <w:rsid w:val="005B2C4B"/>
    <w:rsid w:val="005B2FEE"/>
    <w:rsid w:val="005B3272"/>
    <w:rsid w:val="005B3311"/>
    <w:rsid w:val="005B39F1"/>
    <w:rsid w:val="005B3B1C"/>
    <w:rsid w:val="005B3F43"/>
    <w:rsid w:val="005B4194"/>
    <w:rsid w:val="005B4AF7"/>
    <w:rsid w:val="005B5565"/>
    <w:rsid w:val="005B57BA"/>
    <w:rsid w:val="005B5854"/>
    <w:rsid w:val="005B5DD9"/>
    <w:rsid w:val="005B624C"/>
    <w:rsid w:val="005B62E7"/>
    <w:rsid w:val="005B6569"/>
    <w:rsid w:val="005B6609"/>
    <w:rsid w:val="005B6980"/>
    <w:rsid w:val="005B6CEC"/>
    <w:rsid w:val="005B6E5A"/>
    <w:rsid w:val="005B6F3A"/>
    <w:rsid w:val="005B7C51"/>
    <w:rsid w:val="005C00CF"/>
    <w:rsid w:val="005C0FA4"/>
    <w:rsid w:val="005C1660"/>
    <w:rsid w:val="005C1A55"/>
    <w:rsid w:val="005C20BB"/>
    <w:rsid w:val="005C2E3A"/>
    <w:rsid w:val="005C3586"/>
    <w:rsid w:val="005C42B1"/>
    <w:rsid w:val="005C5866"/>
    <w:rsid w:val="005C5C73"/>
    <w:rsid w:val="005C600A"/>
    <w:rsid w:val="005C6ACC"/>
    <w:rsid w:val="005C7920"/>
    <w:rsid w:val="005D0820"/>
    <w:rsid w:val="005D0A64"/>
    <w:rsid w:val="005D1245"/>
    <w:rsid w:val="005D1687"/>
    <w:rsid w:val="005D1956"/>
    <w:rsid w:val="005D1B63"/>
    <w:rsid w:val="005D2671"/>
    <w:rsid w:val="005D4DD4"/>
    <w:rsid w:val="005D4FA3"/>
    <w:rsid w:val="005D5117"/>
    <w:rsid w:val="005D5DF9"/>
    <w:rsid w:val="005D68E8"/>
    <w:rsid w:val="005D714C"/>
    <w:rsid w:val="005D74F9"/>
    <w:rsid w:val="005D7C73"/>
    <w:rsid w:val="005E03D9"/>
    <w:rsid w:val="005E0C6A"/>
    <w:rsid w:val="005E0DBC"/>
    <w:rsid w:val="005E0E7E"/>
    <w:rsid w:val="005E0FE5"/>
    <w:rsid w:val="005E10B6"/>
    <w:rsid w:val="005E1814"/>
    <w:rsid w:val="005E209F"/>
    <w:rsid w:val="005E25DD"/>
    <w:rsid w:val="005E32D2"/>
    <w:rsid w:val="005E3679"/>
    <w:rsid w:val="005E4BF2"/>
    <w:rsid w:val="005E6146"/>
    <w:rsid w:val="005E64A2"/>
    <w:rsid w:val="005E7600"/>
    <w:rsid w:val="005E762A"/>
    <w:rsid w:val="005E763A"/>
    <w:rsid w:val="005E7DCE"/>
    <w:rsid w:val="005E7E2B"/>
    <w:rsid w:val="005F0ABF"/>
    <w:rsid w:val="005F0DC2"/>
    <w:rsid w:val="005F1171"/>
    <w:rsid w:val="005F167E"/>
    <w:rsid w:val="005F2041"/>
    <w:rsid w:val="005F243A"/>
    <w:rsid w:val="005F2F75"/>
    <w:rsid w:val="005F331D"/>
    <w:rsid w:val="005F389E"/>
    <w:rsid w:val="005F3B65"/>
    <w:rsid w:val="005F3D17"/>
    <w:rsid w:val="005F489B"/>
    <w:rsid w:val="005F49F0"/>
    <w:rsid w:val="005F4BB9"/>
    <w:rsid w:val="005F5201"/>
    <w:rsid w:val="005F5373"/>
    <w:rsid w:val="005F58CA"/>
    <w:rsid w:val="005F5A7B"/>
    <w:rsid w:val="005F5B67"/>
    <w:rsid w:val="005F5FFA"/>
    <w:rsid w:val="005F6326"/>
    <w:rsid w:val="005F6425"/>
    <w:rsid w:val="005F6918"/>
    <w:rsid w:val="005F6B2D"/>
    <w:rsid w:val="005F72F3"/>
    <w:rsid w:val="005F767B"/>
    <w:rsid w:val="005F7811"/>
    <w:rsid w:val="005F7871"/>
    <w:rsid w:val="00600883"/>
    <w:rsid w:val="006016B0"/>
    <w:rsid w:val="0060173A"/>
    <w:rsid w:val="00601752"/>
    <w:rsid w:val="00601DCF"/>
    <w:rsid w:val="00601EA1"/>
    <w:rsid w:val="00602084"/>
    <w:rsid w:val="006021B9"/>
    <w:rsid w:val="00602552"/>
    <w:rsid w:val="00602696"/>
    <w:rsid w:val="00602A48"/>
    <w:rsid w:val="006033AF"/>
    <w:rsid w:val="006039F0"/>
    <w:rsid w:val="00603D00"/>
    <w:rsid w:val="00603D80"/>
    <w:rsid w:val="00603F45"/>
    <w:rsid w:val="00604295"/>
    <w:rsid w:val="00604B67"/>
    <w:rsid w:val="00605482"/>
    <w:rsid w:val="0060595A"/>
    <w:rsid w:val="006068B1"/>
    <w:rsid w:val="0060700F"/>
    <w:rsid w:val="0060728B"/>
    <w:rsid w:val="00607509"/>
    <w:rsid w:val="00610DBB"/>
    <w:rsid w:val="00610EE2"/>
    <w:rsid w:val="00610F66"/>
    <w:rsid w:val="006112EC"/>
    <w:rsid w:val="006112ED"/>
    <w:rsid w:val="006113E3"/>
    <w:rsid w:val="00611EA8"/>
    <w:rsid w:val="006130D7"/>
    <w:rsid w:val="006130FB"/>
    <w:rsid w:val="006136D0"/>
    <w:rsid w:val="006146CD"/>
    <w:rsid w:val="00615C65"/>
    <w:rsid w:val="00616A96"/>
    <w:rsid w:val="00616B53"/>
    <w:rsid w:val="00616DDD"/>
    <w:rsid w:val="00616E02"/>
    <w:rsid w:val="00616F22"/>
    <w:rsid w:val="0062089D"/>
    <w:rsid w:val="00620935"/>
    <w:rsid w:val="0062093A"/>
    <w:rsid w:val="006211A0"/>
    <w:rsid w:val="006214C1"/>
    <w:rsid w:val="00621648"/>
    <w:rsid w:val="00622142"/>
    <w:rsid w:val="00622444"/>
    <w:rsid w:val="00622459"/>
    <w:rsid w:val="00622AFC"/>
    <w:rsid w:val="0062305C"/>
    <w:rsid w:val="00624729"/>
    <w:rsid w:val="006258D8"/>
    <w:rsid w:val="00625B8D"/>
    <w:rsid w:val="0062633F"/>
    <w:rsid w:val="0062639A"/>
    <w:rsid w:val="0062661D"/>
    <w:rsid w:val="00627817"/>
    <w:rsid w:val="00627A10"/>
    <w:rsid w:val="00627AAB"/>
    <w:rsid w:val="00627EFB"/>
    <w:rsid w:val="00630944"/>
    <w:rsid w:val="00631463"/>
    <w:rsid w:val="00631606"/>
    <w:rsid w:val="006319C8"/>
    <w:rsid w:val="00631A4E"/>
    <w:rsid w:val="006322AD"/>
    <w:rsid w:val="00632698"/>
    <w:rsid w:val="00633667"/>
    <w:rsid w:val="00634710"/>
    <w:rsid w:val="00634DC9"/>
    <w:rsid w:val="00635485"/>
    <w:rsid w:val="006356DD"/>
    <w:rsid w:val="006358D2"/>
    <w:rsid w:val="00635D93"/>
    <w:rsid w:val="00635E1C"/>
    <w:rsid w:val="006362B4"/>
    <w:rsid w:val="00636339"/>
    <w:rsid w:val="00636E28"/>
    <w:rsid w:val="006371D2"/>
    <w:rsid w:val="00637395"/>
    <w:rsid w:val="006379D9"/>
    <w:rsid w:val="00637A12"/>
    <w:rsid w:val="00637A95"/>
    <w:rsid w:val="00637B0E"/>
    <w:rsid w:val="006413FD"/>
    <w:rsid w:val="00641C49"/>
    <w:rsid w:val="00642F59"/>
    <w:rsid w:val="00644092"/>
    <w:rsid w:val="0064414D"/>
    <w:rsid w:val="006441E1"/>
    <w:rsid w:val="00644211"/>
    <w:rsid w:val="00644705"/>
    <w:rsid w:val="00645115"/>
    <w:rsid w:val="0064535E"/>
    <w:rsid w:val="0064546A"/>
    <w:rsid w:val="006457AA"/>
    <w:rsid w:val="006457DE"/>
    <w:rsid w:val="006458EA"/>
    <w:rsid w:val="006466BC"/>
    <w:rsid w:val="00646919"/>
    <w:rsid w:val="00646F29"/>
    <w:rsid w:val="006471BB"/>
    <w:rsid w:val="00647763"/>
    <w:rsid w:val="00647D8D"/>
    <w:rsid w:val="00650950"/>
    <w:rsid w:val="00650B64"/>
    <w:rsid w:val="0065102C"/>
    <w:rsid w:val="00651796"/>
    <w:rsid w:val="006517F3"/>
    <w:rsid w:val="00651AA2"/>
    <w:rsid w:val="0065212B"/>
    <w:rsid w:val="00652373"/>
    <w:rsid w:val="0065324F"/>
    <w:rsid w:val="006534C8"/>
    <w:rsid w:val="0065448F"/>
    <w:rsid w:val="006551E0"/>
    <w:rsid w:val="00655643"/>
    <w:rsid w:val="00657142"/>
    <w:rsid w:val="0065734D"/>
    <w:rsid w:val="00657772"/>
    <w:rsid w:val="006616AA"/>
    <w:rsid w:val="00661B0A"/>
    <w:rsid w:val="00661E40"/>
    <w:rsid w:val="0066223B"/>
    <w:rsid w:val="00662269"/>
    <w:rsid w:val="006626D3"/>
    <w:rsid w:val="00662979"/>
    <w:rsid w:val="00662987"/>
    <w:rsid w:val="00663417"/>
    <w:rsid w:val="0066375D"/>
    <w:rsid w:val="00663A05"/>
    <w:rsid w:val="00663E97"/>
    <w:rsid w:val="00664371"/>
    <w:rsid w:val="00664541"/>
    <w:rsid w:val="00664E52"/>
    <w:rsid w:val="006655B1"/>
    <w:rsid w:val="00665970"/>
    <w:rsid w:val="00665E5A"/>
    <w:rsid w:val="006669CC"/>
    <w:rsid w:val="00667853"/>
    <w:rsid w:val="00667E7E"/>
    <w:rsid w:val="00670591"/>
    <w:rsid w:val="00671B8D"/>
    <w:rsid w:val="00672DA7"/>
    <w:rsid w:val="006738F0"/>
    <w:rsid w:val="0067397B"/>
    <w:rsid w:val="006742D7"/>
    <w:rsid w:val="0067472B"/>
    <w:rsid w:val="0067474C"/>
    <w:rsid w:val="00674818"/>
    <w:rsid w:val="00674C02"/>
    <w:rsid w:val="006755CF"/>
    <w:rsid w:val="00675666"/>
    <w:rsid w:val="006769FF"/>
    <w:rsid w:val="00676AD9"/>
    <w:rsid w:val="00676B64"/>
    <w:rsid w:val="00676F38"/>
    <w:rsid w:val="006800B5"/>
    <w:rsid w:val="00680392"/>
    <w:rsid w:val="00680516"/>
    <w:rsid w:val="00680F55"/>
    <w:rsid w:val="006819E9"/>
    <w:rsid w:val="00682271"/>
    <w:rsid w:val="006823BA"/>
    <w:rsid w:val="00682AC4"/>
    <w:rsid w:val="00683106"/>
    <w:rsid w:val="00683977"/>
    <w:rsid w:val="00683B05"/>
    <w:rsid w:val="0068442F"/>
    <w:rsid w:val="00684733"/>
    <w:rsid w:val="00684CD7"/>
    <w:rsid w:val="00684DB6"/>
    <w:rsid w:val="0068517F"/>
    <w:rsid w:val="00685B3A"/>
    <w:rsid w:val="0068635B"/>
    <w:rsid w:val="00686B6D"/>
    <w:rsid w:val="00686F86"/>
    <w:rsid w:val="006871C5"/>
    <w:rsid w:val="006877C5"/>
    <w:rsid w:val="00687A4C"/>
    <w:rsid w:val="00687AE9"/>
    <w:rsid w:val="00690112"/>
    <w:rsid w:val="0069022A"/>
    <w:rsid w:val="006907BE"/>
    <w:rsid w:val="00690D38"/>
    <w:rsid w:val="00690F43"/>
    <w:rsid w:val="00691164"/>
    <w:rsid w:val="00691A3A"/>
    <w:rsid w:val="00691CA4"/>
    <w:rsid w:val="006921D8"/>
    <w:rsid w:val="00692D22"/>
    <w:rsid w:val="00692D85"/>
    <w:rsid w:val="00693780"/>
    <w:rsid w:val="00693B0D"/>
    <w:rsid w:val="00694892"/>
    <w:rsid w:val="00694B68"/>
    <w:rsid w:val="00694CEF"/>
    <w:rsid w:val="00694E32"/>
    <w:rsid w:val="00695015"/>
    <w:rsid w:val="00695645"/>
    <w:rsid w:val="006956C8"/>
    <w:rsid w:val="00695E53"/>
    <w:rsid w:val="0069669D"/>
    <w:rsid w:val="00696823"/>
    <w:rsid w:val="00696D64"/>
    <w:rsid w:val="0069713F"/>
    <w:rsid w:val="00697275"/>
    <w:rsid w:val="006976AB"/>
    <w:rsid w:val="006976B5"/>
    <w:rsid w:val="00697C70"/>
    <w:rsid w:val="006A0370"/>
    <w:rsid w:val="006A0CB3"/>
    <w:rsid w:val="006A0F72"/>
    <w:rsid w:val="006A1113"/>
    <w:rsid w:val="006A135A"/>
    <w:rsid w:val="006A2207"/>
    <w:rsid w:val="006A2747"/>
    <w:rsid w:val="006A2AF0"/>
    <w:rsid w:val="006A2BEE"/>
    <w:rsid w:val="006A2E0D"/>
    <w:rsid w:val="006A4831"/>
    <w:rsid w:val="006A4990"/>
    <w:rsid w:val="006A4D2A"/>
    <w:rsid w:val="006A4D67"/>
    <w:rsid w:val="006A4ED1"/>
    <w:rsid w:val="006A5038"/>
    <w:rsid w:val="006A5634"/>
    <w:rsid w:val="006A57D7"/>
    <w:rsid w:val="006A5CE1"/>
    <w:rsid w:val="006A5FCA"/>
    <w:rsid w:val="006A64D2"/>
    <w:rsid w:val="006A66D4"/>
    <w:rsid w:val="006A716F"/>
    <w:rsid w:val="006A72A8"/>
    <w:rsid w:val="006A78AC"/>
    <w:rsid w:val="006A7AC6"/>
    <w:rsid w:val="006A7FF8"/>
    <w:rsid w:val="006B0429"/>
    <w:rsid w:val="006B0E4E"/>
    <w:rsid w:val="006B2590"/>
    <w:rsid w:val="006B2CEC"/>
    <w:rsid w:val="006B31A3"/>
    <w:rsid w:val="006B3342"/>
    <w:rsid w:val="006B4329"/>
    <w:rsid w:val="006B464A"/>
    <w:rsid w:val="006B4E95"/>
    <w:rsid w:val="006B5778"/>
    <w:rsid w:val="006B594D"/>
    <w:rsid w:val="006B59CE"/>
    <w:rsid w:val="006B5D87"/>
    <w:rsid w:val="006B687C"/>
    <w:rsid w:val="006B6935"/>
    <w:rsid w:val="006B6D64"/>
    <w:rsid w:val="006B7205"/>
    <w:rsid w:val="006B78FD"/>
    <w:rsid w:val="006C0B10"/>
    <w:rsid w:val="006C0F7A"/>
    <w:rsid w:val="006C1313"/>
    <w:rsid w:val="006C21A7"/>
    <w:rsid w:val="006C21C6"/>
    <w:rsid w:val="006C21C8"/>
    <w:rsid w:val="006C28EE"/>
    <w:rsid w:val="006C2A66"/>
    <w:rsid w:val="006C2AD7"/>
    <w:rsid w:val="006C2D74"/>
    <w:rsid w:val="006C32E4"/>
    <w:rsid w:val="006C384C"/>
    <w:rsid w:val="006C396B"/>
    <w:rsid w:val="006C3DEB"/>
    <w:rsid w:val="006C4125"/>
    <w:rsid w:val="006C416B"/>
    <w:rsid w:val="006C475F"/>
    <w:rsid w:val="006C4F44"/>
    <w:rsid w:val="006C5162"/>
    <w:rsid w:val="006C5168"/>
    <w:rsid w:val="006C54CC"/>
    <w:rsid w:val="006C5536"/>
    <w:rsid w:val="006C588E"/>
    <w:rsid w:val="006C5B0B"/>
    <w:rsid w:val="006C5BB0"/>
    <w:rsid w:val="006C6159"/>
    <w:rsid w:val="006C664B"/>
    <w:rsid w:val="006C6ABE"/>
    <w:rsid w:val="006C761C"/>
    <w:rsid w:val="006C763F"/>
    <w:rsid w:val="006C7C46"/>
    <w:rsid w:val="006D063F"/>
    <w:rsid w:val="006D0C8D"/>
    <w:rsid w:val="006D0F40"/>
    <w:rsid w:val="006D1A7D"/>
    <w:rsid w:val="006D1B92"/>
    <w:rsid w:val="006D1CA4"/>
    <w:rsid w:val="006D260F"/>
    <w:rsid w:val="006D2BCB"/>
    <w:rsid w:val="006D2F7F"/>
    <w:rsid w:val="006D3234"/>
    <w:rsid w:val="006D3561"/>
    <w:rsid w:val="006D3A96"/>
    <w:rsid w:val="006D3F3B"/>
    <w:rsid w:val="006D48BF"/>
    <w:rsid w:val="006D494C"/>
    <w:rsid w:val="006D4D36"/>
    <w:rsid w:val="006D5192"/>
    <w:rsid w:val="006D53B0"/>
    <w:rsid w:val="006D5E34"/>
    <w:rsid w:val="006D6C10"/>
    <w:rsid w:val="006D7080"/>
    <w:rsid w:val="006D7FD6"/>
    <w:rsid w:val="006E0733"/>
    <w:rsid w:val="006E0892"/>
    <w:rsid w:val="006E10C5"/>
    <w:rsid w:val="006E195D"/>
    <w:rsid w:val="006E27EF"/>
    <w:rsid w:val="006E301B"/>
    <w:rsid w:val="006E38A6"/>
    <w:rsid w:val="006E4494"/>
    <w:rsid w:val="006E45AB"/>
    <w:rsid w:val="006E4A9C"/>
    <w:rsid w:val="006E52E6"/>
    <w:rsid w:val="006E5691"/>
    <w:rsid w:val="006E575D"/>
    <w:rsid w:val="006E57E1"/>
    <w:rsid w:val="006E5E26"/>
    <w:rsid w:val="006E5E86"/>
    <w:rsid w:val="006E6FD8"/>
    <w:rsid w:val="006E75A5"/>
    <w:rsid w:val="006E75E1"/>
    <w:rsid w:val="006F0D08"/>
    <w:rsid w:val="006F0E38"/>
    <w:rsid w:val="006F1671"/>
    <w:rsid w:val="006F1AEA"/>
    <w:rsid w:val="006F21D0"/>
    <w:rsid w:val="006F26DB"/>
    <w:rsid w:val="006F2FEE"/>
    <w:rsid w:val="006F4872"/>
    <w:rsid w:val="006F4ED0"/>
    <w:rsid w:val="006F50DB"/>
    <w:rsid w:val="006F57EE"/>
    <w:rsid w:val="006F5D2F"/>
    <w:rsid w:val="006F6922"/>
    <w:rsid w:val="006F6E62"/>
    <w:rsid w:val="006F7DD4"/>
    <w:rsid w:val="007004AC"/>
    <w:rsid w:val="007009DF"/>
    <w:rsid w:val="00701A9B"/>
    <w:rsid w:val="00701BB5"/>
    <w:rsid w:val="00701CBD"/>
    <w:rsid w:val="007023F9"/>
    <w:rsid w:val="007028D5"/>
    <w:rsid w:val="00702C63"/>
    <w:rsid w:val="00702ED0"/>
    <w:rsid w:val="00703A70"/>
    <w:rsid w:val="007048AE"/>
    <w:rsid w:val="00705121"/>
    <w:rsid w:val="007056C5"/>
    <w:rsid w:val="00705C31"/>
    <w:rsid w:val="00705D2D"/>
    <w:rsid w:val="00705DE9"/>
    <w:rsid w:val="00705F97"/>
    <w:rsid w:val="007064D6"/>
    <w:rsid w:val="00707208"/>
    <w:rsid w:val="0070776C"/>
    <w:rsid w:val="00710421"/>
    <w:rsid w:val="00710495"/>
    <w:rsid w:val="00711618"/>
    <w:rsid w:val="00711F49"/>
    <w:rsid w:val="0071200F"/>
    <w:rsid w:val="007123C0"/>
    <w:rsid w:val="007130E9"/>
    <w:rsid w:val="00713D20"/>
    <w:rsid w:val="00714241"/>
    <w:rsid w:val="00714A72"/>
    <w:rsid w:val="00714E42"/>
    <w:rsid w:val="00714F4F"/>
    <w:rsid w:val="00715458"/>
    <w:rsid w:val="00715779"/>
    <w:rsid w:val="00715952"/>
    <w:rsid w:val="0071647B"/>
    <w:rsid w:val="007171E7"/>
    <w:rsid w:val="0071754A"/>
    <w:rsid w:val="00717643"/>
    <w:rsid w:val="007177B7"/>
    <w:rsid w:val="0072045D"/>
    <w:rsid w:val="007206B7"/>
    <w:rsid w:val="00720FB6"/>
    <w:rsid w:val="007211F3"/>
    <w:rsid w:val="0072250C"/>
    <w:rsid w:val="0072347D"/>
    <w:rsid w:val="00723495"/>
    <w:rsid w:val="0072364B"/>
    <w:rsid w:val="00723C39"/>
    <w:rsid w:val="00723F89"/>
    <w:rsid w:val="00724170"/>
    <w:rsid w:val="00724735"/>
    <w:rsid w:val="007248DD"/>
    <w:rsid w:val="0072509C"/>
    <w:rsid w:val="007252BB"/>
    <w:rsid w:val="00725683"/>
    <w:rsid w:val="0072571B"/>
    <w:rsid w:val="00725DFC"/>
    <w:rsid w:val="007260CD"/>
    <w:rsid w:val="00726511"/>
    <w:rsid w:val="00726575"/>
    <w:rsid w:val="007268CF"/>
    <w:rsid w:val="00726E1C"/>
    <w:rsid w:val="00727496"/>
    <w:rsid w:val="00727847"/>
    <w:rsid w:val="00727A4B"/>
    <w:rsid w:val="007301F7"/>
    <w:rsid w:val="00730CA9"/>
    <w:rsid w:val="00730EF1"/>
    <w:rsid w:val="00731533"/>
    <w:rsid w:val="0073193E"/>
    <w:rsid w:val="007319B1"/>
    <w:rsid w:val="00731A3C"/>
    <w:rsid w:val="00731F75"/>
    <w:rsid w:val="00733469"/>
    <w:rsid w:val="007347A0"/>
    <w:rsid w:val="00734B29"/>
    <w:rsid w:val="00734E87"/>
    <w:rsid w:val="00734F67"/>
    <w:rsid w:val="0073500C"/>
    <w:rsid w:val="0073533D"/>
    <w:rsid w:val="007360D0"/>
    <w:rsid w:val="00736324"/>
    <w:rsid w:val="00736436"/>
    <w:rsid w:val="00736E71"/>
    <w:rsid w:val="00736EA6"/>
    <w:rsid w:val="007404FF"/>
    <w:rsid w:val="00740A35"/>
    <w:rsid w:val="00740B6D"/>
    <w:rsid w:val="00740C35"/>
    <w:rsid w:val="00741085"/>
    <w:rsid w:val="007414A6"/>
    <w:rsid w:val="0074178B"/>
    <w:rsid w:val="00741BDE"/>
    <w:rsid w:val="00742884"/>
    <w:rsid w:val="00742CEF"/>
    <w:rsid w:val="0074326A"/>
    <w:rsid w:val="0074360B"/>
    <w:rsid w:val="007436B4"/>
    <w:rsid w:val="00743B27"/>
    <w:rsid w:val="00743B5E"/>
    <w:rsid w:val="00743E6E"/>
    <w:rsid w:val="007444B3"/>
    <w:rsid w:val="00744BBB"/>
    <w:rsid w:val="00744FAF"/>
    <w:rsid w:val="00745D5A"/>
    <w:rsid w:val="00746382"/>
    <w:rsid w:val="00746384"/>
    <w:rsid w:val="00746542"/>
    <w:rsid w:val="0074712B"/>
    <w:rsid w:val="00747F08"/>
    <w:rsid w:val="007504C1"/>
    <w:rsid w:val="007506D0"/>
    <w:rsid w:val="0075091B"/>
    <w:rsid w:val="00750E6F"/>
    <w:rsid w:val="00750FE9"/>
    <w:rsid w:val="00751AB5"/>
    <w:rsid w:val="00751B68"/>
    <w:rsid w:val="00751E43"/>
    <w:rsid w:val="00751E74"/>
    <w:rsid w:val="007529BD"/>
    <w:rsid w:val="00752CC5"/>
    <w:rsid w:val="00752DBD"/>
    <w:rsid w:val="007532E7"/>
    <w:rsid w:val="007537C8"/>
    <w:rsid w:val="007539CD"/>
    <w:rsid w:val="00753C26"/>
    <w:rsid w:val="00754186"/>
    <w:rsid w:val="00754863"/>
    <w:rsid w:val="0075498A"/>
    <w:rsid w:val="00754E3E"/>
    <w:rsid w:val="007556F1"/>
    <w:rsid w:val="0075575F"/>
    <w:rsid w:val="00755C14"/>
    <w:rsid w:val="00755E77"/>
    <w:rsid w:val="00755F9D"/>
    <w:rsid w:val="0075696E"/>
    <w:rsid w:val="00756B67"/>
    <w:rsid w:val="00756D90"/>
    <w:rsid w:val="00756D9F"/>
    <w:rsid w:val="0075708B"/>
    <w:rsid w:val="007572D4"/>
    <w:rsid w:val="00757880"/>
    <w:rsid w:val="007579B8"/>
    <w:rsid w:val="00760636"/>
    <w:rsid w:val="00760B02"/>
    <w:rsid w:val="00760DF0"/>
    <w:rsid w:val="00760F2D"/>
    <w:rsid w:val="00762168"/>
    <w:rsid w:val="00762192"/>
    <w:rsid w:val="007624F8"/>
    <w:rsid w:val="00762779"/>
    <w:rsid w:val="00762C0C"/>
    <w:rsid w:val="00763202"/>
    <w:rsid w:val="007638BD"/>
    <w:rsid w:val="00763B25"/>
    <w:rsid w:val="00763C1B"/>
    <w:rsid w:val="0076448D"/>
    <w:rsid w:val="007652DA"/>
    <w:rsid w:val="00765592"/>
    <w:rsid w:val="0076567D"/>
    <w:rsid w:val="00766B80"/>
    <w:rsid w:val="0076729F"/>
    <w:rsid w:val="007677F7"/>
    <w:rsid w:val="007678BC"/>
    <w:rsid w:val="00767E2F"/>
    <w:rsid w:val="00770173"/>
    <w:rsid w:val="00770562"/>
    <w:rsid w:val="00770A5C"/>
    <w:rsid w:val="00771368"/>
    <w:rsid w:val="0077161C"/>
    <w:rsid w:val="00771829"/>
    <w:rsid w:val="00771AA0"/>
    <w:rsid w:val="007722BA"/>
    <w:rsid w:val="00772668"/>
    <w:rsid w:val="00774560"/>
    <w:rsid w:val="00774891"/>
    <w:rsid w:val="00774A7D"/>
    <w:rsid w:val="0077521C"/>
    <w:rsid w:val="00776094"/>
    <w:rsid w:val="00776BC8"/>
    <w:rsid w:val="00776CA8"/>
    <w:rsid w:val="007772B2"/>
    <w:rsid w:val="00777AE4"/>
    <w:rsid w:val="00777B35"/>
    <w:rsid w:val="00777C3A"/>
    <w:rsid w:val="007802E5"/>
    <w:rsid w:val="00780C5A"/>
    <w:rsid w:val="00780E73"/>
    <w:rsid w:val="00781542"/>
    <w:rsid w:val="007817FC"/>
    <w:rsid w:val="00781A13"/>
    <w:rsid w:val="00781BBF"/>
    <w:rsid w:val="00781F8E"/>
    <w:rsid w:val="00782B67"/>
    <w:rsid w:val="00783191"/>
    <w:rsid w:val="007833C9"/>
    <w:rsid w:val="007834DE"/>
    <w:rsid w:val="00783675"/>
    <w:rsid w:val="00783900"/>
    <w:rsid w:val="00783AF7"/>
    <w:rsid w:val="00783B7E"/>
    <w:rsid w:val="00783BAE"/>
    <w:rsid w:val="007850DB"/>
    <w:rsid w:val="007854DD"/>
    <w:rsid w:val="00785A51"/>
    <w:rsid w:val="0078721D"/>
    <w:rsid w:val="007876C3"/>
    <w:rsid w:val="00787B67"/>
    <w:rsid w:val="0079003E"/>
    <w:rsid w:val="00790046"/>
    <w:rsid w:val="00790738"/>
    <w:rsid w:val="007907E5"/>
    <w:rsid w:val="0079082B"/>
    <w:rsid w:val="007908B4"/>
    <w:rsid w:val="00790A9D"/>
    <w:rsid w:val="00791394"/>
    <w:rsid w:val="0079229E"/>
    <w:rsid w:val="0079349D"/>
    <w:rsid w:val="00794334"/>
    <w:rsid w:val="0079471A"/>
    <w:rsid w:val="00794B2A"/>
    <w:rsid w:val="00795350"/>
    <w:rsid w:val="00795E46"/>
    <w:rsid w:val="00796C68"/>
    <w:rsid w:val="00796EBF"/>
    <w:rsid w:val="0079756A"/>
    <w:rsid w:val="007975AA"/>
    <w:rsid w:val="00797627"/>
    <w:rsid w:val="0079762B"/>
    <w:rsid w:val="00797E1B"/>
    <w:rsid w:val="007A0513"/>
    <w:rsid w:val="007A056F"/>
    <w:rsid w:val="007A0FBA"/>
    <w:rsid w:val="007A14CC"/>
    <w:rsid w:val="007A16FE"/>
    <w:rsid w:val="007A17AD"/>
    <w:rsid w:val="007A1C5C"/>
    <w:rsid w:val="007A1FAD"/>
    <w:rsid w:val="007A2AD0"/>
    <w:rsid w:val="007A3168"/>
    <w:rsid w:val="007A339A"/>
    <w:rsid w:val="007A3A6D"/>
    <w:rsid w:val="007A4616"/>
    <w:rsid w:val="007A49A1"/>
    <w:rsid w:val="007A5022"/>
    <w:rsid w:val="007A656E"/>
    <w:rsid w:val="007A6D05"/>
    <w:rsid w:val="007A6D4F"/>
    <w:rsid w:val="007A6EBD"/>
    <w:rsid w:val="007A71E4"/>
    <w:rsid w:val="007A7C3E"/>
    <w:rsid w:val="007B0504"/>
    <w:rsid w:val="007B0BFE"/>
    <w:rsid w:val="007B21CB"/>
    <w:rsid w:val="007B231D"/>
    <w:rsid w:val="007B2D7F"/>
    <w:rsid w:val="007B3511"/>
    <w:rsid w:val="007B4353"/>
    <w:rsid w:val="007B44EE"/>
    <w:rsid w:val="007B4680"/>
    <w:rsid w:val="007B4C28"/>
    <w:rsid w:val="007B4EF0"/>
    <w:rsid w:val="007B524C"/>
    <w:rsid w:val="007B53E7"/>
    <w:rsid w:val="007B55F2"/>
    <w:rsid w:val="007B57FE"/>
    <w:rsid w:val="007B5E75"/>
    <w:rsid w:val="007B6237"/>
    <w:rsid w:val="007B6531"/>
    <w:rsid w:val="007B6C59"/>
    <w:rsid w:val="007B6D59"/>
    <w:rsid w:val="007B7CDF"/>
    <w:rsid w:val="007C035B"/>
    <w:rsid w:val="007C05EA"/>
    <w:rsid w:val="007C08A6"/>
    <w:rsid w:val="007C09D2"/>
    <w:rsid w:val="007C0FCB"/>
    <w:rsid w:val="007C1159"/>
    <w:rsid w:val="007C13BA"/>
    <w:rsid w:val="007C15D9"/>
    <w:rsid w:val="007C2551"/>
    <w:rsid w:val="007C3983"/>
    <w:rsid w:val="007C3FE3"/>
    <w:rsid w:val="007C4016"/>
    <w:rsid w:val="007C42B8"/>
    <w:rsid w:val="007C4A5B"/>
    <w:rsid w:val="007C4C91"/>
    <w:rsid w:val="007C5484"/>
    <w:rsid w:val="007C5BF1"/>
    <w:rsid w:val="007C61BA"/>
    <w:rsid w:val="007C6948"/>
    <w:rsid w:val="007C6DD8"/>
    <w:rsid w:val="007C7699"/>
    <w:rsid w:val="007C7B87"/>
    <w:rsid w:val="007D0B0A"/>
    <w:rsid w:val="007D1FEC"/>
    <w:rsid w:val="007D2EF1"/>
    <w:rsid w:val="007D3AE9"/>
    <w:rsid w:val="007D3DFC"/>
    <w:rsid w:val="007D409D"/>
    <w:rsid w:val="007D419D"/>
    <w:rsid w:val="007D4774"/>
    <w:rsid w:val="007D4E21"/>
    <w:rsid w:val="007D5469"/>
    <w:rsid w:val="007D5475"/>
    <w:rsid w:val="007D5481"/>
    <w:rsid w:val="007D5C26"/>
    <w:rsid w:val="007D6105"/>
    <w:rsid w:val="007D65ED"/>
    <w:rsid w:val="007D69C5"/>
    <w:rsid w:val="007D6E1D"/>
    <w:rsid w:val="007D7C8B"/>
    <w:rsid w:val="007E0015"/>
    <w:rsid w:val="007E0452"/>
    <w:rsid w:val="007E0A11"/>
    <w:rsid w:val="007E1105"/>
    <w:rsid w:val="007E1378"/>
    <w:rsid w:val="007E1CDF"/>
    <w:rsid w:val="007E1EC5"/>
    <w:rsid w:val="007E2382"/>
    <w:rsid w:val="007E373A"/>
    <w:rsid w:val="007E37F9"/>
    <w:rsid w:val="007E39D8"/>
    <w:rsid w:val="007E428C"/>
    <w:rsid w:val="007E4789"/>
    <w:rsid w:val="007E5147"/>
    <w:rsid w:val="007E51EC"/>
    <w:rsid w:val="007E5787"/>
    <w:rsid w:val="007E5862"/>
    <w:rsid w:val="007E5B3B"/>
    <w:rsid w:val="007E5BC9"/>
    <w:rsid w:val="007E619C"/>
    <w:rsid w:val="007E625D"/>
    <w:rsid w:val="007E63F6"/>
    <w:rsid w:val="007E6734"/>
    <w:rsid w:val="007E69D3"/>
    <w:rsid w:val="007E7BFE"/>
    <w:rsid w:val="007F0C9F"/>
    <w:rsid w:val="007F0DC5"/>
    <w:rsid w:val="007F0E7C"/>
    <w:rsid w:val="007F1DF1"/>
    <w:rsid w:val="007F1FAA"/>
    <w:rsid w:val="007F2375"/>
    <w:rsid w:val="007F2853"/>
    <w:rsid w:val="007F296A"/>
    <w:rsid w:val="007F2C6E"/>
    <w:rsid w:val="007F2CEC"/>
    <w:rsid w:val="007F2E85"/>
    <w:rsid w:val="007F30C2"/>
    <w:rsid w:val="007F38EC"/>
    <w:rsid w:val="007F3DAC"/>
    <w:rsid w:val="007F40F0"/>
    <w:rsid w:val="007F48D2"/>
    <w:rsid w:val="007F4C69"/>
    <w:rsid w:val="007F4E35"/>
    <w:rsid w:val="007F57A4"/>
    <w:rsid w:val="007F57D0"/>
    <w:rsid w:val="007F5DC0"/>
    <w:rsid w:val="007F5F73"/>
    <w:rsid w:val="007F6419"/>
    <w:rsid w:val="007F6A7A"/>
    <w:rsid w:val="007F6BCF"/>
    <w:rsid w:val="007F6F43"/>
    <w:rsid w:val="0080044E"/>
    <w:rsid w:val="008006A1"/>
    <w:rsid w:val="00800820"/>
    <w:rsid w:val="00800E63"/>
    <w:rsid w:val="00801A83"/>
    <w:rsid w:val="00802AB1"/>
    <w:rsid w:val="00803204"/>
    <w:rsid w:val="00803405"/>
    <w:rsid w:val="0080352E"/>
    <w:rsid w:val="00804617"/>
    <w:rsid w:val="00804907"/>
    <w:rsid w:val="00804EDE"/>
    <w:rsid w:val="0080587C"/>
    <w:rsid w:val="00805D88"/>
    <w:rsid w:val="00805F85"/>
    <w:rsid w:val="008060B8"/>
    <w:rsid w:val="00807125"/>
    <w:rsid w:val="00807262"/>
    <w:rsid w:val="008077C4"/>
    <w:rsid w:val="00807A1A"/>
    <w:rsid w:val="00807EBE"/>
    <w:rsid w:val="008107C7"/>
    <w:rsid w:val="008120EF"/>
    <w:rsid w:val="008122D6"/>
    <w:rsid w:val="00812669"/>
    <w:rsid w:val="00812FA7"/>
    <w:rsid w:val="00813E5A"/>
    <w:rsid w:val="00814150"/>
    <w:rsid w:val="00814F55"/>
    <w:rsid w:val="0081562C"/>
    <w:rsid w:val="00815EE9"/>
    <w:rsid w:val="008167B1"/>
    <w:rsid w:val="00816969"/>
    <w:rsid w:val="00817361"/>
    <w:rsid w:val="008176BD"/>
    <w:rsid w:val="00817A62"/>
    <w:rsid w:val="008201C3"/>
    <w:rsid w:val="0082092A"/>
    <w:rsid w:val="00820D42"/>
    <w:rsid w:val="008211E1"/>
    <w:rsid w:val="00821BD6"/>
    <w:rsid w:val="008223D8"/>
    <w:rsid w:val="00822B3D"/>
    <w:rsid w:val="008236BB"/>
    <w:rsid w:val="00823C09"/>
    <w:rsid w:val="008245F4"/>
    <w:rsid w:val="008247FF"/>
    <w:rsid w:val="0082542A"/>
    <w:rsid w:val="00825BDD"/>
    <w:rsid w:val="00826487"/>
    <w:rsid w:val="0082664A"/>
    <w:rsid w:val="008269A6"/>
    <w:rsid w:val="00826C7A"/>
    <w:rsid w:val="0082728F"/>
    <w:rsid w:val="00827615"/>
    <w:rsid w:val="00827726"/>
    <w:rsid w:val="008304ED"/>
    <w:rsid w:val="008309C2"/>
    <w:rsid w:val="00830B8C"/>
    <w:rsid w:val="008312B0"/>
    <w:rsid w:val="008313DF"/>
    <w:rsid w:val="0083189A"/>
    <w:rsid w:val="00831A08"/>
    <w:rsid w:val="00831D94"/>
    <w:rsid w:val="008323AB"/>
    <w:rsid w:val="00832521"/>
    <w:rsid w:val="00832C19"/>
    <w:rsid w:val="00832CCC"/>
    <w:rsid w:val="008338D3"/>
    <w:rsid w:val="00833E1D"/>
    <w:rsid w:val="0083420A"/>
    <w:rsid w:val="008342B0"/>
    <w:rsid w:val="00834530"/>
    <w:rsid w:val="0083488F"/>
    <w:rsid w:val="0083494C"/>
    <w:rsid w:val="00834C39"/>
    <w:rsid w:val="00835157"/>
    <w:rsid w:val="008356B0"/>
    <w:rsid w:val="00835933"/>
    <w:rsid w:val="00836E00"/>
    <w:rsid w:val="0083741A"/>
    <w:rsid w:val="00837756"/>
    <w:rsid w:val="00837A55"/>
    <w:rsid w:val="00840471"/>
    <w:rsid w:val="0084051D"/>
    <w:rsid w:val="00840619"/>
    <w:rsid w:val="00840C56"/>
    <w:rsid w:val="00840DEC"/>
    <w:rsid w:val="00840F62"/>
    <w:rsid w:val="00841546"/>
    <w:rsid w:val="00842247"/>
    <w:rsid w:val="00842401"/>
    <w:rsid w:val="00842A7A"/>
    <w:rsid w:val="0084473F"/>
    <w:rsid w:val="008447C4"/>
    <w:rsid w:val="008455A3"/>
    <w:rsid w:val="008457AC"/>
    <w:rsid w:val="00845D73"/>
    <w:rsid w:val="00845E6A"/>
    <w:rsid w:val="00845F15"/>
    <w:rsid w:val="008464AE"/>
    <w:rsid w:val="00846B39"/>
    <w:rsid w:val="008477E3"/>
    <w:rsid w:val="008503BA"/>
    <w:rsid w:val="00850AD7"/>
    <w:rsid w:val="00850EDB"/>
    <w:rsid w:val="00850EE1"/>
    <w:rsid w:val="00851670"/>
    <w:rsid w:val="0085215D"/>
    <w:rsid w:val="00852282"/>
    <w:rsid w:val="00852658"/>
    <w:rsid w:val="008527CE"/>
    <w:rsid w:val="00852B0C"/>
    <w:rsid w:val="00852E91"/>
    <w:rsid w:val="00854285"/>
    <w:rsid w:val="00854943"/>
    <w:rsid w:val="00854B42"/>
    <w:rsid w:val="008553C7"/>
    <w:rsid w:val="00855B3B"/>
    <w:rsid w:val="00855B98"/>
    <w:rsid w:val="00856AEA"/>
    <w:rsid w:val="008607E2"/>
    <w:rsid w:val="008611C1"/>
    <w:rsid w:val="0086142B"/>
    <w:rsid w:val="00861A31"/>
    <w:rsid w:val="00861E34"/>
    <w:rsid w:val="00861EC5"/>
    <w:rsid w:val="00861EED"/>
    <w:rsid w:val="0086390E"/>
    <w:rsid w:val="00864081"/>
    <w:rsid w:val="00864482"/>
    <w:rsid w:val="00864AAC"/>
    <w:rsid w:val="008651B7"/>
    <w:rsid w:val="00865A09"/>
    <w:rsid w:val="00866041"/>
    <w:rsid w:val="0086753E"/>
    <w:rsid w:val="00870569"/>
    <w:rsid w:val="008707E3"/>
    <w:rsid w:val="00870A23"/>
    <w:rsid w:val="00871770"/>
    <w:rsid w:val="00871E7D"/>
    <w:rsid w:val="00871EB9"/>
    <w:rsid w:val="00871FDD"/>
    <w:rsid w:val="00872003"/>
    <w:rsid w:val="0087228C"/>
    <w:rsid w:val="0087258F"/>
    <w:rsid w:val="00872672"/>
    <w:rsid w:val="00872696"/>
    <w:rsid w:val="00872DF5"/>
    <w:rsid w:val="0087339F"/>
    <w:rsid w:val="00873D9B"/>
    <w:rsid w:val="00873EFC"/>
    <w:rsid w:val="00873FD6"/>
    <w:rsid w:val="0087407F"/>
    <w:rsid w:val="008760B1"/>
    <w:rsid w:val="008764F5"/>
    <w:rsid w:val="008768D9"/>
    <w:rsid w:val="00876A72"/>
    <w:rsid w:val="00876C1B"/>
    <w:rsid w:val="00877176"/>
    <w:rsid w:val="008779BD"/>
    <w:rsid w:val="00877A2E"/>
    <w:rsid w:val="00880031"/>
    <w:rsid w:val="00880254"/>
    <w:rsid w:val="008803CD"/>
    <w:rsid w:val="00880FFB"/>
    <w:rsid w:val="00881241"/>
    <w:rsid w:val="00881499"/>
    <w:rsid w:val="008814AA"/>
    <w:rsid w:val="00881540"/>
    <w:rsid w:val="00881891"/>
    <w:rsid w:val="00881AF3"/>
    <w:rsid w:val="00881D67"/>
    <w:rsid w:val="00882105"/>
    <w:rsid w:val="008824BB"/>
    <w:rsid w:val="008826E5"/>
    <w:rsid w:val="00882B42"/>
    <w:rsid w:val="00882BE4"/>
    <w:rsid w:val="00883664"/>
    <w:rsid w:val="00883D4B"/>
    <w:rsid w:val="00884CC4"/>
    <w:rsid w:val="00884DCA"/>
    <w:rsid w:val="00884DF4"/>
    <w:rsid w:val="00884EAC"/>
    <w:rsid w:val="0088503E"/>
    <w:rsid w:val="00885399"/>
    <w:rsid w:val="00885E97"/>
    <w:rsid w:val="00885ED3"/>
    <w:rsid w:val="008865F8"/>
    <w:rsid w:val="008867F8"/>
    <w:rsid w:val="0088685B"/>
    <w:rsid w:val="00886A0F"/>
    <w:rsid w:val="00887032"/>
    <w:rsid w:val="0088706F"/>
    <w:rsid w:val="00887720"/>
    <w:rsid w:val="00887A05"/>
    <w:rsid w:val="00891237"/>
    <w:rsid w:val="0089186F"/>
    <w:rsid w:val="00891B6B"/>
    <w:rsid w:val="00891E82"/>
    <w:rsid w:val="00891ED4"/>
    <w:rsid w:val="0089221F"/>
    <w:rsid w:val="008932D2"/>
    <w:rsid w:val="008935D4"/>
    <w:rsid w:val="00893675"/>
    <w:rsid w:val="00893AA8"/>
    <w:rsid w:val="00894703"/>
    <w:rsid w:val="00894BD6"/>
    <w:rsid w:val="0089588F"/>
    <w:rsid w:val="00895D6C"/>
    <w:rsid w:val="00895E2D"/>
    <w:rsid w:val="0089713B"/>
    <w:rsid w:val="008972EA"/>
    <w:rsid w:val="008973BD"/>
    <w:rsid w:val="00897BD0"/>
    <w:rsid w:val="00897D3F"/>
    <w:rsid w:val="008A071F"/>
    <w:rsid w:val="008A0A81"/>
    <w:rsid w:val="008A0D4C"/>
    <w:rsid w:val="008A194E"/>
    <w:rsid w:val="008A1957"/>
    <w:rsid w:val="008A1BA9"/>
    <w:rsid w:val="008A2111"/>
    <w:rsid w:val="008A2791"/>
    <w:rsid w:val="008A2E1A"/>
    <w:rsid w:val="008A2F26"/>
    <w:rsid w:val="008A37BB"/>
    <w:rsid w:val="008A3B93"/>
    <w:rsid w:val="008A3E03"/>
    <w:rsid w:val="008A4212"/>
    <w:rsid w:val="008A4819"/>
    <w:rsid w:val="008A48E5"/>
    <w:rsid w:val="008A4C2F"/>
    <w:rsid w:val="008A509A"/>
    <w:rsid w:val="008A5A31"/>
    <w:rsid w:val="008A5ECD"/>
    <w:rsid w:val="008A5FEB"/>
    <w:rsid w:val="008A6072"/>
    <w:rsid w:val="008A6EF3"/>
    <w:rsid w:val="008A7578"/>
    <w:rsid w:val="008A7779"/>
    <w:rsid w:val="008B007C"/>
    <w:rsid w:val="008B0BCB"/>
    <w:rsid w:val="008B0BF8"/>
    <w:rsid w:val="008B0E8C"/>
    <w:rsid w:val="008B1077"/>
    <w:rsid w:val="008B1686"/>
    <w:rsid w:val="008B18AC"/>
    <w:rsid w:val="008B1B38"/>
    <w:rsid w:val="008B21B8"/>
    <w:rsid w:val="008B3567"/>
    <w:rsid w:val="008B357D"/>
    <w:rsid w:val="008B3EDB"/>
    <w:rsid w:val="008B4B25"/>
    <w:rsid w:val="008B4C9B"/>
    <w:rsid w:val="008B4D8A"/>
    <w:rsid w:val="008B507D"/>
    <w:rsid w:val="008B50A3"/>
    <w:rsid w:val="008B52E4"/>
    <w:rsid w:val="008B5530"/>
    <w:rsid w:val="008B58D5"/>
    <w:rsid w:val="008B5DD4"/>
    <w:rsid w:val="008B6B51"/>
    <w:rsid w:val="008B6ED3"/>
    <w:rsid w:val="008B734C"/>
    <w:rsid w:val="008B75A2"/>
    <w:rsid w:val="008B7B36"/>
    <w:rsid w:val="008C0571"/>
    <w:rsid w:val="008C0C34"/>
    <w:rsid w:val="008C1B0F"/>
    <w:rsid w:val="008C2147"/>
    <w:rsid w:val="008C21FB"/>
    <w:rsid w:val="008C273B"/>
    <w:rsid w:val="008C387F"/>
    <w:rsid w:val="008C3AFB"/>
    <w:rsid w:val="008C3E25"/>
    <w:rsid w:val="008C3EB1"/>
    <w:rsid w:val="008C3F09"/>
    <w:rsid w:val="008C51B6"/>
    <w:rsid w:val="008C52A4"/>
    <w:rsid w:val="008C5F20"/>
    <w:rsid w:val="008C61A5"/>
    <w:rsid w:val="008C6CCF"/>
    <w:rsid w:val="008C72D5"/>
    <w:rsid w:val="008C779F"/>
    <w:rsid w:val="008C7859"/>
    <w:rsid w:val="008D0261"/>
    <w:rsid w:val="008D1213"/>
    <w:rsid w:val="008D1A13"/>
    <w:rsid w:val="008D1D9B"/>
    <w:rsid w:val="008D34D0"/>
    <w:rsid w:val="008D34F4"/>
    <w:rsid w:val="008D378D"/>
    <w:rsid w:val="008D3915"/>
    <w:rsid w:val="008D39EE"/>
    <w:rsid w:val="008D3D8A"/>
    <w:rsid w:val="008D48D7"/>
    <w:rsid w:val="008D4A72"/>
    <w:rsid w:val="008D4AA7"/>
    <w:rsid w:val="008D5501"/>
    <w:rsid w:val="008D5616"/>
    <w:rsid w:val="008D5E77"/>
    <w:rsid w:val="008D6201"/>
    <w:rsid w:val="008D6402"/>
    <w:rsid w:val="008D6665"/>
    <w:rsid w:val="008D676F"/>
    <w:rsid w:val="008D6D11"/>
    <w:rsid w:val="008D6F5C"/>
    <w:rsid w:val="008D7122"/>
    <w:rsid w:val="008D739D"/>
    <w:rsid w:val="008D79CA"/>
    <w:rsid w:val="008D7ABB"/>
    <w:rsid w:val="008E001D"/>
    <w:rsid w:val="008E01E1"/>
    <w:rsid w:val="008E05EA"/>
    <w:rsid w:val="008E0D4A"/>
    <w:rsid w:val="008E1A20"/>
    <w:rsid w:val="008E25C4"/>
    <w:rsid w:val="008E2883"/>
    <w:rsid w:val="008E2B80"/>
    <w:rsid w:val="008E2B9E"/>
    <w:rsid w:val="008E2F29"/>
    <w:rsid w:val="008E3647"/>
    <w:rsid w:val="008E3F06"/>
    <w:rsid w:val="008E40B7"/>
    <w:rsid w:val="008E457E"/>
    <w:rsid w:val="008E4766"/>
    <w:rsid w:val="008E482B"/>
    <w:rsid w:val="008E4C80"/>
    <w:rsid w:val="008E4E7C"/>
    <w:rsid w:val="008E5948"/>
    <w:rsid w:val="008E5CF6"/>
    <w:rsid w:val="008E6112"/>
    <w:rsid w:val="008E6C20"/>
    <w:rsid w:val="008E764C"/>
    <w:rsid w:val="008E77E7"/>
    <w:rsid w:val="008E7951"/>
    <w:rsid w:val="008F05EE"/>
    <w:rsid w:val="008F0756"/>
    <w:rsid w:val="008F10A1"/>
    <w:rsid w:val="008F1B64"/>
    <w:rsid w:val="008F1D13"/>
    <w:rsid w:val="008F1FCF"/>
    <w:rsid w:val="008F2133"/>
    <w:rsid w:val="008F224C"/>
    <w:rsid w:val="008F2271"/>
    <w:rsid w:val="008F23FB"/>
    <w:rsid w:val="008F27A8"/>
    <w:rsid w:val="008F2AB5"/>
    <w:rsid w:val="008F2F5A"/>
    <w:rsid w:val="008F3067"/>
    <w:rsid w:val="008F3E40"/>
    <w:rsid w:val="008F4014"/>
    <w:rsid w:val="008F4BF3"/>
    <w:rsid w:val="008F4D39"/>
    <w:rsid w:val="008F4F33"/>
    <w:rsid w:val="008F543C"/>
    <w:rsid w:val="008F55EC"/>
    <w:rsid w:val="008F56D7"/>
    <w:rsid w:val="008F58DD"/>
    <w:rsid w:val="008F5911"/>
    <w:rsid w:val="008F5BD1"/>
    <w:rsid w:val="008F620F"/>
    <w:rsid w:val="008F65CA"/>
    <w:rsid w:val="008F6B26"/>
    <w:rsid w:val="008F71A8"/>
    <w:rsid w:val="008F7314"/>
    <w:rsid w:val="008F75ED"/>
    <w:rsid w:val="008F75FF"/>
    <w:rsid w:val="008F79C0"/>
    <w:rsid w:val="008F7CB0"/>
    <w:rsid w:val="008F7E48"/>
    <w:rsid w:val="00900CEF"/>
    <w:rsid w:val="0090119F"/>
    <w:rsid w:val="00901576"/>
    <w:rsid w:val="00901736"/>
    <w:rsid w:val="009018CB"/>
    <w:rsid w:val="00901A51"/>
    <w:rsid w:val="00901AA9"/>
    <w:rsid w:val="00901B26"/>
    <w:rsid w:val="00901D51"/>
    <w:rsid w:val="00902661"/>
    <w:rsid w:val="00902BED"/>
    <w:rsid w:val="00902E53"/>
    <w:rsid w:val="00903198"/>
    <w:rsid w:val="00903843"/>
    <w:rsid w:val="00904036"/>
    <w:rsid w:val="0090545C"/>
    <w:rsid w:val="0090552A"/>
    <w:rsid w:val="0090587E"/>
    <w:rsid w:val="00905DB0"/>
    <w:rsid w:val="0090608B"/>
    <w:rsid w:val="00906110"/>
    <w:rsid w:val="0090615B"/>
    <w:rsid w:val="009063EA"/>
    <w:rsid w:val="00906412"/>
    <w:rsid w:val="009068D3"/>
    <w:rsid w:val="00906A4B"/>
    <w:rsid w:val="00906B38"/>
    <w:rsid w:val="00906CF8"/>
    <w:rsid w:val="009072EE"/>
    <w:rsid w:val="009076EB"/>
    <w:rsid w:val="00907883"/>
    <w:rsid w:val="00907BB3"/>
    <w:rsid w:val="00907FF3"/>
    <w:rsid w:val="00912369"/>
    <w:rsid w:val="00912F88"/>
    <w:rsid w:val="00913053"/>
    <w:rsid w:val="0091320D"/>
    <w:rsid w:val="00913248"/>
    <w:rsid w:val="00913290"/>
    <w:rsid w:val="00913721"/>
    <w:rsid w:val="009138A1"/>
    <w:rsid w:val="009138AF"/>
    <w:rsid w:val="00913A6B"/>
    <w:rsid w:val="00914289"/>
    <w:rsid w:val="009142D5"/>
    <w:rsid w:val="00915771"/>
    <w:rsid w:val="009165EE"/>
    <w:rsid w:val="00916BF9"/>
    <w:rsid w:val="009171C3"/>
    <w:rsid w:val="0092019C"/>
    <w:rsid w:val="009204AC"/>
    <w:rsid w:val="009204F2"/>
    <w:rsid w:val="00920542"/>
    <w:rsid w:val="00920D09"/>
    <w:rsid w:val="00920F29"/>
    <w:rsid w:val="0092171A"/>
    <w:rsid w:val="009217C6"/>
    <w:rsid w:val="00921B3F"/>
    <w:rsid w:val="00921C1C"/>
    <w:rsid w:val="00922C72"/>
    <w:rsid w:val="0092338E"/>
    <w:rsid w:val="00923848"/>
    <w:rsid w:val="00923886"/>
    <w:rsid w:val="00923888"/>
    <w:rsid w:val="0092390D"/>
    <w:rsid w:val="00923BA8"/>
    <w:rsid w:val="00923E98"/>
    <w:rsid w:val="009240BB"/>
    <w:rsid w:val="00924209"/>
    <w:rsid w:val="00924730"/>
    <w:rsid w:val="00925836"/>
    <w:rsid w:val="0092590B"/>
    <w:rsid w:val="00925994"/>
    <w:rsid w:val="00927433"/>
    <w:rsid w:val="00927670"/>
    <w:rsid w:val="00930131"/>
    <w:rsid w:val="0093056D"/>
    <w:rsid w:val="00930CAE"/>
    <w:rsid w:val="0093237F"/>
    <w:rsid w:val="00933CD1"/>
    <w:rsid w:val="009349FD"/>
    <w:rsid w:val="00935784"/>
    <w:rsid w:val="00936205"/>
    <w:rsid w:val="00936A34"/>
    <w:rsid w:val="00936C5D"/>
    <w:rsid w:val="009371B6"/>
    <w:rsid w:val="00937A74"/>
    <w:rsid w:val="0094080F"/>
    <w:rsid w:val="0094105B"/>
    <w:rsid w:val="00941E7C"/>
    <w:rsid w:val="00941F6A"/>
    <w:rsid w:val="00942359"/>
    <w:rsid w:val="0094257C"/>
    <w:rsid w:val="00942D8D"/>
    <w:rsid w:val="0094372A"/>
    <w:rsid w:val="00943A22"/>
    <w:rsid w:val="00943CE7"/>
    <w:rsid w:val="00943FDF"/>
    <w:rsid w:val="0094470F"/>
    <w:rsid w:val="00944E71"/>
    <w:rsid w:val="0094611B"/>
    <w:rsid w:val="00946A07"/>
    <w:rsid w:val="00946C79"/>
    <w:rsid w:val="009470D5"/>
    <w:rsid w:val="0094746A"/>
    <w:rsid w:val="00947C12"/>
    <w:rsid w:val="0095049B"/>
    <w:rsid w:val="00950D37"/>
    <w:rsid w:val="00950DD3"/>
    <w:rsid w:val="00950F71"/>
    <w:rsid w:val="00951DD8"/>
    <w:rsid w:val="00952839"/>
    <w:rsid w:val="0095320E"/>
    <w:rsid w:val="00953677"/>
    <w:rsid w:val="00953B5C"/>
    <w:rsid w:val="00953DFF"/>
    <w:rsid w:val="0095423F"/>
    <w:rsid w:val="009548D7"/>
    <w:rsid w:val="00954A71"/>
    <w:rsid w:val="00954E67"/>
    <w:rsid w:val="009550BE"/>
    <w:rsid w:val="00955C4A"/>
    <w:rsid w:val="00955DCB"/>
    <w:rsid w:val="00956A42"/>
    <w:rsid w:val="00956C75"/>
    <w:rsid w:val="0095774D"/>
    <w:rsid w:val="0096002A"/>
    <w:rsid w:val="009608EF"/>
    <w:rsid w:val="00960DDE"/>
    <w:rsid w:val="00960F2B"/>
    <w:rsid w:val="00961158"/>
    <w:rsid w:val="0096130A"/>
    <w:rsid w:val="00961381"/>
    <w:rsid w:val="00961682"/>
    <w:rsid w:val="009626B1"/>
    <w:rsid w:val="00962E17"/>
    <w:rsid w:val="00962E4B"/>
    <w:rsid w:val="00962EE6"/>
    <w:rsid w:val="0096394A"/>
    <w:rsid w:val="00964E1E"/>
    <w:rsid w:val="00965061"/>
    <w:rsid w:val="00965300"/>
    <w:rsid w:val="0096624F"/>
    <w:rsid w:val="009662F0"/>
    <w:rsid w:val="00966B63"/>
    <w:rsid w:val="00966BAD"/>
    <w:rsid w:val="00966D59"/>
    <w:rsid w:val="00966DAD"/>
    <w:rsid w:val="00970282"/>
    <w:rsid w:val="009702A1"/>
    <w:rsid w:val="00971124"/>
    <w:rsid w:val="00971A8C"/>
    <w:rsid w:val="00971B25"/>
    <w:rsid w:val="00971DBC"/>
    <w:rsid w:val="009721B2"/>
    <w:rsid w:val="009732FD"/>
    <w:rsid w:val="009735FF"/>
    <w:rsid w:val="009748D0"/>
    <w:rsid w:val="00974B60"/>
    <w:rsid w:val="00974D75"/>
    <w:rsid w:val="00974DDB"/>
    <w:rsid w:val="0097544B"/>
    <w:rsid w:val="0097566F"/>
    <w:rsid w:val="00975970"/>
    <w:rsid w:val="00975DA8"/>
    <w:rsid w:val="00975F11"/>
    <w:rsid w:val="009769FD"/>
    <w:rsid w:val="00977040"/>
    <w:rsid w:val="00977362"/>
    <w:rsid w:val="0097779F"/>
    <w:rsid w:val="0098043D"/>
    <w:rsid w:val="00980469"/>
    <w:rsid w:val="00980574"/>
    <w:rsid w:val="00980692"/>
    <w:rsid w:val="00980783"/>
    <w:rsid w:val="00980AF3"/>
    <w:rsid w:val="00980B2B"/>
    <w:rsid w:val="00980D44"/>
    <w:rsid w:val="00981182"/>
    <w:rsid w:val="009813E8"/>
    <w:rsid w:val="009829F2"/>
    <w:rsid w:val="0098357B"/>
    <w:rsid w:val="00983780"/>
    <w:rsid w:val="00983D61"/>
    <w:rsid w:val="00983F05"/>
    <w:rsid w:val="00984405"/>
    <w:rsid w:val="00984BF1"/>
    <w:rsid w:val="00984CA2"/>
    <w:rsid w:val="00985214"/>
    <w:rsid w:val="009853B1"/>
    <w:rsid w:val="00985B68"/>
    <w:rsid w:val="00985BF6"/>
    <w:rsid w:val="00985E2E"/>
    <w:rsid w:val="00986048"/>
    <w:rsid w:val="00986363"/>
    <w:rsid w:val="00987229"/>
    <w:rsid w:val="0098760F"/>
    <w:rsid w:val="0099080E"/>
    <w:rsid w:val="00990F71"/>
    <w:rsid w:val="009911D0"/>
    <w:rsid w:val="0099136D"/>
    <w:rsid w:val="00991522"/>
    <w:rsid w:val="00991644"/>
    <w:rsid w:val="009925E8"/>
    <w:rsid w:val="00992C6B"/>
    <w:rsid w:val="00992C7D"/>
    <w:rsid w:val="00993247"/>
    <w:rsid w:val="00993415"/>
    <w:rsid w:val="00993F83"/>
    <w:rsid w:val="00994667"/>
    <w:rsid w:val="00995103"/>
    <w:rsid w:val="00995AFE"/>
    <w:rsid w:val="00995B45"/>
    <w:rsid w:val="00996563"/>
    <w:rsid w:val="009A00EB"/>
    <w:rsid w:val="009A0BD9"/>
    <w:rsid w:val="009A17CA"/>
    <w:rsid w:val="009A1A7C"/>
    <w:rsid w:val="009A1D4B"/>
    <w:rsid w:val="009A242D"/>
    <w:rsid w:val="009A268A"/>
    <w:rsid w:val="009A2CA2"/>
    <w:rsid w:val="009A3BDA"/>
    <w:rsid w:val="009A3D28"/>
    <w:rsid w:val="009A5186"/>
    <w:rsid w:val="009A5A94"/>
    <w:rsid w:val="009A5B63"/>
    <w:rsid w:val="009A5ED8"/>
    <w:rsid w:val="009A6012"/>
    <w:rsid w:val="009A6782"/>
    <w:rsid w:val="009A6A03"/>
    <w:rsid w:val="009A6B4C"/>
    <w:rsid w:val="009A705B"/>
    <w:rsid w:val="009A779C"/>
    <w:rsid w:val="009A7A57"/>
    <w:rsid w:val="009B08E5"/>
    <w:rsid w:val="009B092A"/>
    <w:rsid w:val="009B1297"/>
    <w:rsid w:val="009B1B1A"/>
    <w:rsid w:val="009B21A6"/>
    <w:rsid w:val="009B2D83"/>
    <w:rsid w:val="009B2F77"/>
    <w:rsid w:val="009B356F"/>
    <w:rsid w:val="009B39D0"/>
    <w:rsid w:val="009B3F69"/>
    <w:rsid w:val="009B42AD"/>
    <w:rsid w:val="009B42CB"/>
    <w:rsid w:val="009B4C55"/>
    <w:rsid w:val="009B4F0D"/>
    <w:rsid w:val="009B5191"/>
    <w:rsid w:val="009B5836"/>
    <w:rsid w:val="009B5B7F"/>
    <w:rsid w:val="009B67B8"/>
    <w:rsid w:val="009B6A8E"/>
    <w:rsid w:val="009B6CD5"/>
    <w:rsid w:val="009B6DD1"/>
    <w:rsid w:val="009B6FF5"/>
    <w:rsid w:val="009B77DC"/>
    <w:rsid w:val="009B7EF6"/>
    <w:rsid w:val="009C00C1"/>
    <w:rsid w:val="009C0306"/>
    <w:rsid w:val="009C04B8"/>
    <w:rsid w:val="009C0843"/>
    <w:rsid w:val="009C0DF3"/>
    <w:rsid w:val="009C1088"/>
    <w:rsid w:val="009C13D7"/>
    <w:rsid w:val="009C17CC"/>
    <w:rsid w:val="009C2213"/>
    <w:rsid w:val="009C341F"/>
    <w:rsid w:val="009C3558"/>
    <w:rsid w:val="009C39B1"/>
    <w:rsid w:val="009C3A85"/>
    <w:rsid w:val="009C3DEE"/>
    <w:rsid w:val="009C4A1A"/>
    <w:rsid w:val="009C4F4E"/>
    <w:rsid w:val="009C5397"/>
    <w:rsid w:val="009C5909"/>
    <w:rsid w:val="009C5AB6"/>
    <w:rsid w:val="009C5FC4"/>
    <w:rsid w:val="009C62AC"/>
    <w:rsid w:val="009C6B20"/>
    <w:rsid w:val="009C733B"/>
    <w:rsid w:val="009C742D"/>
    <w:rsid w:val="009C750D"/>
    <w:rsid w:val="009D0FF3"/>
    <w:rsid w:val="009D1250"/>
    <w:rsid w:val="009D175E"/>
    <w:rsid w:val="009D1AD2"/>
    <w:rsid w:val="009D2262"/>
    <w:rsid w:val="009D25A3"/>
    <w:rsid w:val="009D26A3"/>
    <w:rsid w:val="009D3570"/>
    <w:rsid w:val="009D4D47"/>
    <w:rsid w:val="009D4DD0"/>
    <w:rsid w:val="009D5398"/>
    <w:rsid w:val="009D5425"/>
    <w:rsid w:val="009D5A29"/>
    <w:rsid w:val="009D666F"/>
    <w:rsid w:val="009D6B81"/>
    <w:rsid w:val="009D6F07"/>
    <w:rsid w:val="009D706B"/>
    <w:rsid w:val="009D707F"/>
    <w:rsid w:val="009D7A44"/>
    <w:rsid w:val="009D7B6B"/>
    <w:rsid w:val="009D7CA3"/>
    <w:rsid w:val="009D7D59"/>
    <w:rsid w:val="009E0AA5"/>
    <w:rsid w:val="009E0EA7"/>
    <w:rsid w:val="009E1C68"/>
    <w:rsid w:val="009E1D23"/>
    <w:rsid w:val="009E1DCC"/>
    <w:rsid w:val="009E2288"/>
    <w:rsid w:val="009E2D34"/>
    <w:rsid w:val="009E2DB1"/>
    <w:rsid w:val="009E3550"/>
    <w:rsid w:val="009E4157"/>
    <w:rsid w:val="009E4406"/>
    <w:rsid w:val="009E4AA0"/>
    <w:rsid w:val="009E4E10"/>
    <w:rsid w:val="009E534C"/>
    <w:rsid w:val="009E5841"/>
    <w:rsid w:val="009E5F3A"/>
    <w:rsid w:val="009E5FA0"/>
    <w:rsid w:val="009E637A"/>
    <w:rsid w:val="009E65BB"/>
    <w:rsid w:val="009E66FD"/>
    <w:rsid w:val="009E69B1"/>
    <w:rsid w:val="009E6D28"/>
    <w:rsid w:val="009E6F06"/>
    <w:rsid w:val="009E762B"/>
    <w:rsid w:val="009E7876"/>
    <w:rsid w:val="009E78F5"/>
    <w:rsid w:val="009E7CEF"/>
    <w:rsid w:val="009F12EF"/>
    <w:rsid w:val="009F17DE"/>
    <w:rsid w:val="009F1D19"/>
    <w:rsid w:val="009F1D22"/>
    <w:rsid w:val="009F2980"/>
    <w:rsid w:val="009F3EE1"/>
    <w:rsid w:val="009F54F2"/>
    <w:rsid w:val="009F6C10"/>
    <w:rsid w:val="009F79E3"/>
    <w:rsid w:val="009F7DE2"/>
    <w:rsid w:val="009F7ED1"/>
    <w:rsid w:val="00A000AB"/>
    <w:rsid w:val="00A00AE0"/>
    <w:rsid w:val="00A00E54"/>
    <w:rsid w:val="00A01335"/>
    <w:rsid w:val="00A01636"/>
    <w:rsid w:val="00A01998"/>
    <w:rsid w:val="00A019C2"/>
    <w:rsid w:val="00A053D9"/>
    <w:rsid w:val="00A062E2"/>
    <w:rsid w:val="00A07202"/>
    <w:rsid w:val="00A07BC1"/>
    <w:rsid w:val="00A07F7F"/>
    <w:rsid w:val="00A10ABC"/>
    <w:rsid w:val="00A1146F"/>
    <w:rsid w:val="00A1231D"/>
    <w:rsid w:val="00A130FD"/>
    <w:rsid w:val="00A134ED"/>
    <w:rsid w:val="00A13D76"/>
    <w:rsid w:val="00A14000"/>
    <w:rsid w:val="00A14EEA"/>
    <w:rsid w:val="00A154E2"/>
    <w:rsid w:val="00A15522"/>
    <w:rsid w:val="00A15C7B"/>
    <w:rsid w:val="00A16024"/>
    <w:rsid w:val="00A16080"/>
    <w:rsid w:val="00A171F8"/>
    <w:rsid w:val="00A1734F"/>
    <w:rsid w:val="00A17473"/>
    <w:rsid w:val="00A17C94"/>
    <w:rsid w:val="00A2029E"/>
    <w:rsid w:val="00A20853"/>
    <w:rsid w:val="00A209A1"/>
    <w:rsid w:val="00A20DCD"/>
    <w:rsid w:val="00A20F6C"/>
    <w:rsid w:val="00A20F8D"/>
    <w:rsid w:val="00A214DD"/>
    <w:rsid w:val="00A21694"/>
    <w:rsid w:val="00A21A03"/>
    <w:rsid w:val="00A21C62"/>
    <w:rsid w:val="00A22349"/>
    <w:rsid w:val="00A22470"/>
    <w:rsid w:val="00A22496"/>
    <w:rsid w:val="00A22876"/>
    <w:rsid w:val="00A22BEF"/>
    <w:rsid w:val="00A239A5"/>
    <w:rsid w:val="00A23BFF"/>
    <w:rsid w:val="00A24AE0"/>
    <w:rsid w:val="00A24D02"/>
    <w:rsid w:val="00A24E39"/>
    <w:rsid w:val="00A256FE"/>
    <w:rsid w:val="00A257A0"/>
    <w:rsid w:val="00A25BF1"/>
    <w:rsid w:val="00A25D55"/>
    <w:rsid w:val="00A26286"/>
    <w:rsid w:val="00A26451"/>
    <w:rsid w:val="00A26A15"/>
    <w:rsid w:val="00A26B2A"/>
    <w:rsid w:val="00A2774C"/>
    <w:rsid w:val="00A2793A"/>
    <w:rsid w:val="00A30689"/>
    <w:rsid w:val="00A30808"/>
    <w:rsid w:val="00A31839"/>
    <w:rsid w:val="00A31F80"/>
    <w:rsid w:val="00A3237B"/>
    <w:rsid w:val="00A32387"/>
    <w:rsid w:val="00A323AB"/>
    <w:rsid w:val="00A326BB"/>
    <w:rsid w:val="00A32AD6"/>
    <w:rsid w:val="00A32C24"/>
    <w:rsid w:val="00A332FF"/>
    <w:rsid w:val="00A33500"/>
    <w:rsid w:val="00A337E6"/>
    <w:rsid w:val="00A345C6"/>
    <w:rsid w:val="00A3462A"/>
    <w:rsid w:val="00A3513D"/>
    <w:rsid w:val="00A3556F"/>
    <w:rsid w:val="00A3587B"/>
    <w:rsid w:val="00A367C3"/>
    <w:rsid w:val="00A36B16"/>
    <w:rsid w:val="00A37259"/>
    <w:rsid w:val="00A37497"/>
    <w:rsid w:val="00A3765A"/>
    <w:rsid w:val="00A4012B"/>
    <w:rsid w:val="00A40531"/>
    <w:rsid w:val="00A407B3"/>
    <w:rsid w:val="00A40E02"/>
    <w:rsid w:val="00A41599"/>
    <w:rsid w:val="00A41D12"/>
    <w:rsid w:val="00A41E48"/>
    <w:rsid w:val="00A41ED6"/>
    <w:rsid w:val="00A42451"/>
    <w:rsid w:val="00A42468"/>
    <w:rsid w:val="00A424BD"/>
    <w:rsid w:val="00A42E63"/>
    <w:rsid w:val="00A43299"/>
    <w:rsid w:val="00A4342B"/>
    <w:rsid w:val="00A434DC"/>
    <w:rsid w:val="00A434ED"/>
    <w:rsid w:val="00A4373E"/>
    <w:rsid w:val="00A43ADB"/>
    <w:rsid w:val="00A44739"/>
    <w:rsid w:val="00A44A15"/>
    <w:rsid w:val="00A44C19"/>
    <w:rsid w:val="00A44FAC"/>
    <w:rsid w:val="00A45B7A"/>
    <w:rsid w:val="00A45F55"/>
    <w:rsid w:val="00A46978"/>
    <w:rsid w:val="00A46A55"/>
    <w:rsid w:val="00A46E08"/>
    <w:rsid w:val="00A4734F"/>
    <w:rsid w:val="00A479BB"/>
    <w:rsid w:val="00A47A3B"/>
    <w:rsid w:val="00A50249"/>
    <w:rsid w:val="00A50C6A"/>
    <w:rsid w:val="00A51745"/>
    <w:rsid w:val="00A51A63"/>
    <w:rsid w:val="00A51EA7"/>
    <w:rsid w:val="00A52081"/>
    <w:rsid w:val="00A5209E"/>
    <w:rsid w:val="00A52BBF"/>
    <w:rsid w:val="00A53249"/>
    <w:rsid w:val="00A5341C"/>
    <w:rsid w:val="00A53421"/>
    <w:rsid w:val="00A538D3"/>
    <w:rsid w:val="00A53AB4"/>
    <w:rsid w:val="00A53C6F"/>
    <w:rsid w:val="00A542F8"/>
    <w:rsid w:val="00A545F3"/>
    <w:rsid w:val="00A54880"/>
    <w:rsid w:val="00A5488E"/>
    <w:rsid w:val="00A5493B"/>
    <w:rsid w:val="00A55490"/>
    <w:rsid w:val="00A56CD4"/>
    <w:rsid w:val="00A56DF2"/>
    <w:rsid w:val="00A5791C"/>
    <w:rsid w:val="00A603F4"/>
    <w:rsid w:val="00A603F7"/>
    <w:rsid w:val="00A60503"/>
    <w:rsid w:val="00A608AC"/>
    <w:rsid w:val="00A61F47"/>
    <w:rsid w:val="00A62AFF"/>
    <w:rsid w:val="00A62F6A"/>
    <w:rsid w:val="00A63970"/>
    <w:rsid w:val="00A63BBC"/>
    <w:rsid w:val="00A6461D"/>
    <w:rsid w:val="00A64A8D"/>
    <w:rsid w:val="00A650A6"/>
    <w:rsid w:val="00A650EB"/>
    <w:rsid w:val="00A657E7"/>
    <w:rsid w:val="00A65A21"/>
    <w:rsid w:val="00A66717"/>
    <w:rsid w:val="00A66AE9"/>
    <w:rsid w:val="00A67724"/>
    <w:rsid w:val="00A70EE8"/>
    <w:rsid w:val="00A717C9"/>
    <w:rsid w:val="00A71A44"/>
    <w:rsid w:val="00A72287"/>
    <w:rsid w:val="00A72319"/>
    <w:rsid w:val="00A723BE"/>
    <w:rsid w:val="00A7240C"/>
    <w:rsid w:val="00A72722"/>
    <w:rsid w:val="00A72F1B"/>
    <w:rsid w:val="00A73552"/>
    <w:rsid w:val="00A7365C"/>
    <w:rsid w:val="00A73961"/>
    <w:rsid w:val="00A73AEF"/>
    <w:rsid w:val="00A74316"/>
    <w:rsid w:val="00A74645"/>
    <w:rsid w:val="00A746A2"/>
    <w:rsid w:val="00A7472B"/>
    <w:rsid w:val="00A76145"/>
    <w:rsid w:val="00A765A8"/>
    <w:rsid w:val="00A76A13"/>
    <w:rsid w:val="00A76ACF"/>
    <w:rsid w:val="00A7763F"/>
    <w:rsid w:val="00A77B37"/>
    <w:rsid w:val="00A77E2E"/>
    <w:rsid w:val="00A80575"/>
    <w:rsid w:val="00A808A6"/>
    <w:rsid w:val="00A809B2"/>
    <w:rsid w:val="00A8115F"/>
    <w:rsid w:val="00A8147E"/>
    <w:rsid w:val="00A816B3"/>
    <w:rsid w:val="00A81ACB"/>
    <w:rsid w:val="00A82DDA"/>
    <w:rsid w:val="00A82FB6"/>
    <w:rsid w:val="00A83173"/>
    <w:rsid w:val="00A8350D"/>
    <w:rsid w:val="00A83D74"/>
    <w:rsid w:val="00A83F77"/>
    <w:rsid w:val="00A849E8"/>
    <w:rsid w:val="00A84EF9"/>
    <w:rsid w:val="00A853F7"/>
    <w:rsid w:val="00A858CC"/>
    <w:rsid w:val="00A85CA2"/>
    <w:rsid w:val="00A85E5F"/>
    <w:rsid w:val="00A85F45"/>
    <w:rsid w:val="00A85FAB"/>
    <w:rsid w:val="00A86AD4"/>
    <w:rsid w:val="00A86CCD"/>
    <w:rsid w:val="00A86FBD"/>
    <w:rsid w:val="00A87827"/>
    <w:rsid w:val="00A87A8E"/>
    <w:rsid w:val="00A87C86"/>
    <w:rsid w:val="00A87E38"/>
    <w:rsid w:val="00A901DF"/>
    <w:rsid w:val="00A90364"/>
    <w:rsid w:val="00A90464"/>
    <w:rsid w:val="00A90D5C"/>
    <w:rsid w:val="00A91758"/>
    <w:rsid w:val="00A91853"/>
    <w:rsid w:val="00A9192C"/>
    <w:rsid w:val="00A93084"/>
    <w:rsid w:val="00A935E8"/>
    <w:rsid w:val="00A93D23"/>
    <w:rsid w:val="00A945DC"/>
    <w:rsid w:val="00A94668"/>
    <w:rsid w:val="00A94BDB"/>
    <w:rsid w:val="00A94E29"/>
    <w:rsid w:val="00A95047"/>
    <w:rsid w:val="00A96709"/>
    <w:rsid w:val="00A96CA9"/>
    <w:rsid w:val="00A9728A"/>
    <w:rsid w:val="00A97423"/>
    <w:rsid w:val="00AA024E"/>
    <w:rsid w:val="00AA0B11"/>
    <w:rsid w:val="00AA13B8"/>
    <w:rsid w:val="00AA1417"/>
    <w:rsid w:val="00AA19E9"/>
    <w:rsid w:val="00AA1DDD"/>
    <w:rsid w:val="00AA1E98"/>
    <w:rsid w:val="00AA2640"/>
    <w:rsid w:val="00AA2831"/>
    <w:rsid w:val="00AA2E93"/>
    <w:rsid w:val="00AA3530"/>
    <w:rsid w:val="00AA4610"/>
    <w:rsid w:val="00AA4EC5"/>
    <w:rsid w:val="00AA502A"/>
    <w:rsid w:val="00AA5177"/>
    <w:rsid w:val="00AA5495"/>
    <w:rsid w:val="00AA572A"/>
    <w:rsid w:val="00AA5CAB"/>
    <w:rsid w:val="00AA658B"/>
    <w:rsid w:val="00AA7321"/>
    <w:rsid w:val="00AB03A2"/>
    <w:rsid w:val="00AB09F2"/>
    <w:rsid w:val="00AB0A74"/>
    <w:rsid w:val="00AB11FF"/>
    <w:rsid w:val="00AB137B"/>
    <w:rsid w:val="00AB1561"/>
    <w:rsid w:val="00AB1B5F"/>
    <w:rsid w:val="00AB220C"/>
    <w:rsid w:val="00AB2828"/>
    <w:rsid w:val="00AB2B75"/>
    <w:rsid w:val="00AB2BCA"/>
    <w:rsid w:val="00AB392B"/>
    <w:rsid w:val="00AB4042"/>
    <w:rsid w:val="00AB45C6"/>
    <w:rsid w:val="00AB4FF5"/>
    <w:rsid w:val="00AB5A17"/>
    <w:rsid w:val="00AB5A3E"/>
    <w:rsid w:val="00AB5AC5"/>
    <w:rsid w:val="00AB639C"/>
    <w:rsid w:val="00AB6EB7"/>
    <w:rsid w:val="00AB6F83"/>
    <w:rsid w:val="00AB7610"/>
    <w:rsid w:val="00AB77D3"/>
    <w:rsid w:val="00AB7D4E"/>
    <w:rsid w:val="00AC08A9"/>
    <w:rsid w:val="00AC11F8"/>
    <w:rsid w:val="00AC1BDD"/>
    <w:rsid w:val="00AC1E7F"/>
    <w:rsid w:val="00AC1FDA"/>
    <w:rsid w:val="00AC26F8"/>
    <w:rsid w:val="00AC34DF"/>
    <w:rsid w:val="00AC3AC7"/>
    <w:rsid w:val="00AC42AD"/>
    <w:rsid w:val="00AC4761"/>
    <w:rsid w:val="00AC4F5F"/>
    <w:rsid w:val="00AC504B"/>
    <w:rsid w:val="00AC50E9"/>
    <w:rsid w:val="00AC542D"/>
    <w:rsid w:val="00AC59B9"/>
    <w:rsid w:val="00AC5D1E"/>
    <w:rsid w:val="00AC5DB0"/>
    <w:rsid w:val="00AC63C3"/>
    <w:rsid w:val="00AC6937"/>
    <w:rsid w:val="00AC7208"/>
    <w:rsid w:val="00AC7CFE"/>
    <w:rsid w:val="00AD0214"/>
    <w:rsid w:val="00AD07CA"/>
    <w:rsid w:val="00AD095E"/>
    <w:rsid w:val="00AD0CD5"/>
    <w:rsid w:val="00AD1266"/>
    <w:rsid w:val="00AD1CCB"/>
    <w:rsid w:val="00AD1E6B"/>
    <w:rsid w:val="00AD1EFB"/>
    <w:rsid w:val="00AD2461"/>
    <w:rsid w:val="00AD27AC"/>
    <w:rsid w:val="00AD2C10"/>
    <w:rsid w:val="00AD2F04"/>
    <w:rsid w:val="00AD321E"/>
    <w:rsid w:val="00AD3BE5"/>
    <w:rsid w:val="00AD3D13"/>
    <w:rsid w:val="00AD5793"/>
    <w:rsid w:val="00AD5806"/>
    <w:rsid w:val="00AD5BF5"/>
    <w:rsid w:val="00AD6848"/>
    <w:rsid w:val="00AD6A95"/>
    <w:rsid w:val="00AD7131"/>
    <w:rsid w:val="00AD768B"/>
    <w:rsid w:val="00AD7B77"/>
    <w:rsid w:val="00AD7CB1"/>
    <w:rsid w:val="00AE03D1"/>
    <w:rsid w:val="00AE0A1B"/>
    <w:rsid w:val="00AE1180"/>
    <w:rsid w:val="00AE17C3"/>
    <w:rsid w:val="00AE17CA"/>
    <w:rsid w:val="00AE19EC"/>
    <w:rsid w:val="00AE1B16"/>
    <w:rsid w:val="00AE1C69"/>
    <w:rsid w:val="00AE22C9"/>
    <w:rsid w:val="00AE2A66"/>
    <w:rsid w:val="00AE2D6F"/>
    <w:rsid w:val="00AE384B"/>
    <w:rsid w:val="00AE3A69"/>
    <w:rsid w:val="00AE3C02"/>
    <w:rsid w:val="00AE3FCC"/>
    <w:rsid w:val="00AE4935"/>
    <w:rsid w:val="00AE4C56"/>
    <w:rsid w:val="00AE517F"/>
    <w:rsid w:val="00AE5A2B"/>
    <w:rsid w:val="00AE6285"/>
    <w:rsid w:val="00AE6304"/>
    <w:rsid w:val="00AE6640"/>
    <w:rsid w:val="00AE66C5"/>
    <w:rsid w:val="00AE76AF"/>
    <w:rsid w:val="00AE76BA"/>
    <w:rsid w:val="00AE795F"/>
    <w:rsid w:val="00AE7D49"/>
    <w:rsid w:val="00AF0D58"/>
    <w:rsid w:val="00AF14C3"/>
    <w:rsid w:val="00AF15DB"/>
    <w:rsid w:val="00AF1747"/>
    <w:rsid w:val="00AF1934"/>
    <w:rsid w:val="00AF1A91"/>
    <w:rsid w:val="00AF26A8"/>
    <w:rsid w:val="00AF2CD6"/>
    <w:rsid w:val="00AF304E"/>
    <w:rsid w:val="00AF3D2A"/>
    <w:rsid w:val="00AF4DD9"/>
    <w:rsid w:val="00AF51DF"/>
    <w:rsid w:val="00AF551C"/>
    <w:rsid w:val="00AF56A1"/>
    <w:rsid w:val="00AF5B9A"/>
    <w:rsid w:val="00AF5D81"/>
    <w:rsid w:val="00AF6B5B"/>
    <w:rsid w:val="00AF7600"/>
    <w:rsid w:val="00AF798C"/>
    <w:rsid w:val="00AF7AE6"/>
    <w:rsid w:val="00B001E6"/>
    <w:rsid w:val="00B00804"/>
    <w:rsid w:val="00B0084E"/>
    <w:rsid w:val="00B00A1D"/>
    <w:rsid w:val="00B00DC6"/>
    <w:rsid w:val="00B01DF4"/>
    <w:rsid w:val="00B0219F"/>
    <w:rsid w:val="00B028C5"/>
    <w:rsid w:val="00B0315C"/>
    <w:rsid w:val="00B0352C"/>
    <w:rsid w:val="00B046D3"/>
    <w:rsid w:val="00B04A3B"/>
    <w:rsid w:val="00B04F00"/>
    <w:rsid w:val="00B0535B"/>
    <w:rsid w:val="00B05E1D"/>
    <w:rsid w:val="00B05F7C"/>
    <w:rsid w:val="00B062E3"/>
    <w:rsid w:val="00B06471"/>
    <w:rsid w:val="00B06790"/>
    <w:rsid w:val="00B07333"/>
    <w:rsid w:val="00B1094C"/>
    <w:rsid w:val="00B109ED"/>
    <w:rsid w:val="00B10B22"/>
    <w:rsid w:val="00B11CC6"/>
    <w:rsid w:val="00B13ACB"/>
    <w:rsid w:val="00B13F0E"/>
    <w:rsid w:val="00B15BFF"/>
    <w:rsid w:val="00B15EBB"/>
    <w:rsid w:val="00B1664C"/>
    <w:rsid w:val="00B16CDC"/>
    <w:rsid w:val="00B16F56"/>
    <w:rsid w:val="00B17228"/>
    <w:rsid w:val="00B174D6"/>
    <w:rsid w:val="00B17ACE"/>
    <w:rsid w:val="00B17DE1"/>
    <w:rsid w:val="00B204F8"/>
    <w:rsid w:val="00B206D8"/>
    <w:rsid w:val="00B207F4"/>
    <w:rsid w:val="00B208D5"/>
    <w:rsid w:val="00B20A2A"/>
    <w:rsid w:val="00B20D08"/>
    <w:rsid w:val="00B20E00"/>
    <w:rsid w:val="00B20FE2"/>
    <w:rsid w:val="00B20FFB"/>
    <w:rsid w:val="00B21753"/>
    <w:rsid w:val="00B21DB3"/>
    <w:rsid w:val="00B2216B"/>
    <w:rsid w:val="00B2358D"/>
    <w:rsid w:val="00B23A21"/>
    <w:rsid w:val="00B23E23"/>
    <w:rsid w:val="00B246CC"/>
    <w:rsid w:val="00B2496E"/>
    <w:rsid w:val="00B2499F"/>
    <w:rsid w:val="00B24B9B"/>
    <w:rsid w:val="00B25853"/>
    <w:rsid w:val="00B25998"/>
    <w:rsid w:val="00B25AFD"/>
    <w:rsid w:val="00B26496"/>
    <w:rsid w:val="00B26899"/>
    <w:rsid w:val="00B279F7"/>
    <w:rsid w:val="00B30128"/>
    <w:rsid w:val="00B32085"/>
    <w:rsid w:val="00B321C9"/>
    <w:rsid w:val="00B32621"/>
    <w:rsid w:val="00B3266D"/>
    <w:rsid w:val="00B3384F"/>
    <w:rsid w:val="00B35501"/>
    <w:rsid w:val="00B3561C"/>
    <w:rsid w:val="00B3572A"/>
    <w:rsid w:val="00B358DB"/>
    <w:rsid w:val="00B35902"/>
    <w:rsid w:val="00B36B56"/>
    <w:rsid w:val="00B3738E"/>
    <w:rsid w:val="00B373BF"/>
    <w:rsid w:val="00B378AA"/>
    <w:rsid w:val="00B4009F"/>
    <w:rsid w:val="00B40A0E"/>
    <w:rsid w:val="00B40B45"/>
    <w:rsid w:val="00B411A0"/>
    <w:rsid w:val="00B4148F"/>
    <w:rsid w:val="00B41F24"/>
    <w:rsid w:val="00B421A5"/>
    <w:rsid w:val="00B422F5"/>
    <w:rsid w:val="00B42381"/>
    <w:rsid w:val="00B429A4"/>
    <w:rsid w:val="00B433C4"/>
    <w:rsid w:val="00B43AA6"/>
    <w:rsid w:val="00B43F99"/>
    <w:rsid w:val="00B446DF"/>
    <w:rsid w:val="00B447FA"/>
    <w:rsid w:val="00B453B2"/>
    <w:rsid w:val="00B455FC"/>
    <w:rsid w:val="00B456B1"/>
    <w:rsid w:val="00B45F57"/>
    <w:rsid w:val="00B46779"/>
    <w:rsid w:val="00B46AC7"/>
    <w:rsid w:val="00B46B5C"/>
    <w:rsid w:val="00B4779A"/>
    <w:rsid w:val="00B47807"/>
    <w:rsid w:val="00B502B5"/>
    <w:rsid w:val="00B5052A"/>
    <w:rsid w:val="00B5067A"/>
    <w:rsid w:val="00B51008"/>
    <w:rsid w:val="00B51772"/>
    <w:rsid w:val="00B51AAF"/>
    <w:rsid w:val="00B51E5F"/>
    <w:rsid w:val="00B51F1A"/>
    <w:rsid w:val="00B525FF"/>
    <w:rsid w:val="00B52788"/>
    <w:rsid w:val="00B52930"/>
    <w:rsid w:val="00B52E4A"/>
    <w:rsid w:val="00B52E4D"/>
    <w:rsid w:val="00B532DB"/>
    <w:rsid w:val="00B5385C"/>
    <w:rsid w:val="00B53E07"/>
    <w:rsid w:val="00B53E6C"/>
    <w:rsid w:val="00B5407A"/>
    <w:rsid w:val="00B54573"/>
    <w:rsid w:val="00B54961"/>
    <w:rsid w:val="00B54E96"/>
    <w:rsid w:val="00B554E6"/>
    <w:rsid w:val="00B55996"/>
    <w:rsid w:val="00B57105"/>
    <w:rsid w:val="00B579B1"/>
    <w:rsid w:val="00B57CC4"/>
    <w:rsid w:val="00B605CC"/>
    <w:rsid w:val="00B607F0"/>
    <w:rsid w:val="00B61371"/>
    <w:rsid w:val="00B61491"/>
    <w:rsid w:val="00B619A7"/>
    <w:rsid w:val="00B61C96"/>
    <w:rsid w:val="00B61D9A"/>
    <w:rsid w:val="00B623FE"/>
    <w:rsid w:val="00B628B6"/>
    <w:rsid w:val="00B628C1"/>
    <w:rsid w:val="00B62BA1"/>
    <w:rsid w:val="00B62D0E"/>
    <w:rsid w:val="00B62E54"/>
    <w:rsid w:val="00B637C1"/>
    <w:rsid w:val="00B63917"/>
    <w:rsid w:val="00B63BB5"/>
    <w:rsid w:val="00B64475"/>
    <w:rsid w:val="00B64692"/>
    <w:rsid w:val="00B64708"/>
    <w:rsid w:val="00B64713"/>
    <w:rsid w:val="00B64C18"/>
    <w:rsid w:val="00B64DEB"/>
    <w:rsid w:val="00B65A55"/>
    <w:rsid w:val="00B65A9A"/>
    <w:rsid w:val="00B65A9B"/>
    <w:rsid w:val="00B65EB9"/>
    <w:rsid w:val="00B67A21"/>
    <w:rsid w:val="00B7023F"/>
    <w:rsid w:val="00B70B21"/>
    <w:rsid w:val="00B70EA2"/>
    <w:rsid w:val="00B715CA"/>
    <w:rsid w:val="00B71BCE"/>
    <w:rsid w:val="00B72955"/>
    <w:rsid w:val="00B72C98"/>
    <w:rsid w:val="00B73054"/>
    <w:rsid w:val="00B7309D"/>
    <w:rsid w:val="00B7317B"/>
    <w:rsid w:val="00B737E1"/>
    <w:rsid w:val="00B738F6"/>
    <w:rsid w:val="00B73E6B"/>
    <w:rsid w:val="00B743EE"/>
    <w:rsid w:val="00B754C0"/>
    <w:rsid w:val="00B759A0"/>
    <w:rsid w:val="00B7650F"/>
    <w:rsid w:val="00B7682D"/>
    <w:rsid w:val="00B77867"/>
    <w:rsid w:val="00B77A68"/>
    <w:rsid w:val="00B80151"/>
    <w:rsid w:val="00B80C30"/>
    <w:rsid w:val="00B80C6A"/>
    <w:rsid w:val="00B81195"/>
    <w:rsid w:val="00B8120B"/>
    <w:rsid w:val="00B81D4B"/>
    <w:rsid w:val="00B8212D"/>
    <w:rsid w:val="00B821AE"/>
    <w:rsid w:val="00B83BFB"/>
    <w:rsid w:val="00B83C24"/>
    <w:rsid w:val="00B84325"/>
    <w:rsid w:val="00B8482A"/>
    <w:rsid w:val="00B84E0F"/>
    <w:rsid w:val="00B866FD"/>
    <w:rsid w:val="00B8680F"/>
    <w:rsid w:val="00B86EA7"/>
    <w:rsid w:val="00B86F9E"/>
    <w:rsid w:val="00B871CE"/>
    <w:rsid w:val="00B87289"/>
    <w:rsid w:val="00B87C3D"/>
    <w:rsid w:val="00B87CE8"/>
    <w:rsid w:val="00B9024D"/>
    <w:rsid w:val="00B905E7"/>
    <w:rsid w:val="00B9076A"/>
    <w:rsid w:val="00B91341"/>
    <w:rsid w:val="00B91948"/>
    <w:rsid w:val="00B91F38"/>
    <w:rsid w:val="00B923B9"/>
    <w:rsid w:val="00B92CE1"/>
    <w:rsid w:val="00B93015"/>
    <w:rsid w:val="00B93465"/>
    <w:rsid w:val="00B942DB"/>
    <w:rsid w:val="00B94398"/>
    <w:rsid w:val="00B945DE"/>
    <w:rsid w:val="00B95279"/>
    <w:rsid w:val="00B95520"/>
    <w:rsid w:val="00B9570C"/>
    <w:rsid w:val="00B95791"/>
    <w:rsid w:val="00B96306"/>
    <w:rsid w:val="00B963DE"/>
    <w:rsid w:val="00B96F95"/>
    <w:rsid w:val="00B97067"/>
    <w:rsid w:val="00B97700"/>
    <w:rsid w:val="00B97CEE"/>
    <w:rsid w:val="00B97F5F"/>
    <w:rsid w:val="00BA045E"/>
    <w:rsid w:val="00BA186F"/>
    <w:rsid w:val="00BA1B1A"/>
    <w:rsid w:val="00BA2CE5"/>
    <w:rsid w:val="00BA37BC"/>
    <w:rsid w:val="00BA385B"/>
    <w:rsid w:val="00BA3861"/>
    <w:rsid w:val="00BA3F13"/>
    <w:rsid w:val="00BA3F3C"/>
    <w:rsid w:val="00BA3F68"/>
    <w:rsid w:val="00BA46FE"/>
    <w:rsid w:val="00BA5078"/>
    <w:rsid w:val="00BA5302"/>
    <w:rsid w:val="00BA53F1"/>
    <w:rsid w:val="00BA5A02"/>
    <w:rsid w:val="00BA5ACC"/>
    <w:rsid w:val="00BA5DCF"/>
    <w:rsid w:val="00BA66FF"/>
    <w:rsid w:val="00BA6973"/>
    <w:rsid w:val="00BA6F17"/>
    <w:rsid w:val="00BA7647"/>
    <w:rsid w:val="00BB03CE"/>
    <w:rsid w:val="00BB053C"/>
    <w:rsid w:val="00BB0BB8"/>
    <w:rsid w:val="00BB116B"/>
    <w:rsid w:val="00BB26BA"/>
    <w:rsid w:val="00BB30FD"/>
    <w:rsid w:val="00BB31C1"/>
    <w:rsid w:val="00BB388B"/>
    <w:rsid w:val="00BB3A21"/>
    <w:rsid w:val="00BB3B0C"/>
    <w:rsid w:val="00BB3C08"/>
    <w:rsid w:val="00BB3F5C"/>
    <w:rsid w:val="00BB47DE"/>
    <w:rsid w:val="00BB7813"/>
    <w:rsid w:val="00BB79C6"/>
    <w:rsid w:val="00BC0D5E"/>
    <w:rsid w:val="00BC174D"/>
    <w:rsid w:val="00BC1B85"/>
    <w:rsid w:val="00BC1D28"/>
    <w:rsid w:val="00BC20B2"/>
    <w:rsid w:val="00BC2AFA"/>
    <w:rsid w:val="00BC39A0"/>
    <w:rsid w:val="00BC3AA3"/>
    <w:rsid w:val="00BC45B9"/>
    <w:rsid w:val="00BC4605"/>
    <w:rsid w:val="00BC481C"/>
    <w:rsid w:val="00BC5BF8"/>
    <w:rsid w:val="00BC5D67"/>
    <w:rsid w:val="00BC68F1"/>
    <w:rsid w:val="00BC6D9F"/>
    <w:rsid w:val="00BC72EF"/>
    <w:rsid w:val="00BC73B3"/>
    <w:rsid w:val="00BD0884"/>
    <w:rsid w:val="00BD125F"/>
    <w:rsid w:val="00BD127A"/>
    <w:rsid w:val="00BD169D"/>
    <w:rsid w:val="00BD24ED"/>
    <w:rsid w:val="00BD269B"/>
    <w:rsid w:val="00BD2727"/>
    <w:rsid w:val="00BD2DDE"/>
    <w:rsid w:val="00BD2E6E"/>
    <w:rsid w:val="00BD3EC6"/>
    <w:rsid w:val="00BD5064"/>
    <w:rsid w:val="00BD510B"/>
    <w:rsid w:val="00BD5570"/>
    <w:rsid w:val="00BD55BB"/>
    <w:rsid w:val="00BD5D1B"/>
    <w:rsid w:val="00BD6170"/>
    <w:rsid w:val="00BD669B"/>
    <w:rsid w:val="00BD68C9"/>
    <w:rsid w:val="00BE01A2"/>
    <w:rsid w:val="00BE0A2A"/>
    <w:rsid w:val="00BE0CD2"/>
    <w:rsid w:val="00BE0D79"/>
    <w:rsid w:val="00BE1728"/>
    <w:rsid w:val="00BE1CA8"/>
    <w:rsid w:val="00BE2195"/>
    <w:rsid w:val="00BE2483"/>
    <w:rsid w:val="00BE2789"/>
    <w:rsid w:val="00BE2A52"/>
    <w:rsid w:val="00BE3300"/>
    <w:rsid w:val="00BE41E0"/>
    <w:rsid w:val="00BE4FC7"/>
    <w:rsid w:val="00BE52AD"/>
    <w:rsid w:val="00BE650E"/>
    <w:rsid w:val="00BE6C99"/>
    <w:rsid w:val="00BE75C1"/>
    <w:rsid w:val="00BE761E"/>
    <w:rsid w:val="00BE7D68"/>
    <w:rsid w:val="00BF0307"/>
    <w:rsid w:val="00BF0B9E"/>
    <w:rsid w:val="00BF1252"/>
    <w:rsid w:val="00BF16CA"/>
    <w:rsid w:val="00BF17CE"/>
    <w:rsid w:val="00BF1A6E"/>
    <w:rsid w:val="00BF1D5D"/>
    <w:rsid w:val="00BF2FF7"/>
    <w:rsid w:val="00BF31EF"/>
    <w:rsid w:val="00BF3331"/>
    <w:rsid w:val="00BF3591"/>
    <w:rsid w:val="00BF3C1C"/>
    <w:rsid w:val="00BF464F"/>
    <w:rsid w:val="00BF4851"/>
    <w:rsid w:val="00BF4ECB"/>
    <w:rsid w:val="00BF4FF0"/>
    <w:rsid w:val="00BF75F3"/>
    <w:rsid w:val="00BF7BB4"/>
    <w:rsid w:val="00BF7C4F"/>
    <w:rsid w:val="00C00665"/>
    <w:rsid w:val="00C00690"/>
    <w:rsid w:val="00C008E5"/>
    <w:rsid w:val="00C009FA"/>
    <w:rsid w:val="00C00F15"/>
    <w:rsid w:val="00C014E6"/>
    <w:rsid w:val="00C01897"/>
    <w:rsid w:val="00C02425"/>
    <w:rsid w:val="00C027E4"/>
    <w:rsid w:val="00C0342B"/>
    <w:rsid w:val="00C036E3"/>
    <w:rsid w:val="00C03C56"/>
    <w:rsid w:val="00C049D7"/>
    <w:rsid w:val="00C04A27"/>
    <w:rsid w:val="00C05003"/>
    <w:rsid w:val="00C05135"/>
    <w:rsid w:val="00C051C4"/>
    <w:rsid w:val="00C056E3"/>
    <w:rsid w:val="00C05886"/>
    <w:rsid w:val="00C05B4B"/>
    <w:rsid w:val="00C0624E"/>
    <w:rsid w:val="00C067B8"/>
    <w:rsid w:val="00C06AA9"/>
    <w:rsid w:val="00C06B1F"/>
    <w:rsid w:val="00C06BDC"/>
    <w:rsid w:val="00C06F3A"/>
    <w:rsid w:val="00C07623"/>
    <w:rsid w:val="00C0790C"/>
    <w:rsid w:val="00C10893"/>
    <w:rsid w:val="00C111D2"/>
    <w:rsid w:val="00C11BCD"/>
    <w:rsid w:val="00C11CC7"/>
    <w:rsid w:val="00C12DC7"/>
    <w:rsid w:val="00C12FC5"/>
    <w:rsid w:val="00C14817"/>
    <w:rsid w:val="00C15331"/>
    <w:rsid w:val="00C161FE"/>
    <w:rsid w:val="00C16333"/>
    <w:rsid w:val="00C171F2"/>
    <w:rsid w:val="00C17358"/>
    <w:rsid w:val="00C17D0C"/>
    <w:rsid w:val="00C20942"/>
    <w:rsid w:val="00C2115C"/>
    <w:rsid w:val="00C21376"/>
    <w:rsid w:val="00C2256D"/>
    <w:rsid w:val="00C22767"/>
    <w:rsid w:val="00C22B4F"/>
    <w:rsid w:val="00C22C04"/>
    <w:rsid w:val="00C22E32"/>
    <w:rsid w:val="00C23A3E"/>
    <w:rsid w:val="00C23E00"/>
    <w:rsid w:val="00C2441E"/>
    <w:rsid w:val="00C24932"/>
    <w:rsid w:val="00C25B72"/>
    <w:rsid w:val="00C25CF4"/>
    <w:rsid w:val="00C26966"/>
    <w:rsid w:val="00C26F30"/>
    <w:rsid w:val="00C300EC"/>
    <w:rsid w:val="00C301B6"/>
    <w:rsid w:val="00C30994"/>
    <w:rsid w:val="00C30A9C"/>
    <w:rsid w:val="00C31ADD"/>
    <w:rsid w:val="00C32E06"/>
    <w:rsid w:val="00C33130"/>
    <w:rsid w:val="00C3364B"/>
    <w:rsid w:val="00C339A0"/>
    <w:rsid w:val="00C33EB4"/>
    <w:rsid w:val="00C34B0E"/>
    <w:rsid w:val="00C34C1F"/>
    <w:rsid w:val="00C34DF6"/>
    <w:rsid w:val="00C34E84"/>
    <w:rsid w:val="00C3514B"/>
    <w:rsid w:val="00C3584D"/>
    <w:rsid w:val="00C35C56"/>
    <w:rsid w:val="00C360C0"/>
    <w:rsid w:val="00C37200"/>
    <w:rsid w:val="00C37393"/>
    <w:rsid w:val="00C37682"/>
    <w:rsid w:val="00C37D14"/>
    <w:rsid w:val="00C4062C"/>
    <w:rsid w:val="00C40FC7"/>
    <w:rsid w:val="00C41B65"/>
    <w:rsid w:val="00C424E7"/>
    <w:rsid w:val="00C4255A"/>
    <w:rsid w:val="00C4286B"/>
    <w:rsid w:val="00C44AE2"/>
    <w:rsid w:val="00C44BBC"/>
    <w:rsid w:val="00C45602"/>
    <w:rsid w:val="00C4578D"/>
    <w:rsid w:val="00C45F69"/>
    <w:rsid w:val="00C46923"/>
    <w:rsid w:val="00C47053"/>
    <w:rsid w:val="00C4715D"/>
    <w:rsid w:val="00C4791C"/>
    <w:rsid w:val="00C50DCE"/>
    <w:rsid w:val="00C50EA3"/>
    <w:rsid w:val="00C50EE2"/>
    <w:rsid w:val="00C51406"/>
    <w:rsid w:val="00C52684"/>
    <w:rsid w:val="00C528E1"/>
    <w:rsid w:val="00C52B00"/>
    <w:rsid w:val="00C535E1"/>
    <w:rsid w:val="00C53CA5"/>
    <w:rsid w:val="00C54B12"/>
    <w:rsid w:val="00C54C9B"/>
    <w:rsid w:val="00C54D60"/>
    <w:rsid w:val="00C551BD"/>
    <w:rsid w:val="00C5559B"/>
    <w:rsid w:val="00C55684"/>
    <w:rsid w:val="00C55B96"/>
    <w:rsid w:val="00C55D96"/>
    <w:rsid w:val="00C5666D"/>
    <w:rsid w:val="00C56947"/>
    <w:rsid w:val="00C56B34"/>
    <w:rsid w:val="00C5726B"/>
    <w:rsid w:val="00C5737E"/>
    <w:rsid w:val="00C5738B"/>
    <w:rsid w:val="00C604D0"/>
    <w:rsid w:val="00C62EF0"/>
    <w:rsid w:val="00C6306B"/>
    <w:rsid w:val="00C63D8F"/>
    <w:rsid w:val="00C64005"/>
    <w:rsid w:val="00C6413E"/>
    <w:rsid w:val="00C6589B"/>
    <w:rsid w:val="00C664E2"/>
    <w:rsid w:val="00C668D2"/>
    <w:rsid w:val="00C66CDE"/>
    <w:rsid w:val="00C6732E"/>
    <w:rsid w:val="00C673FB"/>
    <w:rsid w:val="00C67943"/>
    <w:rsid w:val="00C705F4"/>
    <w:rsid w:val="00C70773"/>
    <w:rsid w:val="00C70856"/>
    <w:rsid w:val="00C71B14"/>
    <w:rsid w:val="00C71C4D"/>
    <w:rsid w:val="00C7214B"/>
    <w:rsid w:val="00C722F2"/>
    <w:rsid w:val="00C724B5"/>
    <w:rsid w:val="00C72C23"/>
    <w:rsid w:val="00C72CAC"/>
    <w:rsid w:val="00C7345F"/>
    <w:rsid w:val="00C734FA"/>
    <w:rsid w:val="00C73B80"/>
    <w:rsid w:val="00C74083"/>
    <w:rsid w:val="00C742B0"/>
    <w:rsid w:val="00C74A74"/>
    <w:rsid w:val="00C750B0"/>
    <w:rsid w:val="00C75A05"/>
    <w:rsid w:val="00C7642E"/>
    <w:rsid w:val="00C76A13"/>
    <w:rsid w:val="00C76E6D"/>
    <w:rsid w:val="00C76FA6"/>
    <w:rsid w:val="00C76FFD"/>
    <w:rsid w:val="00C77710"/>
    <w:rsid w:val="00C77906"/>
    <w:rsid w:val="00C80612"/>
    <w:rsid w:val="00C80A02"/>
    <w:rsid w:val="00C81145"/>
    <w:rsid w:val="00C81E99"/>
    <w:rsid w:val="00C81F1C"/>
    <w:rsid w:val="00C81F98"/>
    <w:rsid w:val="00C82463"/>
    <w:rsid w:val="00C83E4B"/>
    <w:rsid w:val="00C84B49"/>
    <w:rsid w:val="00C85767"/>
    <w:rsid w:val="00C85AA6"/>
    <w:rsid w:val="00C8681E"/>
    <w:rsid w:val="00C8687B"/>
    <w:rsid w:val="00C87344"/>
    <w:rsid w:val="00C87877"/>
    <w:rsid w:val="00C87FD1"/>
    <w:rsid w:val="00C90244"/>
    <w:rsid w:val="00C90317"/>
    <w:rsid w:val="00C903A6"/>
    <w:rsid w:val="00C90C5E"/>
    <w:rsid w:val="00C90E58"/>
    <w:rsid w:val="00C90EB7"/>
    <w:rsid w:val="00C912BA"/>
    <w:rsid w:val="00C9254F"/>
    <w:rsid w:val="00C92B0A"/>
    <w:rsid w:val="00C92CF3"/>
    <w:rsid w:val="00C92E72"/>
    <w:rsid w:val="00C930CE"/>
    <w:rsid w:val="00C931F2"/>
    <w:rsid w:val="00C93436"/>
    <w:rsid w:val="00C93458"/>
    <w:rsid w:val="00C93474"/>
    <w:rsid w:val="00C9351E"/>
    <w:rsid w:val="00C93AEC"/>
    <w:rsid w:val="00C945D8"/>
    <w:rsid w:val="00C94923"/>
    <w:rsid w:val="00C9539D"/>
    <w:rsid w:val="00C9566B"/>
    <w:rsid w:val="00C96486"/>
    <w:rsid w:val="00C97A9F"/>
    <w:rsid w:val="00C97DA7"/>
    <w:rsid w:val="00C97E60"/>
    <w:rsid w:val="00CA00B6"/>
    <w:rsid w:val="00CA0BF9"/>
    <w:rsid w:val="00CA0C9B"/>
    <w:rsid w:val="00CA0EFD"/>
    <w:rsid w:val="00CA1163"/>
    <w:rsid w:val="00CA1495"/>
    <w:rsid w:val="00CA182B"/>
    <w:rsid w:val="00CA1FE4"/>
    <w:rsid w:val="00CA21EA"/>
    <w:rsid w:val="00CA224F"/>
    <w:rsid w:val="00CA2ACD"/>
    <w:rsid w:val="00CA2F6E"/>
    <w:rsid w:val="00CA3089"/>
    <w:rsid w:val="00CA35AD"/>
    <w:rsid w:val="00CA3751"/>
    <w:rsid w:val="00CA3C57"/>
    <w:rsid w:val="00CA52AF"/>
    <w:rsid w:val="00CA5992"/>
    <w:rsid w:val="00CA709A"/>
    <w:rsid w:val="00CA7213"/>
    <w:rsid w:val="00CA749A"/>
    <w:rsid w:val="00CA78D5"/>
    <w:rsid w:val="00CA7998"/>
    <w:rsid w:val="00CB04A7"/>
    <w:rsid w:val="00CB050D"/>
    <w:rsid w:val="00CB0B44"/>
    <w:rsid w:val="00CB1085"/>
    <w:rsid w:val="00CB1B8F"/>
    <w:rsid w:val="00CB1D93"/>
    <w:rsid w:val="00CB2157"/>
    <w:rsid w:val="00CB2779"/>
    <w:rsid w:val="00CB2C37"/>
    <w:rsid w:val="00CB361C"/>
    <w:rsid w:val="00CB4361"/>
    <w:rsid w:val="00CB497B"/>
    <w:rsid w:val="00CB4F47"/>
    <w:rsid w:val="00CB4F49"/>
    <w:rsid w:val="00CB560D"/>
    <w:rsid w:val="00CB60F6"/>
    <w:rsid w:val="00CB637C"/>
    <w:rsid w:val="00CB6413"/>
    <w:rsid w:val="00CB6450"/>
    <w:rsid w:val="00CB67C5"/>
    <w:rsid w:val="00CB682C"/>
    <w:rsid w:val="00CB691D"/>
    <w:rsid w:val="00CB6AAF"/>
    <w:rsid w:val="00CB6FB2"/>
    <w:rsid w:val="00CB7577"/>
    <w:rsid w:val="00CB7A73"/>
    <w:rsid w:val="00CB7CC7"/>
    <w:rsid w:val="00CC01EC"/>
    <w:rsid w:val="00CC0D63"/>
    <w:rsid w:val="00CC1181"/>
    <w:rsid w:val="00CC1A21"/>
    <w:rsid w:val="00CC1EA3"/>
    <w:rsid w:val="00CC24DD"/>
    <w:rsid w:val="00CC251C"/>
    <w:rsid w:val="00CC3829"/>
    <w:rsid w:val="00CC3FFF"/>
    <w:rsid w:val="00CC4741"/>
    <w:rsid w:val="00CC4DB3"/>
    <w:rsid w:val="00CC5093"/>
    <w:rsid w:val="00CC5CB9"/>
    <w:rsid w:val="00CC5DD9"/>
    <w:rsid w:val="00CC62F1"/>
    <w:rsid w:val="00CC6836"/>
    <w:rsid w:val="00CC6EF9"/>
    <w:rsid w:val="00CC6F8D"/>
    <w:rsid w:val="00CC752E"/>
    <w:rsid w:val="00CC7A48"/>
    <w:rsid w:val="00CC7C72"/>
    <w:rsid w:val="00CC7DB4"/>
    <w:rsid w:val="00CD04C1"/>
    <w:rsid w:val="00CD0782"/>
    <w:rsid w:val="00CD0D97"/>
    <w:rsid w:val="00CD0F29"/>
    <w:rsid w:val="00CD146E"/>
    <w:rsid w:val="00CD20A1"/>
    <w:rsid w:val="00CD216A"/>
    <w:rsid w:val="00CD26F0"/>
    <w:rsid w:val="00CD2B14"/>
    <w:rsid w:val="00CD30F7"/>
    <w:rsid w:val="00CD328F"/>
    <w:rsid w:val="00CD333B"/>
    <w:rsid w:val="00CD33D2"/>
    <w:rsid w:val="00CD37EA"/>
    <w:rsid w:val="00CD4414"/>
    <w:rsid w:val="00CD4591"/>
    <w:rsid w:val="00CD6376"/>
    <w:rsid w:val="00CD6B19"/>
    <w:rsid w:val="00CD73B1"/>
    <w:rsid w:val="00CD76D8"/>
    <w:rsid w:val="00CD7771"/>
    <w:rsid w:val="00CD7A06"/>
    <w:rsid w:val="00CE0183"/>
    <w:rsid w:val="00CE0785"/>
    <w:rsid w:val="00CE0C6A"/>
    <w:rsid w:val="00CE2085"/>
    <w:rsid w:val="00CE227F"/>
    <w:rsid w:val="00CE2F30"/>
    <w:rsid w:val="00CE37EA"/>
    <w:rsid w:val="00CE37F4"/>
    <w:rsid w:val="00CE3A3D"/>
    <w:rsid w:val="00CE4A80"/>
    <w:rsid w:val="00CE4E34"/>
    <w:rsid w:val="00CE511B"/>
    <w:rsid w:val="00CE568E"/>
    <w:rsid w:val="00CE56D2"/>
    <w:rsid w:val="00CE6A8A"/>
    <w:rsid w:val="00CE6E5E"/>
    <w:rsid w:val="00CE6FC5"/>
    <w:rsid w:val="00CE7224"/>
    <w:rsid w:val="00CE77B6"/>
    <w:rsid w:val="00CE7FBA"/>
    <w:rsid w:val="00CF032E"/>
    <w:rsid w:val="00CF091F"/>
    <w:rsid w:val="00CF0AA0"/>
    <w:rsid w:val="00CF0EAB"/>
    <w:rsid w:val="00CF0FBB"/>
    <w:rsid w:val="00CF128D"/>
    <w:rsid w:val="00CF14F7"/>
    <w:rsid w:val="00CF17DD"/>
    <w:rsid w:val="00CF18EF"/>
    <w:rsid w:val="00CF1BC8"/>
    <w:rsid w:val="00CF2155"/>
    <w:rsid w:val="00CF2386"/>
    <w:rsid w:val="00CF24DA"/>
    <w:rsid w:val="00CF29EE"/>
    <w:rsid w:val="00CF3143"/>
    <w:rsid w:val="00CF38FA"/>
    <w:rsid w:val="00CF3920"/>
    <w:rsid w:val="00CF428F"/>
    <w:rsid w:val="00CF4697"/>
    <w:rsid w:val="00CF4737"/>
    <w:rsid w:val="00CF4E4A"/>
    <w:rsid w:val="00CF5323"/>
    <w:rsid w:val="00CF53D4"/>
    <w:rsid w:val="00CF576C"/>
    <w:rsid w:val="00CF5C78"/>
    <w:rsid w:val="00CF5EB8"/>
    <w:rsid w:val="00CF608F"/>
    <w:rsid w:val="00CF6233"/>
    <w:rsid w:val="00CF638C"/>
    <w:rsid w:val="00CF654A"/>
    <w:rsid w:val="00CF6C7B"/>
    <w:rsid w:val="00CF6CA1"/>
    <w:rsid w:val="00CF6D46"/>
    <w:rsid w:val="00CF6DBE"/>
    <w:rsid w:val="00CF71B6"/>
    <w:rsid w:val="00CF7762"/>
    <w:rsid w:val="00CF7DE0"/>
    <w:rsid w:val="00CF7FE3"/>
    <w:rsid w:val="00D00490"/>
    <w:rsid w:val="00D00AD5"/>
    <w:rsid w:val="00D00D46"/>
    <w:rsid w:val="00D01330"/>
    <w:rsid w:val="00D014C0"/>
    <w:rsid w:val="00D01D54"/>
    <w:rsid w:val="00D02621"/>
    <w:rsid w:val="00D0318F"/>
    <w:rsid w:val="00D033B8"/>
    <w:rsid w:val="00D0341B"/>
    <w:rsid w:val="00D0390A"/>
    <w:rsid w:val="00D03D9A"/>
    <w:rsid w:val="00D04411"/>
    <w:rsid w:val="00D04C94"/>
    <w:rsid w:val="00D04EC7"/>
    <w:rsid w:val="00D0567D"/>
    <w:rsid w:val="00D05779"/>
    <w:rsid w:val="00D0587C"/>
    <w:rsid w:val="00D06894"/>
    <w:rsid w:val="00D07132"/>
    <w:rsid w:val="00D075AA"/>
    <w:rsid w:val="00D0774D"/>
    <w:rsid w:val="00D07943"/>
    <w:rsid w:val="00D07D7D"/>
    <w:rsid w:val="00D100AD"/>
    <w:rsid w:val="00D101B4"/>
    <w:rsid w:val="00D1083C"/>
    <w:rsid w:val="00D117AD"/>
    <w:rsid w:val="00D1182D"/>
    <w:rsid w:val="00D11D6B"/>
    <w:rsid w:val="00D12DE1"/>
    <w:rsid w:val="00D147EA"/>
    <w:rsid w:val="00D155B1"/>
    <w:rsid w:val="00D1592C"/>
    <w:rsid w:val="00D15B17"/>
    <w:rsid w:val="00D15C1A"/>
    <w:rsid w:val="00D160B5"/>
    <w:rsid w:val="00D16CBE"/>
    <w:rsid w:val="00D177DE"/>
    <w:rsid w:val="00D17EC6"/>
    <w:rsid w:val="00D200A8"/>
    <w:rsid w:val="00D20BC7"/>
    <w:rsid w:val="00D20D18"/>
    <w:rsid w:val="00D20D33"/>
    <w:rsid w:val="00D22784"/>
    <w:rsid w:val="00D2281A"/>
    <w:rsid w:val="00D22996"/>
    <w:rsid w:val="00D22B03"/>
    <w:rsid w:val="00D230E6"/>
    <w:rsid w:val="00D232FB"/>
    <w:rsid w:val="00D23461"/>
    <w:rsid w:val="00D24380"/>
    <w:rsid w:val="00D24787"/>
    <w:rsid w:val="00D24979"/>
    <w:rsid w:val="00D249D7"/>
    <w:rsid w:val="00D24C37"/>
    <w:rsid w:val="00D253D7"/>
    <w:rsid w:val="00D25668"/>
    <w:rsid w:val="00D25F97"/>
    <w:rsid w:val="00D26020"/>
    <w:rsid w:val="00D26350"/>
    <w:rsid w:val="00D2691F"/>
    <w:rsid w:val="00D26C60"/>
    <w:rsid w:val="00D26DAC"/>
    <w:rsid w:val="00D2712C"/>
    <w:rsid w:val="00D27292"/>
    <w:rsid w:val="00D27350"/>
    <w:rsid w:val="00D27602"/>
    <w:rsid w:val="00D27B2F"/>
    <w:rsid w:val="00D27F14"/>
    <w:rsid w:val="00D30732"/>
    <w:rsid w:val="00D308E4"/>
    <w:rsid w:val="00D30B36"/>
    <w:rsid w:val="00D30D88"/>
    <w:rsid w:val="00D30DD7"/>
    <w:rsid w:val="00D313E0"/>
    <w:rsid w:val="00D315AD"/>
    <w:rsid w:val="00D316CF"/>
    <w:rsid w:val="00D318AC"/>
    <w:rsid w:val="00D320CD"/>
    <w:rsid w:val="00D327EA"/>
    <w:rsid w:val="00D33374"/>
    <w:rsid w:val="00D33F03"/>
    <w:rsid w:val="00D345AF"/>
    <w:rsid w:val="00D3473A"/>
    <w:rsid w:val="00D34D08"/>
    <w:rsid w:val="00D35622"/>
    <w:rsid w:val="00D359F2"/>
    <w:rsid w:val="00D35C72"/>
    <w:rsid w:val="00D35FF8"/>
    <w:rsid w:val="00D36450"/>
    <w:rsid w:val="00D36B02"/>
    <w:rsid w:val="00D3704D"/>
    <w:rsid w:val="00D370B4"/>
    <w:rsid w:val="00D37692"/>
    <w:rsid w:val="00D37AB2"/>
    <w:rsid w:val="00D37D5B"/>
    <w:rsid w:val="00D40112"/>
    <w:rsid w:val="00D401E9"/>
    <w:rsid w:val="00D40F1F"/>
    <w:rsid w:val="00D41376"/>
    <w:rsid w:val="00D426A3"/>
    <w:rsid w:val="00D4271D"/>
    <w:rsid w:val="00D42A7F"/>
    <w:rsid w:val="00D43519"/>
    <w:rsid w:val="00D4363C"/>
    <w:rsid w:val="00D43781"/>
    <w:rsid w:val="00D437F1"/>
    <w:rsid w:val="00D43963"/>
    <w:rsid w:val="00D43E84"/>
    <w:rsid w:val="00D44013"/>
    <w:rsid w:val="00D44599"/>
    <w:rsid w:val="00D4510F"/>
    <w:rsid w:val="00D45619"/>
    <w:rsid w:val="00D45B03"/>
    <w:rsid w:val="00D45C90"/>
    <w:rsid w:val="00D45EDC"/>
    <w:rsid w:val="00D4627E"/>
    <w:rsid w:val="00D46C97"/>
    <w:rsid w:val="00D46F67"/>
    <w:rsid w:val="00D47094"/>
    <w:rsid w:val="00D47526"/>
    <w:rsid w:val="00D47B4F"/>
    <w:rsid w:val="00D51985"/>
    <w:rsid w:val="00D52696"/>
    <w:rsid w:val="00D52DAB"/>
    <w:rsid w:val="00D53FEC"/>
    <w:rsid w:val="00D54668"/>
    <w:rsid w:val="00D54A0D"/>
    <w:rsid w:val="00D54FB5"/>
    <w:rsid w:val="00D55673"/>
    <w:rsid w:val="00D5585B"/>
    <w:rsid w:val="00D55A19"/>
    <w:rsid w:val="00D5622C"/>
    <w:rsid w:val="00D57ACB"/>
    <w:rsid w:val="00D601A1"/>
    <w:rsid w:val="00D60614"/>
    <w:rsid w:val="00D607FF"/>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D4B"/>
    <w:rsid w:val="00D70F61"/>
    <w:rsid w:val="00D71C07"/>
    <w:rsid w:val="00D71CE1"/>
    <w:rsid w:val="00D72207"/>
    <w:rsid w:val="00D727D7"/>
    <w:rsid w:val="00D72FD7"/>
    <w:rsid w:val="00D730DF"/>
    <w:rsid w:val="00D73431"/>
    <w:rsid w:val="00D74490"/>
    <w:rsid w:val="00D74A0B"/>
    <w:rsid w:val="00D74A63"/>
    <w:rsid w:val="00D750B8"/>
    <w:rsid w:val="00D76193"/>
    <w:rsid w:val="00D76455"/>
    <w:rsid w:val="00D76748"/>
    <w:rsid w:val="00D768BA"/>
    <w:rsid w:val="00D772DD"/>
    <w:rsid w:val="00D773A4"/>
    <w:rsid w:val="00D778A4"/>
    <w:rsid w:val="00D77A5B"/>
    <w:rsid w:val="00D801EC"/>
    <w:rsid w:val="00D80441"/>
    <w:rsid w:val="00D80BA0"/>
    <w:rsid w:val="00D80E3C"/>
    <w:rsid w:val="00D8160D"/>
    <w:rsid w:val="00D81CC9"/>
    <w:rsid w:val="00D82261"/>
    <w:rsid w:val="00D823FA"/>
    <w:rsid w:val="00D825B7"/>
    <w:rsid w:val="00D82607"/>
    <w:rsid w:val="00D82972"/>
    <w:rsid w:val="00D82A57"/>
    <w:rsid w:val="00D82DB3"/>
    <w:rsid w:val="00D82E44"/>
    <w:rsid w:val="00D835ED"/>
    <w:rsid w:val="00D83D7C"/>
    <w:rsid w:val="00D842E9"/>
    <w:rsid w:val="00D8445B"/>
    <w:rsid w:val="00D846C6"/>
    <w:rsid w:val="00D84D08"/>
    <w:rsid w:val="00D86144"/>
    <w:rsid w:val="00D86213"/>
    <w:rsid w:val="00D86357"/>
    <w:rsid w:val="00D8663D"/>
    <w:rsid w:val="00D87147"/>
    <w:rsid w:val="00D90ADB"/>
    <w:rsid w:val="00D90D48"/>
    <w:rsid w:val="00D90D99"/>
    <w:rsid w:val="00D90DC5"/>
    <w:rsid w:val="00D9108B"/>
    <w:rsid w:val="00D91BB2"/>
    <w:rsid w:val="00D91F6A"/>
    <w:rsid w:val="00D91F98"/>
    <w:rsid w:val="00D924D6"/>
    <w:rsid w:val="00D929F0"/>
    <w:rsid w:val="00D92B91"/>
    <w:rsid w:val="00D93423"/>
    <w:rsid w:val="00D93756"/>
    <w:rsid w:val="00D93BB3"/>
    <w:rsid w:val="00D94F10"/>
    <w:rsid w:val="00D95B14"/>
    <w:rsid w:val="00D95DA3"/>
    <w:rsid w:val="00D96227"/>
    <w:rsid w:val="00D96EF9"/>
    <w:rsid w:val="00D97198"/>
    <w:rsid w:val="00D97377"/>
    <w:rsid w:val="00D97384"/>
    <w:rsid w:val="00D97FD6"/>
    <w:rsid w:val="00DA065D"/>
    <w:rsid w:val="00DA0E55"/>
    <w:rsid w:val="00DA12F2"/>
    <w:rsid w:val="00DA1573"/>
    <w:rsid w:val="00DA185D"/>
    <w:rsid w:val="00DA1B79"/>
    <w:rsid w:val="00DA1DB7"/>
    <w:rsid w:val="00DA250E"/>
    <w:rsid w:val="00DA254E"/>
    <w:rsid w:val="00DA2939"/>
    <w:rsid w:val="00DA2D8A"/>
    <w:rsid w:val="00DA3F4C"/>
    <w:rsid w:val="00DA4E72"/>
    <w:rsid w:val="00DA4FDF"/>
    <w:rsid w:val="00DA52CF"/>
    <w:rsid w:val="00DA5508"/>
    <w:rsid w:val="00DA5570"/>
    <w:rsid w:val="00DA673F"/>
    <w:rsid w:val="00DA6A12"/>
    <w:rsid w:val="00DA7077"/>
    <w:rsid w:val="00DA723C"/>
    <w:rsid w:val="00DA7375"/>
    <w:rsid w:val="00DA75A7"/>
    <w:rsid w:val="00DA7FE3"/>
    <w:rsid w:val="00DB0067"/>
    <w:rsid w:val="00DB0437"/>
    <w:rsid w:val="00DB069F"/>
    <w:rsid w:val="00DB0AF9"/>
    <w:rsid w:val="00DB0C03"/>
    <w:rsid w:val="00DB0C82"/>
    <w:rsid w:val="00DB0E68"/>
    <w:rsid w:val="00DB0FBC"/>
    <w:rsid w:val="00DB1050"/>
    <w:rsid w:val="00DB120A"/>
    <w:rsid w:val="00DB163E"/>
    <w:rsid w:val="00DB1B10"/>
    <w:rsid w:val="00DB1EDD"/>
    <w:rsid w:val="00DB1F86"/>
    <w:rsid w:val="00DB3191"/>
    <w:rsid w:val="00DB33B6"/>
    <w:rsid w:val="00DB353E"/>
    <w:rsid w:val="00DB355E"/>
    <w:rsid w:val="00DB38DF"/>
    <w:rsid w:val="00DB3AAE"/>
    <w:rsid w:val="00DB3CDE"/>
    <w:rsid w:val="00DB44A7"/>
    <w:rsid w:val="00DB5274"/>
    <w:rsid w:val="00DB5A64"/>
    <w:rsid w:val="00DB5B3D"/>
    <w:rsid w:val="00DB5DF9"/>
    <w:rsid w:val="00DB60C1"/>
    <w:rsid w:val="00DB6777"/>
    <w:rsid w:val="00DB72C9"/>
    <w:rsid w:val="00DB7425"/>
    <w:rsid w:val="00DB7A10"/>
    <w:rsid w:val="00DB7A5C"/>
    <w:rsid w:val="00DB7ECF"/>
    <w:rsid w:val="00DC0468"/>
    <w:rsid w:val="00DC0B5F"/>
    <w:rsid w:val="00DC1A5D"/>
    <w:rsid w:val="00DC2179"/>
    <w:rsid w:val="00DC2386"/>
    <w:rsid w:val="00DC2602"/>
    <w:rsid w:val="00DC2822"/>
    <w:rsid w:val="00DC463D"/>
    <w:rsid w:val="00DC476B"/>
    <w:rsid w:val="00DC48D9"/>
    <w:rsid w:val="00DC4E16"/>
    <w:rsid w:val="00DC56E6"/>
    <w:rsid w:val="00DC59AA"/>
    <w:rsid w:val="00DC633C"/>
    <w:rsid w:val="00DC6804"/>
    <w:rsid w:val="00DC7B96"/>
    <w:rsid w:val="00DD0284"/>
    <w:rsid w:val="00DD0CF2"/>
    <w:rsid w:val="00DD1504"/>
    <w:rsid w:val="00DD1A5F"/>
    <w:rsid w:val="00DD23F2"/>
    <w:rsid w:val="00DD268F"/>
    <w:rsid w:val="00DD278B"/>
    <w:rsid w:val="00DD31ED"/>
    <w:rsid w:val="00DD3BA4"/>
    <w:rsid w:val="00DD3C27"/>
    <w:rsid w:val="00DD3D22"/>
    <w:rsid w:val="00DD4D94"/>
    <w:rsid w:val="00DD50F3"/>
    <w:rsid w:val="00DD5409"/>
    <w:rsid w:val="00DD5EB1"/>
    <w:rsid w:val="00DD7657"/>
    <w:rsid w:val="00DD7ED3"/>
    <w:rsid w:val="00DE0065"/>
    <w:rsid w:val="00DE13F1"/>
    <w:rsid w:val="00DE1638"/>
    <w:rsid w:val="00DE16DF"/>
    <w:rsid w:val="00DE1C14"/>
    <w:rsid w:val="00DE1C7F"/>
    <w:rsid w:val="00DE23CB"/>
    <w:rsid w:val="00DE2A8A"/>
    <w:rsid w:val="00DE31F3"/>
    <w:rsid w:val="00DE3C8E"/>
    <w:rsid w:val="00DE43D2"/>
    <w:rsid w:val="00DE4404"/>
    <w:rsid w:val="00DE4572"/>
    <w:rsid w:val="00DE4C4B"/>
    <w:rsid w:val="00DE4D41"/>
    <w:rsid w:val="00DE4E53"/>
    <w:rsid w:val="00DE50FB"/>
    <w:rsid w:val="00DE55ED"/>
    <w:rsid w:val="00DE58E0"/>
    <w:rsid w:val="00DE59C7"/>
    <w:rsid w:val="00DE5A4B"/>
    <w:rsid w:val="00DE5A4F"/>
    <w:rsid w:val="00DE677C"/>
    <w:rsid w:val="00DE7236"/>
    <w:rsid w:val="00DE7672"/>
    <w:rsid w:val="00DE7EB9"/>
    <w:rsid w:val="00DF009B"/>
    <w:rsid w:val="00DF02FC"/>
    <w:rsid w:val="00DF03C3"/>
    <w:rsid w:val="00DF09A0"/>
    <w:rsid w:val="00DF11D3"/>
    <w:rsid w:val="00DF13D2"/>
    <w:rsid w:val="00DF1AEF"/>
    <w:rsid w:val="00DF1E37"/>
    <w:rsid w:val="00DF1EC4"/>
    <w:rsid w:val="00DF2706"/>
    <w:rsid w:val="00DF27D9"/>
    <w:rsid w:val="00DF28CA"/>
    <w:rsid w:val="00DF2CC2"/>
    <w:rsid w:val="00DF333E"/>
    <w:rsid w:val="00DF3E98"/>
    <w:rsid w:val="00DF4B4F"/>
    <w:rsid w:val="00DF4B56"/>
    <w:rsid w:val="00DF4D38"/>
    <w:rsid w:val="00DF534A"/>
    <w:rsid w:val="00DF77AE"/>
    <w:rsid w:val="00DF784E"/>
    <w:rsid w:val="00DF7A18"/>
    <w:rsid w:val="00DF7D7C"/>
    <w:rsid w:val="00DF7FC8"/>
    <w:rsid w:val="00E009D6"/>
    <w:rsid w:val="00E00CB6"/>
    <w:rsid w:val="00E00D4E"/>
    <w:rsid w:val="00E017C3"/>
    <w:rsid w:val="00E0215C"/>
    <w:rsid w:val="00E02442"/>
    <w:rsid w:val="00E028B0"/>
    <w:rsid w:val="00E0294F"/>
    <w:rsid w:val="00E02CAF"/>
    <w:rsid w:val="00E02E4C"/>
    <w:rsid w:val="00E04824"/>
    <w:rsid w:val="00E04B88"/>
    <w:rsid w:val="00E04F55"/>
    <w:rsid w:val="00E059B1"/>
    <w:rsid w:val="00E0691B"/>
    <w:rsid w:val="00E06B24"/>
    <w:rsid w:val="00E06DE2"/>
    <w:rsid w:val="00E0731D"/>
    <w:rsid w:val="00E07398"/>
    <w:rsid w:val="00E07442"/>
    <w:rsid w:val="00E07CC0"/>
    <w:rsid w:val="00E103EB"/>
    <w:rsid w:val="00E1077F"/>
    <w:rsid w:val="00E111FA"/>
    <w:rsid w:val="00E11B8C"/>
    <w:rsid w:val="00E11B9F"/>
    <w:rsid w:val="00E1206D"/>
    <w:rsid w:val="00E1245F"/>
    <w:rsid w:val="00E12586"/>
    <w:rsid w:val="00E12797"/>
    <w:rsid w:val="00E12B51"/>
    <w:rsid w:val="00E12BD1"/>
    <w:rsid w:val="00E12BE3"/>
    <w:rsid w:val="00E13019"/>
    <w:rsid w:val="00E13CB6"/>
    <w:rsid w:val="00E13CE4"/>
    <w:rsid w:val="00E13E6F"/>
    <w:rsid w:val="00E13ED1"/>
    <w:rsid w:val="00E1428E"/>
    <w:rsid w:val="00E143EB"/>
    <w:rsid w:val="00E15329"/>
    <w:rsid w:val="00E155BF"/>
    <w:rsid w:val="00E15802"/>
    <w:rsid w:val="00E16083"/>
    <w:rsid w:val="00E163C7"/>
    <w:rsid w:val="00E16475"/>
    <w:rsid w:val="00E1647D"/>
    <w:rsid w:val="00E164E8"/>
    <w:rsid w:val="00E168E7"/>
    <w:rsid w:val="00E17A03"/>
    <w:rsid w:val="00E17BEE"/>
    <w:rsid w:val="00E2087E"/>
    <w:rsid w:val="00E209FA"/>
    <w:rsid w:val="00E20EA2"/>
    <w:rsid w:val="00E21300"/>
    <w:rsid w:val="00E21312"/>
    <w:rsid w:val="00E215A5"/>
    <w:rsid w:val="00E219FC"/>
    <w:rsid w:val="00E21B24"/>
    <w:rsid w:val="00E21CD2"/>
    <w:rsid w:val="00E2230C"/>
    <w:rsid w:val="00E22F13"/>
    <w:rsid w:val="00E23452"/>
    <w:rsid w:val="00E2388C"/>
    <w:rsid w:val="00E24887"/>
    <w:rsid w:val="00E2581B"/>
    <w:rsid w:val="00E25845"/>
    <w:rsid w:val="00E260FC"/>
    <w:rsid w:val="00E26102"/>
    <w:rsid w:val="00E2620F"/>
    <w:rsid w:val="00E2686D"/>
    <w:rsid w:val="00E26AB0"/>
    <w:rsid w:val="00E26B88"/>
    <w:rsid w:val="00E26E65"/>
    <w:rsid w:val="00E2731D"/>
    <w:rsid w:val="00E27796"/>
    <w:rsid w:val="00E277A7"/>
    <w:rsid w:val="00E30110"/>
    <w:rsid w:val="00E30273"/>
    <w:rsid w:val="00E30D9C"/>
    <w:rsid w:val="00E3117E"/>
    <w:rsid w:val="00E311B8"/>
    <w:rsid w:val="00E3127A"/>
    <w:rsid w:val="00E31753"/>
    <w:rsid w:val="00E33247"/>
    <w:rsid w:val="00E3327E"/>
    <w:rsid w:val="00E33402"/>
    <w:rsid w:val="00E3404D"/>
    <w:rsid w:val="00E3427B"/>
    <w:rsid w:val="00E34DBC"/>
    <w:rsid w:val="00E356CD"/>
    <w:rsid w:val="00E35BCC"/>
    <w:rsid w:val="00E369A2"/>
    <w:rsid w:val="00E36B27"/>
    <w:rsid w:val="00E3711E"/>
    <w:rsid w:val="00E371A4"/>
    <w:rsid w:val="00E3760D"/>
    <w:rsid w:val="00E40692"/>
    <w:rsid w:val="00E418EE"/>
    <w:rsid w:val="00E41974"/>
    <w:rsid w:val="00E420DE"/>
    <w:rsid w:val="00E430C1"/>
    <w:rsid w:val="00E4337C"/>
    <w:rsid w:val="00E435C5"/>
    <w:rsid w:val="00E43F46"/>
    <w:rsid w:val="00E44048"/>
    <w:rsid w:val="00E445F1"/>
    <w:rsid w:val="00E4471D"/>
    <w:rsid w:val="00E44BAD"/>
    <w:rsid w:val="00E460FF"/>
    <w:rsid w:val="00E463A7"/>
    <w:rsid w:val="00E467C6"/>
    <w:rsid w:val="00E46F48"/>
    <w:rsid w:val="00E47574"/>
    <w:rsid w:val="00E47B9C"/>
    <w:rsid w:val="00E47F9F"/>
    <w:rsid w:val="00E50038"/>
    <w:rsid w:val="00E5010A"/>
    <w:rsid w:val="00E506AA"/>
    <w:rsid w:val="00E50BC5"/>
    <w:rsid w:val="00E50C52"/>
    <w:rsid w:val="00E50E7B"/>
    <w:rsid w:val="00E5111A"/>
    <w:rsid w:val="00E521F2"/>
    <w:rsid w:val="00E52249"/>
    <w:rsid w:val="00E52446"/>
    <w:rsid w:val="00E5274B"/>
    <w:rsid w:val="00E52A00"/>
    <w:rsid w:val="00E52E52"/>
    <w:rsid w:val="00E53257"/>
    <w:rsid w:val="00E53AB4"/>
    <w:rsid w:val="00E53B50"/>
    <w:rsid w:val="00E54322"/>
    <w:rsid w:val="00E544D1"/>
    <w:rsid w:val="00E5463E"/>
    <w:rsid w:val="00E5472A"/>
    <w:rsid w:val="00E54851"/>
    <w:rsid w:val="00E54DF1"/>
    <w:rsid w:val="00E55136"/>
    <w:rsid w:val="00E55B4E"/>
    <w:rsid w:val="00E55C3E"/>
    <w:rsid w:val="00E55ED9"/>
    <w:rsid w:val="00E56414"/>
    <w:rsid w:val="00E56BF2"/>
    <w:rsid w:val="00E5745B"/>
    <w:rsid w:val="00E57B1F"/>
    <w:rsid w:val="00E6096F"/>
    <w:rsid w:val="00E60FB7"/>
    <w:rsid w:val="00E612A7"/>
    <w:rsid w:val="00E617EC"/>
    <w:rsid w:val="00E6184E"/>
    <w:rsid w:val="00E61875"/>
    <w:rsid w:val="00E618BA"/>
    <w:rsid w:val="00E61CBB"/>
    <w:rsid w:val="00E61D27"/>
    <w:rsid w:val="00E625B5"/>
    <w:rsid w:val="00E6397C"/>
    <w:rsid w:val="00E64CD7"/>
    <w:rsid w:val="00E64E39"/>
    <w:rsid w:val="00E65F8E"/>
    <w:rsid w:val="00E67091"/>
    <w:rsid w:val="00E67298"/>
    <w:rsid w:val="00E67884"/>
    <w:rsid w:val="00E67D40"/>
    <w:rsid w:val="00E7070D"/>
    <w:rsid w:val="00E70CE5"/>
    <w:rsid w:val="00E70DEE"/>
    <w:rsid w:val="00E71412"/>
    <w:rsid w:val="00E7149E"/>
    <w:rsid w:val="00E71C4D"/>
    <w:rsid w:val="00E71F9C"/>
    <w:rsid w:val="00E7219C"/>
    <w:rsid w:val="00E72306"/>
    <w:rsid w:val="00E72312"/>
    <w:rsid w:val="00E723D7"/>
    <w:rsid w:val="00E72F93"/>
    <w:rsid w:val="00E73474"/>
    <w:rsid w:val="00E73C3E"/>
    <w:rsid w:val="00E740F7"/>
    <w:rsid w:val="00E7426A"/>
    <w:rsid w:val="00E74E04"/>
    <w:rsid w:val="00E7502A"/>
    <w:rsid w:val="00E754F3"/>
    <w:rsid w:val="00E7550E"/>
    <w:rsid w:val="00E757C0"/>
    <w:rsid w:val="00E75DB7"/>
    <w:rsid w:val="00E75F8C"/>
    <w:rsid w:val="00E76020"/>
    <w:rsid w:val="00E76260"/>
    <w:rsid w:val="00E76830"/>
    <w:rsid w:val="00E7686A"/>
    <w:rsid w:val="00E776EF"/>
    <w:rsid w:val="00E77850"/>
    <w:rsid w:val="00E801FF"/>
    <w:rsid w:val="00E80552"/>
    <w:rsid w:val="00E8065A"/>
    <w:rsid w:val="00E80E7B"/>
    <w:rsid w:val="00E80ED9"/>
    <w:rsid w:val="00E812B5"/>
    <w:rsid w:val="00E8237F"/>
    <w:rsid w:val="00E83144"/>
    <w:rsid w:val="00E8314B"/>
    <w:rsid w:val="00E834B3"/>
    <w:rsid w:val="00E8384B"/>
    <w:rsid w:val="00E848A9"/>
    <w:rsid w:val="00E852DC"/>
    <w:rsid w:val="00E855ED"/>
    <w:rsid w:val="00E85D24"/>
    <w:rsid w:val="00E86E1F"/>
    <w:rsid w:val="00E86FDD"/>
    <w:rsid w:val="00E8709C"/>
    <w:rsid w:val="00E873B7"/>
    <w:rsid w:val="00E8789A"/>
    <w:rsid w:val="00E90DF9"/>
    <w:rsid w:val="00E91624"/>
    <w:rsid w:val="00E91959"/>
    <w:rsid w:val="00E91D7F"/>
    <w:rsid w:val="00E92538"/>
    <w:rsid w:val="00E9265F"/>
    <w:rsid w:val="00E926D5"/>
    <w:rsid w:val="00E9378C"/>
    <w:rsid w:val="00E93BB1"/>
    <w:rsid w:val="00E93CA7"/>
    <w:rsid w:val="00E94362"/>
    <w:rsid w:val="00E94519"/>
    <w:rsid w:val="00E9569C"/>
    <w:rsid w:val="00E95D0E"/>
    <w:rsid w:val="00E963D1"/>
    <w:rsid w:val="00E9654F"/>
    <w:rsid w:val="00E96E7C"/>
    <w:rsid w:val="00E97264"/>
    <w:rsid w:val="00E97A93"/>
    <w:rsid w:val="00E97D0B"/>
    <w:rsid w:val="00EA02A3"/>
    <w:rsid w:val="00EA02D0"/>
    <w:rsid w:val="00EA1106"/>
    <w:rsid w:val="00EA1631"/>
    <w:rsid w:val="00EA1DB6"/>
    <w:rsid w:val="00EA26F1"/>
    <w:rsid w:val="00EA2AC1"/>
    <w:rsid w:val="00EA2F1F"/>
    <w:rsid w:val="00EA3689"/>
    <w:rsid w:val="00EA3E0B"/>
    <w:rsid w:val="00EA47BB"/>
    <w:rsid w:val="00EA572A"/>
    <w:rsid w:val="00EA6369"/>
    <w:rsid w:val="00EA6589"/>
    <w:rsid w:val="00EA6F43"/>
    <w:rsid w:val="00EA71B2"/>
    <w:rsid w:val="00EA7613"/>
    <w:rsid w:val="00EA7692"/>
    <w:rsid w:val="00EA78CE"/>
    <w:rsid w:val="00EB00FA"/>
    <w:rsid w:val="00EB0A2C"/>
    <w:rsid w:val="00EB0E6C"/>
    <w:rsid w:val="00EB1C87"/>
    <w:rsid w:val="00EB20E4"/>
    <w:rsid w:val="00EB3BC2"/>
    <w:rsid w:val="00EB3C02"/>
    <w:rsid w:val="00EB426C"/>
    <w:rsid w:val="00EB4478"/>
    <w:rsid w:val="00EB4A59"/>
    <w:rsid w:val="00EB4ED1"/>
    <w:rsid w:val="00EB50CA"/>
    <w:rsid w:val="00EB524D"/>
    <w:rsid w:val="00EB56C2"/>
    <w:rsid w:val="00EB5E8E"/>
    <w:rsid w:val="00EB68C6"/>
    <w:rsid w:val="00EB6E91"/>
    <w:rsid w:val="00EB7807"/>
    <w:rsid w:val="00EB79FF"/>
    <w:rsid w:val="00EC05B8"/>
    <w:rsid w:val="00EC07B6"/>
    <w:rsid w:val="00EC0BF8"/>
    <w:rsid w:val="00EC0E71"/>
    <w:rsid w:val="00EC14E8"/>
    <w:rsid w:val="00EC1695"/>
    <w:rsid w:val="00EC1B34"/>
    <w:rsid w:val="00EC1EE0"/>
    <w:rsid w:val="00EC216E"/>
    <w:rsid w:val="00EC2336"/>
    <w:rsid w:val="00EC2984"/>
    <w:rsid w:val="00EC2C37"/>
    <w:rsid w:val="00EC2CD1"/>
    <w:rsid w:val="00EC2F60"/>
    <w:rsid w:val="00EC3245"/>
    <w:rsid w:val="00EC3581"/>
    <w:rsid w:val="00EC3907"/>
    <w:rsid w:val="00EC3E42"/>
    <w:rsid w:val="00EC4697"/>
    <w:rsid w:val="00EC4BD6"/>
    <w:rsid w:val="00EC4D1E"/>
    <w:rsid w:val="00EC4D55"/>
    <w:rsid w:val="00EC5007"/>
    <w:rsid w:val="00EC53CF"/>
    <w:rsid w:val="00EC5401"/>
    <w:rsid w:val="00EC62B0"/>
    <w:rsid w:val="00EC630A"/>
    <w:rsid w:val="00EC6F34"/>
    <w:rsid w:val="00EC74D5"/>
    <w:rsid w:val="00EC7609"/>
    <w:rsid w:val="00EC772B"/>
    <w:rsid w:val="00ED06FB"/>
    <w:rsid w:val="00ED08E4"/>
    <w:rsid w:val="00ED0907"/>
    <w:rsid w:val="00ED0BEE"/>
    <w:rsid w:val="00ED196D"/>
    <w:rsid w:val="00ED2D94"/>
    <w:rsid w:val="00ED3414"/>
    <w:rsid w:val="00ED3866"/>
    <w:rsid w:val="00ED398B"/>
    <w:rsid w:val="00ED4DEE"/>
    <w:rsid w:val="00ED65F3"/>
    <w:rsid w:val="00ED6BA6"/>
    <w:rsid w:val="00ED7421"/>
    <w:rsid w:val="00EE031E"/>
    <w:rsid w:val="00EE13C4"/>
    <w:rsid w:val="00EE1A2F"/>
    <w:rsid w:val="00EE2FFD"/>
    <w:rsid w:val="00EE32F6"/>
    <w:rsid w:val="00EE36D2"/>
    <w:rsid w:val="00EE3B06"/>
    <w:rsid w:val="00EE3BAA"/>
    <w:rsid w:val="00EE41C2"/>
    <w:rsid w:val="00EE42E0"/>
    <w:rsid w:val="00EE437B"/>
    <w:rsid w:val="00EE49BA"/>
    <w:rsid w:val="00EE4BE9"/>
    <w:rsid w:val="00EE4E07"/>
    <w:rsid w:val="00EE56DD"/>
    <w:rsid w:val="00EE5840"/>
    <w:rsid w:val="00EE59AF"/>
    <w:rsid w:val="00EE687A"/>
    <w:rsid w:val="00EE69DC"/>
    <w:rsid w:val="00EE6CED"/>
    <w:rsid w:val="00EE6F3A"/>
    <w:rsid w:val="00EE7458"/>
    <w:rsid w:val="00EE7A7C"/>
    <w:rsid w:val="00EE7CB4"/>
    <w:rsid w:val="00EF0573"/>
    <w:rsid w:val="00EF0865"/>
    <w:rsid w:val="00EF0A33"/>
    <w:rsid w:val="00EF0DB5"/>
    <w:rsid w:val="00EF0DFA"/>
    <w:rsid w:val="00EF0FF5"/>
    <w:rsid w:val="00EF0FF8"/>
    <w:rsid w:val="00EF12D3"/>
    <w:rsid w:val="00EF1C2B"/>
    <w:rsid w:val="00EF1EEC"/>
    <w:rsid w:val="00EF2E18"/>
    <w:rsid w:val="00EF3258"/>
    <w:rsid w:val="00EF356A"/>
    <w:rsid w:val="00EF4822"/>
    <w:rsid w:val="00EF4C69"/>
    <w:rsid w:val="00EF4E35"/>
    <w:rsid w:val="00EF4F3B"/>
    <w:rsid w:val="00EF51A2"/>
    <w:rsid w:val="00EF5576"/>
    <w:rsid w:val="00EF56E0"/>
    <w:rsid w:val="00EF5F9E"/>
    <w:rsid w:val="00EF62B5"/>
    <w:rsid w:val="00EF6646"/>
    <w:rsid w:val="00EF67BE"/>
    <w:rsid w:val="00EF7C25"/>
    <w:rsid w:val="00F00415"/>
    <w:rsid w:val="00F00CE5"/>
    <w:rsid w:val="00F0137B"/>
    <w:rsid w:val="00F014A3"/>
    <w:rsid w:val="00F0343B"/>
    <w:rsid w:val="00F03D93"/>
    <w:rsid w:val="00F044B5"/>
    <w:rsid w:val="00F052AE"/>
    <w:rsid w:val="00F05365"/>
    <w:rsid w:val="00F05618"/>
    <w:rsid w:val="00F05A74"/>
    <w:rsid w:val="00F06B5D"/>
    <w:rsid w:val="00F06EC7"/>
    <w:rsid w:val="00F07B0E"/>
    <w:rsid w:val="00F102A0"/>
    <w:rsid w:val="00F1056D"/>
    <w:rsid w:val="00F10810"/>
    <w:rsid w:val="00F11240"/>
    <w:rsid w:val="00F114D7"/>
    <w:rsid w:val="00F11538"/>
    <w:rsid w:val="00F125A5"/>
    <w:rsid w:val="00F133B9"/>
    <w:rsid w:val="00F13A87"/>
    <w:rsid w:val="00F14278"/>
    <w:rsid w:val="00F14644"/>
    <w:rsid w:val="00F14778"/>
    <w:rsid w:val="00F14BCC"/>
    <w:rsid w:val="00F14C33"/>
    <w:rsid w:val="00F14DE7"/>
    <w:rsid w:val="00F152D5"/>
    <w:rsid w:val="00F15A79"/>
    <w:rsid w:val="00F15D57"/>
    <w:rsid w:val="00F15FAC"/>
    <w:rsid w:val="00F166D3"/>
    <w:rsid w:val="00F16CE8"/>
    <w:rsid w:val="00F16DEC"/>
    <w:rsid w:val="00F16EF5"/>
    <w:rsid w:val="00F17A2C"/>
    <w:rsid w:val="00F17DA8"/>
    <w:rsid w:val="00F2001A"/>
    <w:rsid w:val="00F2040E"/>
    <w:rsid w:val="00F204F3"/>
    <w:rsid w:val="00F2076B"/>
    <w:rsid w:val="00F2120F"/>
    <w:rsid w:val="00F212A9"/>
    <w:rsid w:val="00F21470"/>
    <w:rsid w:val="00F2180F"/>
    <w:rsid w:val="00F22565"/>
    <w:rsid w:val="00F2280F"/>
    <w:rsid w:val="00F22EFC"/>
    <w:rsid w:val="00F23D98"/>
    <w:rsid w:val="00F24000"/>
    <w:rsid w:val="00F24406"/>
    <w:rsid w:val="00F2450B"/>
    <w:rsid w:val="00F24AE7"/>
    <w:rsid w:val="00F25B17"/>
    <w:rsid w:val="00F25FA9"/>
    <w:rsid w:val="00F26216"/>
    <w:rsid w:val="00F262F0"/>
    <w:rsid w:val="00F26321"/>
    <w:rsid w:val="00F263FA"/>
    <w:rsid w:val="00F26AEB"/>
    <w:rsid w:val="00F273BA"/>
    <w:rsid w:val="00F277CF"/>
    <w:rsid w:val="00F27A6D"/>
    <w:rsid w:val="00F27DC1"/>
    <w:rsid w:val="00F27E8A"/>
    <w:rsid w:val="00F30851"/>
    <w:rsid w:val="00F3145D"/>
    <w:rsid w:val="00F33651"/>
    <w:rsid w:val="00F3380A"/>
    <w:rsid w:val="00F34491"/>
    <w:rsid w:val="00F346E5"/>
    <w:rsid w:val="00F35BB4"/>
    <w:rsid w:val="00F35FC8"/>
    <w:rsid w:val="00F363E8"/>
    <w:rsid w:val="00F37F5E"/>
    <w:rsid w:val="00F37FFC"/>
    <w:rsid w:val="00F403C4"/>
    <w:rsid w:val="00F4108B"/>
    <w:rsid w:val="00F41A3C"/>
    <w:rsid w:val="00F420BA"/>
    <w:rsid w:val="00F4268B"/>
    <w:rsid w:val="00F43217"/>
    <w:rsid w:val="00F43DAB"/>
    <w:rsid w:val="00F44028"/>
    <w:rsid w:val="00F44AC9"/>
    <w:rsid w:val="00F44D78"/>
    <w:rsid w:val="00F45832"/>
    <w:rsid w:val="00F459B9"/>
    <w:rsid w:val="00F464CD"/>
    <w:rsid w:val="00F46641"/>
    <w:rsid w:val="00F46DB4"/>
    <w:rsid w:val="00F476DC"/>
    <w:rsid w:val="00F47759"/>
    <w:rsid w:val="00F47C64"/>
    <w:rsid w:val="00F505AC"/>
    <w:rsid w:val="00F5087A"/>
    <w:rsid w:val="00F5101D"/>
    <w:rsid w:val="00F53168"/>
    <w:rsid w:val="00F53943"/>
    <w:rsid w:val="00F54A14"/>
    <w:rsid w:val="00F55AAF"/>
    <w:rsid w:val="00F569DD"/>
    <w:rsid w:val="00F56AE0"/>
    <w:rsid w:val="00F56E12"/>
    <w:rsid w:val="00F570E3"/>
    <w:rsid w:val="00F571C0"/>
    <w:rsid w:val="00F57C80"/>
    <w:rsid w:val="00F57E1C"/>
    <w:rsid w:val="00F60999"/>
    <w:rsid w:val="00F60B70"/>
    <w:rsid w:val="00F60C00"/>
    <w:rsid w:val="00F6112F"/>
    <w:rsid w:val="00F614BF"/>
    <w:rsid w:val="00F61608"/>
    <w:rsid w:val="00F617F2"/>
    <w:rsid w:val="00F618B7"/>
    <w:rsid w:val="00F61C16"/>
    <w:rsid w:val="00F61DBC"/>
    <w:rsid w:val="00F61FDC"/>
    <w:rsid w:val="00F6216F"/>
    <w:rsid w:val="00F62458"/>
    <w:rsid w:val="00F6253F"/>
    <w:rsid w:val="00F625F5"/>
    <w:rsid w:val="00F628D9"/>
    <w:rsid w:val="00F62EF5"/>
    <w:rsid w:val="00F6390C"/>
    <w:rsid w:val="00F63FD3"/>
    <w:rsid w:val="00F64367"/>
    <w:rsid w:val="00F64DED"/>
    <w:rsid w:val="00F66019"/>
    <w:rsid w:val="00F66634"/>
    <w:rsid w:val="00F666EA"/>
    <w:rsid w:val="00F66745"/>
    <w:rsid w:val="00F66A9C"/>
    <w:rsid w:val="00F673FB"/>
    <w:rsid w:val="00F67C6A"/>
    <w:rsid w:val="00F67FD9"/>
    <w:rsid w:val="00F703B1"/>
    <w:rsid w:val="00F703C6"/>
    <w:rsid w:val="00F70656"/>
    <w:rsid w:val="00F71603"/>
    <w:rsid w:val="00F71CF4"/>
    <w:rsid w:val="00F71E5B"/>
    <w:rsid w:val="00F7229B"/>
    <w:rsid w:val="00F72BFB"/>
    <w:rsid w:val="00F744F0"/>
    <w:rsid w:val="00F74908"/>
    <w:rsid w:val="00F74941"/>
    <w:rsid w:val="00F749B0"/>
    <w:rsid w:val="00F751BA"/>
    <w:rsid w:val="00F75210"/>
    <w:rsid w:val="00F75D9D"/>
    <w:rsid w:val="00F760C7"/>
    <w:rsid w:val="00F7668F"/>
    <w:rsid w:val="00F773E0"/>
    <w:rsid w:val="00F77B37"/>
    <w:rsid w:val="00F80070"/>
    <w:rsid w:val="00F8029F"/>
    <w:rsid w:val="00F80B2F"/>
    <w:rsid w:val="00F80C53"/>
    <w:rsid w:val="00F81585"/>
    <w:rsid w:val="00F816BB"/>
    <w:rsid w:val="00F81782"/>
    <w:rsid w:val="00F81B12"/>
    <w:rsid w:val="00F81DE3"/>
    <w:rsid w:val="00F82263"/>
    <w:rsid w:val="00F8246D"/>
    <w:rsid w:val="00F8255E"/>
    <w:rsid w:val="00F828D8"/>
    <w:rsid w:val="00F82FF6"/>
    <w:rsid w:val="00F83870"/>
    <w:rsid w:val="00F83E5D"/>
    <w:rsid w:val="00F83F19"/>
    <w:rsid w:val="00F83F1C"/>
    <w:rsid w:val="00F850C9"/>
    <w:rsid w:val="00F85619"/>
    <w:rsid w:val="00F85ADF"/>
    <w:rsid w:val="00F8634A"/>
    <w:rsid w:val="00F87E82"/>
    <w:rsid w:val="00F900B8"/>
    <w:rsid w:val="00F90EAE"/>
    <w:rsid w:val="00F9141A"/>
    <w:rsid w:val="00F917B8"/>
    <w:rsid w:val="00F91C82"/>
    <w:rsid w:val="00F92546"/>
    <w:rsid w:val="00F92BAD"/>
    <w:rsid w:val="00F92E22"/>
    <w:rsid w:val="00F933CB"/>
    <w:rsid w:val="00F934D4"/>
    <w:rsid w:val="00F93908"/>
    <w:rsid w:val="00F93B7D"/>
    <w:rsid w:val="00F943D0"/>
    <w:rsid w:val="00F94CED"/>
    <w:rsid w:val="00F950F9"/>
    <w:rsid w:val="00F956FC"/>
    <w:rsid w:val="00F95998"/>
    <w:rsid w:val="00F96233"/>
    <w:rsid w:val="00F9627C"/>
    <w:rsid w:val="00F96595"/>
    <w:rsid w:val="00F9692B"/>
    <w:rsid w:val="00F97753"/>
    <w:rsid w:val="00F97773"/>
    <w:rsid w:val="00F97ACF"/>
    <w:rsid w:val="00F97E42"/>
    <w:rsid w:val="00FA0877"/>
    <w:rsid w:val="00FA0B14"/>
    <w:rsid w:val="00FA175D"/>
    <w:rsid w:val="00FA246E"/>
    <w:rsid w:val="00FA3009"/>
    <w:rsid w:val="00FA3164"/>
    <w:rsid w:val="00FA36CC"/>
    <w:rsid w:val="00FA3B96"/>
    <w:rsid w:val="00FA3C21"/>
    <w:rsid w:val="00FA4548"/>
    <w:rsid w:val="00FA4A10"/>
    <w:rsid w:val="00FA4A36"/>
    <w:rsid w:val="00FA4A64"/>
    <w:rsid w:val="00FA4E17"/>
    <w:rsid w:val="00FA4EB6"/>
    <w:rsid w:val="00FA5317"/>
    <w:rsid w:val="00FA647E"/>
    <w:rsid w:val="00FA72FD"/>
    <w:rsid w:val="00FA7328"/>
    <w:rsid w:val="00FA7AA2"/>
    <w:rsid w:val="00FB0C92"/>
    <w:rsid w:val="00FB0DD3"/>
    <w:rsid w:val="00FB1C23"/>
    <w:rsid w:val="00FB1CCE"/>
    <w:rsid w:val="00FB204C"/>
    <w:rsid w:val="00FB33A4"/>
    <w:rsid w:val="00FB3FE3"/>
    <w:rsid w:val="00FB45DC"/>
    <w:rsid w:val="00FB4DBD"/>
    <w:rsid w:val="00FB5413"/>
    <w:rsid w:val="00FB5E5E"/>
    <w:rsid w:val="00FB6983"/>
    <w:rsid w:val="00FB7BFC"/>
    <w:rsid w:val="00FB7C37"/>
    <w:rsid w:val="00FC1A4E"/>
    <w:rsid w:val="00FC1CAC"/>
    <w:rsid w:val="00FC2361"/>
    <w:rsid w:val="00FC26BF"/>
    <w:rsid w:val="00FC2733"/>
    <w:rsid w:val="00FC2D08"/>
    <w:rsid w:val="00FC2D32"/>
    <w:rsid w:val="00FC31B9"/>
    <w:rsid w:val="00FC32E4"/>
    <w:rsid w:val="00FC3339"/>
    <w:rsid w:val="00FC34C5"/>
    <w:rsid w:val="00FC3DA3"/>
    <w:rsid w:val="00FC3EB7"/>
    <w:rsid w:val="00FC506C"/>
    <w:rsid w:val="00FC533B"/>
    <w:rsid w:val="00FC568A"/>
    <w:rsid w:val="00FC5705"/>
    <w:rsid w:val="00FC58BF"/>
    <w:rsid w:val="00FC5938"/>
    <w:rsid w:val="00FC599C"/>
    <w:rsid w:val="00FC5BF8"/>
    <w:rsid w:val="00FC5C42"/>
    <w:rsid w:val="00FC604B"/>
    <w:rsid w:val="00FC60AE"/>
    <w:rsid w:val="00FC6180"/>
    <w:rsid w:val="00FC64C0"/>
    <w:rsid w:val="00FC6C33"/>
    <w:rsid w:val="00FC7B92"/>
    <w:rsid w:val="00FC7F22"/>
    <w:rsid w:val="00FC7FCB"/>
    <w:rsid w:val="00FD0531"/>
    <w:rsid w:val="00FD0873"/>
    <w:rsid w:val="00FD15F1"/>
    <w:rsid w:val="00FD19F1"/>
    <w:rsid w:val="00FD1E19"/>
    <w:rsid w:val="00FD27F4"/>
    <w:rsid w:val="00FD3085"/>
    <w:rsid w:val="00FD3772"/>
    <w:rsid w:val="00FD3B13"/>
    <w:rsid w:val="00FD3C6F"/>
    <w:rsid w:val="00FD429B"/>
    <w:rsid w:val="00FD47BD"/>
    <w:rsid w:val="00FD5A21"/>
    <w:rsid w:val="00FD5A8C"/>
    <w:rsid w:val="00FD5BFE"/>
    <w:rsid w:val="00FD5C65"/>
    <w:rsid w:val="00FD5E7C"/>
    <w:rsid w:val="00FD6FEA"/>
    <w:rsid w:val="00FD72F3"/>
    <w:rsid w:val="00FD74F9"/>
    <w:rsid w:val="00FD7EE3"/>
    <w:rsid w:val="00FE05FF"/>
    <w:rsid w:val="00FE068A"/>
    <w:rsid w:val="00FE0729"/>
    <w:rsid w:val="00FE0B1C"/>
    <w:rsid w:val="00FE1598"/>
    <w:rsid w:val="00FE1D64"/>
    <w:rsid w:val="00FE2177"/>
    <w:rsid w:val="00FE2C75"/>
    <w:rsid w:val="00FE2F56"/>
    <w:rsid w:val="00FE36E6"/>
    <w:rsid w:val="00FE37E4"/>
    <w:rsid w:val="00FE3BA5"/>
    <w:rsid w:val="00FE430F"/>
    <w:rsid w:val="00FE5DFC"/>
    <w:rsid w:val="00FE6100"/>
    <w:rsid w:val="00FE6342"/>
    <w:rsid w:val="00FE691B"/>
    <w:rsid w:val="00FE6A00"/>
    <w:rsid w:val="00FE7154"/>
    <w:rsid w:val="00FE7342"/>
    <w:rsid w:val="00FE7397"/>
    <w:rsid w:val="00FE74B3"/>
    <w:rsid w:val="00FF0118"/>
    <w:rsid w:val="00FF081E"/>
    <w:rsid w:val="00FF1338"/>
    <w:rsid w:val="00FF1390"/>
    <w:rsid w:val="00FF17E3"/>
    <w:rsid w:val="00FF1D71"/>
    <w:rsid w:val="00FF360E"/>
    <w:rsid w:val="00FF3690"/>
    <w:rsid w:val="00FF41C1"/>
    <w:rsid w:val="00FF48C7"/>
    <w:rsid w:val="00FF4B9A"/>
    <w:rsid w:val="00FF4F07"/>
    <w:rsid w:val="00FF5CCD"/>
    <w:rsid w:val="00FF5CFC"/>
    <w:rsid w:val="00FF5D16"/>
    <w:rsid w:val="00FF61B9"/>
    <w:rsid w:val="00FF65A6"/>
    <w:rsid w:val="00FF78A5"/>
    <w:rsid w:val="00FF7AA9"/>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1B5610C8"/>
  <w15:docId w15:val="{041FE5FA-B4CA-4B9D-89DC-F8CED611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90F"/>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rsid w:val="009C742D"/>
    <w:pPr>
      <w:ind w:leftChars="225" w:left="450"/>
    </w:pPr>
    <w:rPr>
      <w:rFonts w:ascii="ＭＳ 明朝" w:eastAsia="ＭＳ 明朝" w:hAnsi="Century" w:cs="ＭＳ 明朝"/>
      <w:sz w:val="20"/>
      <w:szCs w:val="20"/>
    </w:rPr>
  </w:style>
  <w:style w:type="character" w:styleId="af5">
    <w:name w:val="annotation reference"/>
    <w:semiHidden/>
    <w:rsid w:val="002B795D"/>
    <w:rPr>
      <w:sz w:val="18"/>
      <w:szCs w:val="18"/>
    </w:rPr>
  </w:style>
  <w:style w:type="paragraph" w:styleId="af6">
    <w:name w:val="annotation text"/>
    <w:basedOn w:val="a"/>
    <w:link w:val="af7"/>
    <w:rsid w:val="002B795D"/>
    <w:pPr>
      <w:jc w:val="left"/>
    </w:pPr>
  </w:style>
  <w:style w:type="character" w:customStyle="1" w:styleId="af7">
    <w:name w:val="コメント文字列 (文字)"/>
    <w:link w:val="af6"/>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rsid w:val="00F934D4"/>
    <w:rPr>
      <w:rFonts w:ascii="ＭＳ 明朝" w:eastAsia="ＭＳ 明朝" w:hAnsi="Courier New" w:cs="ＭＳ 明朝"/>
      <w:sz w:val="21"/>
      <w:szCs w:val="21"/>
    </w:rPr>
  </w:style>
  <w:style w:type="character" w:customStyle="1" w:styleId="affc">
    <w:name w:val="書式なし (文字)"/>
    <w:link w:val="affb"/>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752">
      <w:bodyDiv w:val="1"/>
      <w:marLeft w:val="0"/>
      <w:marRight w:val="0"/>
      <w:marTop w:val="0"/>
      <w:marBottom w:val="0"/>
      <w:divBdr>
        <w:top w:val="none" w:sz="0" w:space="0" w:color="auto"/>
        <w:left w:val="none" w:sz="0" w:space="0" w:color="auto"/>
        <w:bottom w:val="none" w:sz="0" w:space="0" w:color="auto"/>
        <w:right w:val="none" w:sz="0" w:space="0" w:color="auto"/>
      </w:divBdr>
    </w:div>
    <w:div w:id="93207550">
      <w:bodyDiv w:val="1"/>
      <w:marLeft w:val="0"/>
      <w:marRight w:val="0"/>
      <w:marTop w:val="0"/>
      <w:marBottom w:val="0"/>
      <w:divBdr>
        <w:top w:val="none" w:sz="0" w:space="0" w:color="auto"/>
        <w:left w:val="none" w:sz="0" w:space="0" w:color="auto"/>
        <w:bottom w:val="none" w:sz="0" w:space="0" w:color="auto"/>
        <w:right w:val="none" w:sz="0" w:space="0" w:color="auto"/>
      </w:divBdr>
    </w:div>
    <w:div w:id="331766032">
      <w:bodyDiv w:val="1"/>
      <w:marLeft w:val="0"/>
      <w:marRight w:val="0"/>
      <w:marTop w:val="0"/>
      <w:marBottom w:val="0"/>
      <w:divBdr>
        <w:top w:val="none" w:sz="0" w:space="0" w:color="auto"/>
        <w:left w:val="none" w:sz="0" w:space="0" w:color="auto"/>
        <w:bottom w:val="none" w:sz="0" w:space="0" w:color="auto"/>
        <w:right w:val="none" w:sz="0" w:space="0" w:color="auto"/>
      </w:divBdr>
    </w:div>
    <w:div w:id="415320822">
      <w:bodyDiv w:val="1"/>
      <w:marLeft w:val="0"/>
      <w:marRight w:val="0"/>
      <w:marTop w:val="0"/>
      <w:marBottom w:val="0"/>
      <w:divBdr>
        <w:top w:val="none" w:sz="0" w:space="0" w:color="auto"/>
        <w:left w:val="none" w:sz="0" w:space="0" w:color="auto"/>
        <w:bottom w:val="none" w:sz="0" w:space="0" w:color="auto"/>
        <w:right w:val="none" w:sz="0" w:space="0" w:color="auto"/>
      </w:divBdr>
    </w:div>
    <w:div w:id="455106120">
      <w:bodyDiv w:val="1"/>
      <w:marLeft w:val="0"/>
      <w:marRight w:val="0"/>
      <w:marTop w:val="0"/>
      <w:marBottom w:val="0"/>
      <w:divBdr>
        <w:top w:val="none" w:sz="0" w:space="0" w:color="auto"/>
        <w:left w:val="none" w:sz="0" w:space="0" w:color="auto"/>
        <w:bottom w:val="none" w:sz="0" w:space="0" w:color="auto"/>
        <w:right w:val="none" w:sz="0" w:space="0" w:color="auto"/>
      </w:divBdr>
    </w:div>
    <w:div w:id="531503020">
      <w:bodyDiv w:val="1"/>
      <w:marLeft w:val="0"/>
      <w:marRight w:val="0"/>
      <w:marTop w:val="0"/>
      <w:marBottom w:val="0"/>
      <w:divBdr>
        <w:top w:val="none" w:sz="0" w:space="0" w:color="auto"/>
        <w:left w:val="none" w:sz="0" w:space="0" w:color="auto"/>
        <w:bottom w:val="none" w:sz="0" w:space="0" w:color="auto"/>
        <w:right w:val="none" w:sz="0" w:space="0" w:color="auto"/>
      </w:divBdr>
    </w:div>
    <w:div w:id="624507590">
      <w:bodyDiv w:val="1"/>
      <w:marLeft w:val="0"/>
      <w:marRight w:val="0"/>
      <w:marTop w:val="0"/>
      <w:marBottom w:val="0"/>
      <w:divBdr>
        <w:top w:val="none" w:sz="0" w:space="0" w:color="auto"/>
        <w:left w:val="none" w:sz="0" w:space="0" w:color="auto"/>
        <w:bottom w:val="none" w:sz="0" w:space="0" w:color="auto"/>
        <w:right w:val="none" w:sz="0" w:space="0" w:color="auto"/>
      </w:divBdr>
    </w:div>
    <w:div w:id="648361329">
      <w:bodyDiv w:val="1"/>
      <w:marLeft w:val="0"/>
      <w:marRight w:val="0"/>
      <w:marTop w:val="0"/>
      <w:marBottom w:val="0"/>
      <w:divBdr>
        <w:top w:val="none" w:sz="0" w:space="0" w:color="auto"/>
        <w:left w:val="none" w:sz="0" w:space="0" w:color="auto"/>
        <w:bottom w:val="none" w:sz="0" w:space="0" w:color="auto"/>
        <w:right w:val="none" w:sz="0" w:space="0" w:color="auto"/>
      </w:divBdr>
    </w:div>
    <w:div w:id="692806393">
      <w:bodyDiv w:val="1"/>
      <w:marLeft w:val="0"/>
      <w:marRight w:val="0"/>
      <w:marTop w:val="0"/>
      <w:marBottom w:val="0"/>
      <w:divBdr>
        <w:top w:val="none" w:sz="0" w:space="0" w:color="auto"/>
        <w:left w:val="none" w:sz="0" w:space="0" w:color="auto"/>
        <w:bottom w:val="none" w:sz="0" w:space="0" w:color="auto"/>
        <w:right w:val="none" w:sz="0" w:space="0" w:color="auto"/>
      </w:divBdr>
    </w:div>
    <w:div w:id="711343263">
      <w:bodyDiv w:val="1"/>
      <w:marLeft w:val="0"/>
      <w:marRight w:val="0"/>
      <w:marTop w:val="0"/>
      <w:marBottom w:val="0"/>
      <w:divBdr>
        <w:top w:val="none" w:sz="0" w:space="0" w:color="auto"/>
        <w:left w:val="none" w:sz="0" w:space="0" w:color="auto"/>
        <w:bottom w:val="none" w:sz="0" w:space="0" w:color="auto"/>
        <w:right w:val="none" w:sz="0" w:space="0" w:color="auto"/>
      </w:divBdr>
    </w:div>
    <w:div w:id="824056428">
      <w:bodyDiv w:val="1"/>
      <w:marLeft w:val="0"/>
      <w:marRight w:val="0"/>
      <w:marTop w:val="0"/>
      <w:marBottom w:val="0"/>
      <w:divBdr>
        <w:top w:val="none" w:sz="0" w:space="0" w:color="auto"/>
        <w:left w:val="none" w:sz="0" w:space="0" w:color="auto"/>
        <w:bottom w:val="none" w:sz="0" w:space="0" w:color="auto"/>
        <w:right w:val="none" w:sz="0" w:space="0" w:color="auto"/>
      </w:divBdr>
    </w:div>
    <w:div w:id="840195392">
      <w:bodyDiv w:val="1"/>
      <w:marLeft w:val="0"/>
      <w:marRight w:val="0"/>
      <w:marTop w:val="0"/>
      <w:marBottom w:val="0"/>
      <w:divBdr>
        <w:top w:val="none" w:sz="0" w:space="0" w:color="auto"/>
        <w:left w:val="none" w:sz="0" w:space="0" w:color="auto"/>
        <w:bottom w:val="none" w:sz="0" w:space="0" w:color="auto"/>
        <w:right w:val="none" w:sz="0" w:space="0" w:color="auto"/>
      </w:divBdr>
    </w:div>
    <w:div w:id="874317441">
      <w:bodyDiv w:val="1"/>
      <w:marLeft w:val="0"/>
      <w:marRight w:val="0"/>
      <w:marTop w:val="0"/>
      <w:marBottom w:val="0"/>
      <w:divBdr>
        <w:top w:val="none" w:sz="0" w:space="0" w:color="auto"/>
        <w:left w:val="none" w:sz="0" w:space="0" w:color="auto"/>
        <w:bottom w:val="none" w:sz="0" w:space="0" w:color="auto"/>
        <w:right w:val="none" w:sz="0" w:space="0" w:color="auto"/>
      </w:divBdr>
    </w:div>
    <w:div w:id="897473779">
      <w:bodyDiv w:val="1"/>
      <w:marLeft w:val="0"/>
      <w:marRight w:val="0"/>
      <w:marTop w:val="0"/>
      <w:marBottom w:val="0"/>
      <w:divBdr>
        <w:top w:val="none" w:sz="0" w:space="0" w:color="auto"/>
        <w:left w:val="none" w:sz="0" w:space="0" w:color="auto"/>
        <w:bottom w:val="none" w:sz="0" w:space="0" w:color="auto"/>
        <w:right w:val="none" w:sz="0" w:space="0" w:color="auto"/>
      </w:divBdr>
    </w:div>
    <w:div w:id="915092696">
      <w:bodyDiv w:val="1"/>
      <w:marLeft w:val="0"/>
      <w:marRight w:val="0"/>
      <w:marTop w:val="0"/>
      <w:marBottom w:val="0"/>
      <w:divBdr>
        <w:top w:val="none" w:sz="0" w:space="0" w:color="auto"/>
        <w:left w:val="none" w:sz="0" w:space="0" w:color="auto"/>
        <w:bottom w:val="none" w:sz="0" w:space="0" w:color="auto"/>
        <w:right w:val="none" w:sz="0" w:space="0" w:color="auto"/>
      </w:divBdr>
    </w:div>
    <w:div w:id="930160542">
      <w:bodyDiv w:val="1"/>
      <w:marLeft w:val="0"/>
      <w:marRight w:val="0"/>
      <w:marTop w:val="0"/>
      <w:marBottom w:val="0"/>
      <w:divBdr>
        <w:top w:val="none" w:sz="0" w:space="0" w:color="auto"/>
        <w:left w:val="none" w:sz="0" w:space="0" w:color="auto"/>
        <w:bottom w:val="none" w:sz="0" w:space="0" w:color="auto"/>
        <w:right w:val="none" w:sz="0" w:space="0" w:color="auto"/>
      </w:divBdr>
    </w:div>
    <w:div w:id="940913744">
      <w:bodyDiv w:val="1"/>
      <w:marLeft w:val="0"/>
      <w:marRight w:val="0"/>
      <w:marTop w:val="0"/>
      <w:marBottom w:val="0"/>
      <w:divBdr>
        <w:top w:val="none" w:sz="0" w:space="0" w:color="auto"/>
        <w:left w:val="none" w:sz="0" w:space="0" w:color="auto"/>
        <w:bottom w:val="none" w:sz="0" w:space="0" w:color="auto"/>
        <w:right w:val="none" w:sz="0" w:space="0" w:color="auto"/>
      </w:divBdr>
    </w:div>
    <w:div w:id="979458681">
      <w:bodyDiv w:val="1"/>
      <w:marLeft w:val="0"/>
      <w:marRight w:val="0"/>
      <w:marTop w:val="0"/>
      <w:marBottom w:val="0"/>
      <w:divBdr>
        <w:top w:val="none" w:sz="0" w:space="0" w:color="auto"/>
        <w:left w:val="none" w:sz="0" w:space="0" w:color="auto"/>
        <w:bottom w:val="none" w:sz="0" w:space="0" w:color="auto"/>
        <w:right w:val="none" w:sz="0" w:space="0" w:color="auto"/>
      </w:divBdr>
    </w:div>
    <w:div w:id="993603454">
      <w:bodyDiv w:val="1"/>
      <w:marLeft w:val="0"/>
      <w:marRight w:val="0"/>
      <w:marTop w:val="0"/>
      <w:marBottom w:val="0"/>
      <w:divBdr>
        <w:top w:val="none" w:sz="0" w:space="0" w:color="auto"/>
        <w:left w:val="none" w:sz="0" w:space="0" w:color="auto"/>
        <w:bottom w:val="none" w:sz="0" w:space="0" w:color="auto"/>
        <w:right w:val="none" w:sz="0" w:space="0" w:color="auto"/>
      </w:divBdr>
    </w:div>
    <w:div w:id="1009720590">
      <w:bodyDiv w:val="1"/>
      <w:marLeft w:val="0"/>
      <w:marRight w:val="0"/>
      <w:marTop w:val="0"/>
      <w:marBottom w:val="0"/>
      <w:divBdr>
        <w:top w:val="none" w:sz="0" w:space="0" w:color="auto"/>
        <w:left w:val="none" w:sz="0" w:space="0" w:color="auto"/>
        <w:bottom w:val="none" w:sz="0" w:space="0" w:color="auto"/>
        <w:right w:val="none" w:sz="0" w:space="0" w:color="auto"/>
      </w:divBdr>
    </w:div>
    <w:div w:id="1015763087">
      <w:bodyDiv w:val="1"/>
      <w:marLeft w:val="0"/>
      <w:marRight w:val="0"/>
      <w:marTop w:val="0"/>
      <w:marBottom w:val="0"/>
      <w:divBdr>
        <w:top w:val="none" w:sz="0" w:space="0" w:color="auto"/>
        <w:left w:val="none" w:sz="0" w:space="0" w:color="auto"/>
        <w:bottom w:val="none" w:sz="0" w:space="0" w:color="auto"/>
        <w:right w:val="none" w:sz="0" w:space="0" w:color="auto"/>
      </w:divBdr>
    </w:div>
    <w:div w:id="1082877119">
      <w:bodyDiv w:val="1"/>
      <w:marLeft w:val="0"/>
      <w:marRight w:val="0"/>
      <w:marTop w:val="0"/>
      <w:marBottom w:val="0"/>
      <w:divBdr>
        <w:top w:val="none" w:sz="0" w:space="0" w:color="auto"/>
        <w:left w:val="none" w:sz="0" w:space="0" w:color="auto"/>
        <w:bottom w:val="none" w:sz="0" w:space="0" w:color="auto"/>
        <w:right w:val="none" w:sz="0" w:space="0" w:color="auto"/>
      </w:divBdr>
    </w:div>
    <w:div w:id="1140610950">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20551405">
      <w:bodyDiv w:val="1"/>
      <w:marLeft w:val="0"/>
      <w:marRight w:val="0"/>
      <w:marTop w:val="0"/>
      <w:marBottom w:val="0"/>
      <w:divBdr>
        <w:top w:val="none" w:sz="0" w:space="0" w:color="auto"/>
        <w:left w:val="none" w:sz="0" w:space="0" w:color="auto"/>
        <w:bottom w:val="none" w:sz="0" w:space="0" w:color="auto"/>
        <w:right w:val="none" w:sz="0" w:space="0" w:color="auto"/>
      </w:divBdr>
    </w:div>
    <w:div w:id="1326322592">
      <w:bodyDiv w:val="1"/>
      <w:marLeft w:val="0"/>
      <w:marRight w:val="0"/>
      <w:marTop w:val="0"/>
      <w:marBottom w:val="0"/>
      <w:divBdr>
        <w:top w:val="none" w:sz="0" w:space="0" w:color="auto"/>
        <w:left w:val="none" w:sz="0" w:space="0" w:color="auto"/>
        <w:bottom w:val="none" w:sz="0" w:space="0" w:color="auto"/>
        <w:right w:val="none" w:sz="0" w:space="0" w:color="auto"/>
      </w:divBdr>
    </w:div>
    <w:div w:id="1361279284">
      <w:bodyDiv w:val="1"/>
      <w:marLeft w:val="0"/>
      <w:marRight w:val="0"/>
      <w:marTop w:val="0"/>
      <w:marBottom w:val="0"/>
      <w:divBdr>
        <w:top w:val="none" w:sz="0" w:space="0" w:color="auto"/>
        <w:left w:val="none" w:sz="0" w:space="0" w:color="auto"/>
        <w:bottom w:val="none" w:sz="0" w:space="0" w:color="auto"/>
        <w:right w:val="none" w:sz="0" w:space="0" w:color="auto"/>
      </w:divBdr>
    </w:div>
    <w:div w:id="1362779310">
      <w:bodyDiv w:val="1"/>
      <w:marLeft w:val="0"/>
      <w:marRight w:val="0"/>
      <w:marTop w:val="0"/>
      <w:marBottom w:val="0"/>
      <w:divBdr>
        <w:top w:val="none" w:sz="0" w:space="0" w:color="auto"/>
        <w:left w:val="none" w:sz="0" w:space="0" w:color="auto"/>
        <w:bottom w:val="none" w:sz="0" w:space="0" w:color="auto"/>
        <w:right w:val="none" w:sz="0" w:space="0" w:color="auto"/>
      </w:divBdr>
    </w:div>
    <w:div w:id="1377314362">
      <w:bodyDiv w:val="1"/>
      <w:marLeft w:val="0"/>
      <w:marRight w:val="0"/>
      <w:marTop w:val="0"/>
      <w:marBottom w:val="0"/>
      <w:divBdr>
        <w:top w:val="none" w:sz="0" w:space="0" w:color="auto"/>
        <w:left w:val="none" w:sz="0" w:space="0" w:color="auto"/>
        <w:bottom w:val="none" w:sz="0" w:space="0" w:color="auto"/>
        <w:right w:val="none" w:sz="0" w:space="0" w:color="auto"/>
      </w:divBdr>
    </w:div>
    <w:div w:id="1467892468">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658801155">
      <w:bodyDiv w:val="1"/>
      <w:marLeft w:val="0"/>
      <w:marRight w:val="0"/>
      <w:marTop w:val="0"/>
      <w:marBottom w:val="0"/>
      <w:divBdr>
        <w:top w:val="none" w:sz="0" w:space="0" w:color="auto"/>
        <w:left w:val="none" w:sz="0" w:space="0" w:color="auto"/>
        <w:bottom w:val="none" w:sz="0" w:space="0" w:color="auto"/>
        <w:right w:val="none" w:sz="0" w:space="0" w:color="auto"/>
      </w:divBdr>
    </w:div>
    <w:div w:id="1684630729">
      <w:bodyDiv w:val="1"/>
      <w:marLeft w:val="0"/>
      <w:marRight w:val="0"/>
      <w:marTop w:val="0"/>
      <w:marBottom w:val="0"/>
      <w:divBdr>
        <w:top w:val="none" w:sz="0" w:space="0" w:color="auto"/>
        <w:left w:val="none" w:sz="0" w:space="0" w:color="auto"/>
        <w:bottom w:val="none" w:sz="0" w:space="0" w:color="auto"/>
        <w:right w:val="none" w:sz="0" w:space="0" w:color="auto"/>
      </w:divBdr>
    </w:div>
    <w:div w:id="1811630081">
      <w:bodyDiv w:val="1"/>
      <w:marLeft w:val="0"/>
      <w:marRight w:val="0"/>
      <w:marTop w:val="0"/>
      <w:marBottom w:val="0"/>
      <w:divBdr>
        <w:top w:val="none" w:sz="0" w:space="0" w:color="auto"/>
        <w:left w:val="none" w:sz="0" w:space="0" w:color="auto"/>
        <w:bottom w:val="none" w:sz="0" w:space="0" w:color="auto"/>
        <w:right w:val="none" w:sz="0" w:space="0" w:color="auto"/>
      </w:divBdr>
    </w:div>
    <w:div w:id="1886485804">
      <w:bodyDiv w:val="1"/>
      <w:marLeft w:val="0"/>
      <w:marRight w:val="0"/>
      <w:marTop w:val="0"/>
      <w:marBottom w:val="0"/>
      <w:divBdr>
        <w:top w:val="none" w:sz="0" w:space="0" w:color="auto"/>
        <w:left w:val="none" w:sz="0" w:space="0" w:color="auto"/>
        <w:bottom w:val="none" w:sz="0" w:space="0" w:color="auto"/>
        <w:right w:val="none" w:sz="0" w:space="0" w:color="auto"/>
      </w:divBdr>
    </w:div>
    <w:div w:id="1915122465">
      <w:bodyDiv w:val="1"/>
      <w:marLeft w:val="0"/>
      <w:marRight w:val="0"/>
      <w:marTop w:val="0"/>
      <w:marBottom w:val="0"/>
      <w:divBdr>
        <w:top w:val="none" w:sz="0" w:space="0" w:color="auto"/>
        <w:left w:val="none" w:sz="0" w:space="0" w:color="auto"/>
        <w:bottom w:val="none" w:sz="0" w:space="0" w:color="auto"/>
        <w:right w:val="none" w:sz="0" w:space="0" w:color="auto"/>
      </w:divBdr>
    </w:div>
    <w:div w:id="2002924974">
      <w:bodyDiv w:val="1"/>
      <w:marLeft w:val="0"/>
      <w:marRight w:val="0"/>
      <w:marTop w:val="0"/>
      <w:marBottom w:val="0"/>
      <w:divBdr>
        <w:top w:val="none" w:sz="0" w:space="0" w:color="auto"/>
        <w:left w:val="none" w:sz="0" w:space="0" w:color="auto"/>
        <w:bottom w:val="none" w:sz="0" w:space="0" w:color="auto"/>
        <w:right w:val="none" w:sz="0" w:space="0" w:color="auto"/>
      </w:divBdr>
    </w:div>
    <w:div w:id="2099934794">
      <w:bodyDiv w:val="1"/>
      <w:marLeft w:val="0"/>
      <w:marRight w:val="0"/>
      <w:marTop w:val="0"/>
      <w:marBottom w:val="0"/>
      <w:divBdr>
        <w:top w:val="none" w:sz="0" w:space="0" w:color="auto"/>
        <w:left w:val="none" w:sz="0" w:space="0" w:color="auto"/>
        <w:bottom w:val="none" w:sz="0" w:space="0" w:color="auto"/>
        <w:right w:val="none" w:sz="0" w:space="0" w:color="auto"/>
      </w:divBdr>
    </w:div>
    <w:div w:id="21340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320B-48C5-4AAA-A14F-E42C2666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26</Pages>
  <Words>10972</Words>
  <Characters>2474</Characters>
  <Application>Microsoft Office Word</Application>
  <DocSecurity>0</DocSecurity>
  <Lines>20</Lines>
  <Paragraphs>26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大町 檀</dc:creator>
  <cp:keywords/>
  <dc:description/>
  <cp:lastModifiedBy>HuangTao, CN[HuangTao CN]</cp:lastModifiedBy>
  <cp:revision>12</cp:revision>
  <cp:lastPrinted>2019-04-23T01:09:00Z</cp:lastPrinted>
  <dcterms:created xsi:type="dcterms:W3CDTF">2019-04-09T02:37:00Z</dcterms:created>
  <dcterms:modified xsi:type="dcterms:W3CDTF">2019-04-24T06:37:00Z</dcterms:modified>
</cp:coreProperties>
</file>